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839" w:rsidRDefault="008F6839" w:rsidP="008F6839">
      <w:pPr>
        <w:spacing w:after="0"/>
        <w:jc w:val="center"/>
        <w:rPr>
          <w:rFonts w:ascii="Microsoft Sans Serif" w:hAnsi="Microsoft Sans Serif" w:cs="Microsoft Sans Serif"/>
          <w:b/>
          <w:noProof/>
          <w:sz w:val="24"/>
          <w:szCs w:val="24"/>
          <w:lang w:eastAsia="ru-RU"/>
        </w:rPr>
      </w:pPr>
      <w:r>
        <w:rPr>
          <w:rFonts w:ascii="Microsoft Sans Serif" w:hAnsi="Microsoft Sans Serif" w:cs="Microsoft Sans Serif"/>
          <w:b/>
          <w:noProof/>
          <w:sz w:val="24"/>
          <w:szCs w:val="24"/>
          <w:lang w:eastAsia="ru-RU"/>
        </w:rPr>
        <w:t>БЮЛЛЕТЕНЬ</w:t>
      </w:r>
    </w:p>
    <w:p w:rsidR="00A815B4" w:rsidRPr="00D625E8" w:rsidRDefault="00EC66CF" w:rsidP="00D625E8">
      <w:pPr>
        <w:spacing w:after="0"/>
        <w:rPr>
          <w:rFonts w:ascii="Microsoft Sans Serif" w:hAnsi="Microsoft Sans Serif" w:cs="Microsoft Sans Serif"/>
          <w:b/>
          <w:noProof/>
          <w:sz w:val="24"/>
          <w:szCs w:val="24"/>
          <w:lang w:eastAsia="ru-RU"/>
        </w:rPr>
      </w:pPr>
      <w:r w:rsidRPr="00EC66CF">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9pt;margin-top:13.75pt;width:477pt;height:81pt;z-index:251658240" fillcolor="#930">
            <v:shadow color="#868686"/>
            <v:textpath style="font-family:&quot;Arial Black&quot;;font-size:24pt;v-text-kern:t" trim="t" fitpath="t" string="Официальный вестник &#10;Шумилинского сельского поселения"/>
            <w10:wrap type="square" side="right"/>
          </v:shape>
        </w:pict>
      </w:r>
      <w:r w:rsidR="008F6839">
        <w:t xml:space="preserve">                                                                  </w:t>
      </w:r>
      <w:r w:rsidR="00D625E8">
        <w:t xml:space="preserve">                               </w:t>
      </w:r>
      <w:r w:rsidR="008F6839">
        <w:t xml:space="preserve">    </w:t>
      </w:r>
      <w:r w:rsidR="00D625E8">
        <w:t xml:space="preserve">                              </w:t>
      </w:r>
      <w:r w:rsidR="008F6839">
        <w:t xml:space="preserve">                                      </w:t>
      </w:r>
      <w:r w:rsidR="00D625E8">
        <w:t xml:space="preserve">                              </w:t>
      </w:r>
    </w:p>
    <w:p w:rsidR="008F6839" w:rsidRDefault="00A815B4" w:rsidP="008F6839">
      <w:pPr>
        <w:spacing w:after="0"/>
        <w:jc w:val="center"/>
      </w:pPr>
      <w:r>
        <w:t xml:space="preserve">                                                                                             </w:t>
      </w:r>
      <w:r w:rsidR="00823FDF">
        <w:t xml:space="preserve">                                    </w:t>
      </w:r>
      <w:r w:rsidR="008F6839">
        <w:rPr>
          <w:rFonts w:ascii="Times New Roman" w:hAnsi="Times New Roman"/>
          <w:b/>
          <w:sz w:val="20"/>
          <w:szCs w:val="20"/>
        </w:rPr>
        <w:t>Издается с  марта  2013 года</w:t>
      </w:r>
    </w:p>
    <w:p w:rsidR="008F6839" w:rsidRDefault="008F6839" w:rsidP="008F6839">
      <w:pPr>
        <w:spacing w:after="0"/>
        <w:rPr>
          <w:rFonts w:ascii="Times New Roman" w:hAnsi="Times New Roman"/>
          <w:b/>
          <w:sz w:val="20"/>
        </w:rPr>
      </w:pPr>
      <w:r>
        <w:rPr>
          <w:rFonts w:ascii="Times New Roman" w:hAnsi="Times New Roman"/>
          <w:sz w:val="20"/>
        </w:rPr>
        <w:t xml:space="preserve">Официальное периодическое печатное издание                                                         </w:t>
      </w:r>
      <w:r>
        <w:rPr>
          <w:rFonts w:ascii="Times New Roman" w:hAnsi="Times New Roman"/>
          <w:sz w:val="20"/>
          <w:szCs w:val="28"/>
        </w:rPr>
        <w:t>(</w:t>
      </w:r>
      <w:r>
        <w:rPr>
          <w:rFonts w:ascii="Times New Roman" w:hAnsi="Times New Roman"/>
          <w:b/>
          <w:sz w:val="20"/>
          <w:szCs w:val="28"/>
          <w:u w:val="single"/>
        </w:rPr>
        <w:t xml:space="preserve">№ </w:t>
      </w:r>
      <w:r w:rsidR="00405A37">
        <w:rPr>
          <w:rFonts w:ascii="Times New Roman" w:hAnsi="Times New Roman"/>
          <w:b/>
          <w:sz w:val="20"/>
          <w:szCs w:val="28"/>
          <w:u w:val="single"/>
        </w:rPr>
        <w:t>1</w:t>
      </w:r>
      <w:r w:rsidR="00EF142F">
        <w:rPr>
          <w:rFonts w:ascii="Times New Roman" w:hAnsi="Times New Roman"/>
          <w:b/>
          <w:sz w:val="20"/>
          <w:szCs w:val="28"/>
          <w:u w:val="single"/>
        </w:rPr>
        <w:t>9</w:t>
      </w:r>
      <w:r w:rsidR="0078782A">
        <w:rPr>
          <w:rFonts w:ascii="Times New Roman" w:hAnsi="Times New Roman"/>
          <w:b/>
          <w:sz w:val="20"/>
          <w:szCs w:val="28"/>
          <w:u w:val="single"/>
        </w:rPr>
        <w:t>)</w:t>
      </w:r>
      <w:r w:rsidR="00F802CA">
        <w:rPr>
          <w:rFonts w:ascii="Times New Roman" w:hAnsi="Times New Roman"/>
          <w:b/>
          <w:sz w:val="20"/>
          <w:szCs w:val="28"/>
          <w:u w:val="single"/>
        </w:rPr>
        <w:t xml:space="preserve"> </w:t>
      </w:r>
      <w:r w:rsidR="0078782A">
        <w:rPr>
          <w:rFonts w:ascii="Times New Roman" w:hAnsi="Times New Roman"/>
          <w:b/>
          <w:sz w:val="20"/>
          <w:szCs w:val="28"/>
          <w:u w:val="single"/>
        </w:rPr>
        <w:t xml:space="preserve"> </w:t>
      </w:r>
      <w:r w:rsidR="00EF142F">
        <w:rPr>
          <w:rFonts w:ascii="Times New Roman" w:hAnsi="Times New Roman"/>
          <w:b/>
          <w:sz w:val="20"/>
          <w:szCs w:val="28"/>
          <w:u w:val="single"/>
        </w:rPr>
        <w:t>09.11</w:t>
      </w:r>
      <w:r w:rsidR="00F802CA">
        <w:rPr>
          <w:rFonts w:ascii="Times New Roman" w:hAnsi="Times New Roman"/>
          <w:b/>
          <w:sz w:val="20"/>
          <w:szCs w:val="28"/>
          <w:u w:val="single"/>
        </w:rPr>
        <w:t>.</w:t>
      </w:r>
      <w:r w:rsidR="0078782A">
        <w:rPr>
          <w:rFonts w:ascii="Times New Roman" w:hAnsi="Times New Roman"/>
          <w:b/>
          <w:sz w:val="20"/>
          <w:szCs w:val="28"/>
          <w:u w:val="single"/>
        </w:rPr>
        <w:t xml:space="preserve"> 20</w:t>
      </w:r>
      <w:r w:rsidR="00823FDF">
        <w:rPr>
          <w:rFonts w:ascii="Times New Roman" w:hAnsi="Times New Roman"/>
          <w:b/>
          <w:sz w:val="20"/>
          <w:szCs w:val="28"/>
          <w:u w:val="single"/>
        </w:rPr>
        <w:t>2</w:t>
      </w:r>
      <w:r w:rsidR="0006606A">
        <w:rPr>
          <w:rFonts w:ascii="Times New Roman" w:hAnsi="Times New Roman"/>
          <w:b/>
          <w:sz w:val="20"/>
          <w:szCs w:val="28"/>
          <w:u w:val="single"/>
        </w:rPr>
        <w:t>2</w:t>
      </w:r>
      <w:r w:rsidR="00A815B4">
        <w:rPr>
          <w:rFonts w:ascii="Times New Roman" w:hAnsi="Times New Roman"/>
          <w:b/>
          <w:sz w:val="20"/>
          <w:szCs w:val="28"/>
          <w:u w:val="single"/>
        </w:rPr>
        <w:t xml:space="preserve"> </w:t>
      </w:r>
      <w:r>
        <w:rPr>
          <w:rFonts w:ascii="Times New Roman" w:hAnsi="Times New Roman"/>
          <w:b/>
          <w:sz w:val="20"/>
          <w:szCs w:val="28"/>
          <w:u w:val="single"/>
        </w:rPr>
        <w:t xml:space="preserve"> года</w:t>
      </w:r>
      <w:r>
        <w:rPr>
          <w:rFonts w:ascii="Times New Roman" w:hAnsi="Times New Roman"/>
          <w:b/>
          <w:sz w:val="20"/>
          <w:u w:val="single"/>
        </w:rPr>
        <w:t xml:space="preserve"> </w:t>
      </w:r>
      <w:r>
        <w:rPr>
          <w:rFonts w:ascii="Times New Roman" w:hAnsi="Times New Roman"/>
          <w:b/>
          <w:sz w:val="20"/>
        </w:rPr>
        <w:t xml:space="preserve">                                            </w:t>
      </w:r>
    </w:p>
    <w:p w:rsidR="008F6839" w:rsidRDefault="008F6839" w:rsidP="008F6839">
      <w:pPr>
        <w:spacing w:after="0"/>
        <w:rPr>
          <w:rFonts w:ascii="Times New Roman" w:hAnsi="Times New Roman"/>
          <w:sz w:val="20"/>
        </w:rPr>
      </w:pPr>
      <w:r>
        <w:rPr>
          <w:rFonts w:ascii="Times New Roman" w:hAnsi="Times New Roman"/>
          <w:sz w:val="20"/>
        </w:rPr>
        <w:t xml:space="preserve">Администрации Шумилинского сельского поселения                                               </w:t>
      </w:r>
      <w:r>
        <w:rPr>
          <w:rFonts w:ascii="Times New Roman" w:hAnsi="Times New Roman"/>
          <w:b/>
          <w:sz w:val="20"/>
        </w:rPr>
        <w:t>выходит 2 раза в месяц</w:t>
      </w:r>
      <w:r>
        <w:rPr>
          <w:rFonts w:ascii="Times New Roman" w:hAnsi="Times New Roman"/>
          <w:sz w:val="20"/>
        </w:rPr>
        <w:t xml:space="preserve">  </w:t>
      </w:r>
    </w:p>
    <w:p w:rsidR="008F6839" w:rsidRDefault="008F6839" w:rsidP="008F6839">
      <w:pPr>
        <w:spacing w:after="0"/>
        <w:rPr>
          <w:rFonts w:ascii="Times New Roman" w:hAnsi="Times New Roman"/>
          <w:b/>
          <w:sz w:val="20"/>
        </w:rPr>
      </w:pPr>
      <w:r>
        <w:rPr>
          <w:rFonts w:ascii="Times New Roman" w:hAnsi="Times New Roman"/>
          <w:b/>
          <w:sz w:val="18"/>
          <w:szCs w:val="24"/>
        </w:rPr>
        <w:t xml:space="preserve">                                                                                                                                                                      БЕСПЛАТНО</w:t>
      </w:r>
      <w:r>
        <w:rPr>
          <w:rFonts w:ascii="Times New Roman" w:hAnsi="Times New Roman"/>
          <w:sz w:val="20"/>
        </w:rPr>
        <w:t xml:space="preserve">    </w:t>
      </w:r>
      <w:r>
        <w:t xml:space="preserve">                          </w:t>
      </w:r>
      <w:r>
        <w:rPr>
          <w:rFonts w:ascii="Times New Roman" w:hAnsi="Times New Roman"/>
          <w:b/>
          <w:sz w:val="20"/>
        </w:rPr>
        <w:t xml:space="preserve">                                                                                                    </w:t>
      </w:r>
      <w:r>
        <w:rPr>
          <w:rFonts w:ascii="Times New Roman" w:hAnsi="Times New Roman"/>
          <w:sz w:val="20"/>
        </w:rPr>
        <w:t xml:space="preserve">              </w:t>
      </w:r>
      <w:r>
        <w:t xml:space="preserve">                             </w:t>
      </w:r>
    </w:p>
    <w:p w:rsidR="008F6839" w:rsidRDefault="008F6839" w:rsidP="008F6839">
      <w:pPr>
        <w:pBdr>
          <w:bottom w:val="single" w:sz="12" w:space="0" w:color="auto"/>
        </w:pBdr>
        <w:spacing w:after="0"/>
        <w:rPr>
          <w:sz w:val="4"/>
          <w:szCs w:val="4"/>
          <w:u w:val="single"/>
        </w:rPr>
      </w:pPr>
      <w:r>
        <w:rPr>
          <w:sz w:val="4"/>
          <w:szCs w:val="4"/>
          <w:u w:val="single"/>
        </w:rPr>
        <w:t xml:space="preserve">  </w:t>
      </w:r>
    </w:p>
    <w:p w:rsidR="008F6839" w:rsidRPr="00A815B4" w:rsidRDefault="008F6839" w:rsidP="00A815B4">
      <w:pPr>
        <w:spacing w:after="0"/>
        <w:rPr>
          <w:sz w:val="4"/>
          <w:szCs w:val="4"/>
          <w:u w:val="single"/>
        </w:rPr>
      </w:pPr>
      <w:r>
        <w:rPr>
          <w:sz w:val="4"/>
          <w:szCs w:val="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1033" w:rsidRPr="00F802CA" w:rsidRDefault="00CB1033" w:rsidP="00040472">
      <w:pPr>
        <w:pStyle w:val="a7"/>
        <w:tabs>
          <w:tab w:val="left" w:pos="709"/>
        </w:tabs>
        <w:spacing w:line="240" w:lineRule="atLeast"/>
        <w:outlineLvl w:val="0"/>
        <w:rPr>
          <w:color w:val="000000"/>
          <w:szCs w:val="28"/>
        </w:rPr>
      </w:pPr>
    </w:p>
    <w:p w:rsidR="00EF142F" w:rsidRPr="00EF142F" w:rsidRDefault="00EF142F" w:rsidP="00EF142F">
      <w:pPr>
        <w:spacing w:after="0" w:line="0" w:lineRule="atLeast"/>
        <w:jc w:val="center"/>
        <w:rPr>
          <w:rFonts w:ascii="Times New Roman" w:hAnsi="Times New Roman"/>
          <w:sz w:val="24"/>
          <w:szCs w:val="24"/>
        </w:rPr>
      </w:pPr>
      <w:r w:rsidRPr="00EF142F">
        <w:rPr>
          <w:rFonts w:ascii="Times New Roman" w:hAnsi="Times New Roman"/>
          <w:sz w:val="24"/>
          <w:szCs w:val="24"/>
        </w:rPr>
        <w:t>РОССИЙСКАЯ ФЕДЕРАЦИЯ</w:t>
      </w:r>
    </w:p>
    <w:p w:rsidR="00EF142F" w:rsidRPr="00EF142F" w:rsidRDefault="00EF142F" w:rsidP="00EF142F">
      <w:pPr>
        <w:spacing w:after="0" w:line="0" w:lineRule="atLeast"/>
        <w:jc w:val="center"/>
        <w:rPr>
          <w:rFonts w:ascii="Times New Roman" w:hAnsi="Times New Roman"/>
          <w:sz w:val="24"/>
          <w:szCs w:val="24"/>
        </w:rPr>
      </w:pPr>
      <w:r w:rsidRPr="00EF142F">
        <w:rPr>
          <w:rFonts w:ascii="Times New Roman" w:hAnsi="Times New Roman"/>
          <w:sz w:val="24"/>
          <w:szCs w:val="24"/>
        </w:rPr>
        <w:t>РОСТОВСКАЯ ОБЛАСТЬ</w:t>
      </w:r>
    </w:p>
    <w:p w:rsidR="00EF142F" w:rsidRPr="00EF142F" w:rsidRDefault="00EF142F" w:rsidP="00EF142F">
      <w:pPr>
        <w:spacing w:after="0" w:line="0" w:lineRule="atLeast"/>
        <w:jc w:val="center"/>
        <w:rPr>
          <w:rFonts w:ascii="Times New Roman" w:hAnsi="Times New Roman"/>
          <w:sz w:val="24"/>
          <w:szCs w:val="24"/>
        </w:rPr>
      </w:pPr>
      <w:r w:rsidRPr="00EF142F">
        <w:rPr>
          <w:rFonts w:ascii="Times New Roman" w:hAnsi="Times New Roman"/>
          <w:sz w:val="24"/>
          <w:szCs w:val="24"/>
        </w:rPr>
        <w:t>ВЕРХНЕДОНСКОЙ РАЙОН</w:t>
      </w:r>
    </w:p>
    <w:p w:rsidR="00EF142F" w:rsidRPr="00EF142F" w:rsidRDefault="00EF142F" w:rsidP="00EF142F">
      <w:pPr>
        <w:spacing w:after="0" w:line="0" w:lineRule="atLeast"/>
        <w:jc w:val="center"/>
        <w:rPr>
          <w:rFonts w:ascii="Times New Roman" w:hAnsi="Times New Roman"/>
          <w:sz w:val="24"/>
          <w:szCs w:val="24"/>
        </w:rPr>
      </w:pPr>
      <w:r w:rsidRPr="00EF142F">
        <w:rPr>
          <w:rFonts w:ascii="Times New Roman" w:hAnsi="Times New Roman"/>
          <w:sz w:val="24"/>
          <w:szCs w:val="24"/>
        </w:rPr>
        <w:t>МУНИЦИПАЛЬНОЕ ОБРАЗОВАНИЕ</w:t>
      </w:r>
    </w:p>
    <w:p w:rsidR="00EF142F" w:rsidRPr="00EF142F" w:rsidRDefault="00EF142F" w:rsidP="00EF142F">
      <w:pPr>
        <w:spacing w:after="0" w:line="0" w:lineRule="atLeast"/>
        <w:jc w:val="center"/>
        <w:rPr>
          <w:rFonts w:ascii="Times New Roman" w:hAnsi="Times New Roman"/>
          <w:sz w:val="24"/>
          <w:szCs w:val="24"/>
        </w:rPr>
      </w:pPr>
      <w:r w:rsidRPr="00EF142F">
        <w:rPr>
          <w:rFonts w:ascii="Times New Roman" w:hAnsi="Times New Roman"/>
          <w:sz w:val="24"/>
          <w:szCs w:val="24"/>
        </w:rPr>
        <w:t>«ШУМИЛИНСКОЕ СЕЛЬСКОЕ ПОСЕЛЕНИЕ»</w:t>
      </w:r>
    </w:p>
    <w:p w:rsidR="00EF142F" w:rsidRPr="00EF142F" w:rsidRDefault="00EF142F" w:rsidP="00EF142F">
      <w:pPr>
        <w:spacing w:after="0" w:line="0" w:lineRule="atLeast"/>
        <w:jc w:val="center"/>
        <w:rPr>
          <w:rFonts w:ascii="Times New Roman" w:hAnsi="Times New Roman"/>
          <w:sz w:val="24"/>
          <w:szCs w:val="24"/>
        </w:rPr>
      </w:pPr>
      <w:r w:rsidRPr="00EF142F">
        <w:rPr>
          <w:rFonts w:ascii="Times New Roman" w:hAnsi="Times New Roman"/>
          <w:sz w:val="24"/>
          <w:szCs w:val="24"/>
        </w:rPr>
        <w:t>АДМИНИСТРАЦИЯ ШУМИЛИНСКОГО СЕЛЬСКОГО ПОСЕЛЕНИЯ</w:t>
      </w:r>
    </w:p>
    <w:p w:rsidR="00EF142F" w:rsidRPr="00EF142F" w:rsidRDefault="00EF142F" w:rsidP="00EF142F">
      <w:pPr>
        <w:spacing w:after="0" w:line="0" w:lineRule="atLeast"/>
        <w:jc w:val="center"/>
        <w:rPr>
          <w:rFonts w:ascii="Times New Roman" w:hAnsi="Times New Roman"/>
          <w:sz w:val="24"/>
          <w:szCs w:val="24"/>
        </w:rPr>
      </w:pPr>
    </w:p>
    <w:p w:rsidR="00EF142F" w:rsidRPr="00EF142F" w:rsidRDefault="00EF142F" w:rsidP="00EF142F">
      <w:pPr>
        <w:spacing w:after="0" w:line="0" w:lineRule="atLeast"/>
        <w:jc w:val="center"/>
        <w:rPr>
          <w:rFonts w:ascii="Times New Roman" w:hAnsi="Times New Roman"/>
          <w:b/>
          <w:sz w:val="24"/>
          <w:szCs w:val="24"/>
        </w:rPr>
      </w:pPr>
      <w:r w:rsidRPr="00EF142F">
        <w:rPr>
          <w:rFonts w:ascii="Times New Roman" w:hAnsi="Times New Roman"/>
          <w:b/>
          <w:sz w:val="24"/>
          <w:szCs w:val="24"/>
        </w:rPr>
        <w:t>ПОСТАНОВЛЕНИЕ</w:t>
      </w:r>
    </w:p>
    <w:p w:rsidR="00EF142F" w:rsidRPr="00EF142F" w:rsidRDefault="00EF142F" w:rsidP="00EF142F">
      <w:pPr>
        <w:spacing w:after="0" w:line="0" w:lineRule="atLeast"/>
        <w:jc w:val="center"/>
        <w:rPr>
          <w:rFonts w:ascii="Times New Roman" w:hAnsi="Times New Roman"/>
          <w:sz w:val="24"/>
          <w:szCs w:val="24"/>
        </w:rPr>
      </w:pPr>
    </w:p>
    <w:p w:rsidR="00EF142F" w:rsidRPr="00EF142F" w:rsidRDefault="00EF142F" w:rsidP="00EF142F">
      <w:pPr>
        <w:spacing w:after="0" w:line="0" w:lineRule="atLeast"/>
        <w:jc w:val="center"/>
        <w:rPr>
          <w:rFonts w:ascii="Times New Roman" w:hAnsi="Times New Roman"/>
          <w:sz w:val="24"/>
          <w:szCs w:val="24"/>
        </w:rPr>
      </w:pPr>
    </w:p>
    <w:p w:rsidR="00EF142F" w:rsidRPr="00EF142F" w:rsidRDefault="00EF142F" w:rsidP="00EF142F">
      <w:pPr>
        <w:spacing w:after="0" w:line="0" w:lineRule="atLeast"/>
        <w:jc w:val="center"/>
        <w:rPr>
          <w:rFonts w:ascii="Times New Roman" w:hAnsi="Times New Roman"/>
          <w:sz w:val="24"/>
          <w:szCs w:val="24"/>
        </w:rPr>
      </w:pPr>
      <w:r w:rsidRPr="00EF142F">
        <w:rPr>
          <w:rFonts w:ascii="Times New Roman" w:hAnsi="Times New Roman"/>
          <w:sz w:val="24"/>
          <w:szCs w:val="24"/>
        </w:rPr>
        <w:t>09.11.2022 г.                                     № 80                                   ст. Шумилинская</w:t>
      </w:r>
    </w:p>
    <w:p w:rsidR="00EF142F" w:rsidRPr="00EF142F" w:rsidRDefault="00EF142F" w:rsidP="00EF142F">
      <w:pPr>
        <w:spacing w:after="0" w:line="0" w:lineRule="atLeast"/>
        <w:jc w:val="center"/>
        <w:rPr>
          <w:rFonts w:ascii="Times New Roman" w:hAnsi="Times New Roman"/>
          <w:sz w:val="24"/>
          <w:szCs w:val="24"/>
        </w:rPr>
      </w:pPr>
    </w:p>
    <w:p w:rsidR="00EF142F" w:rsidRPr="00EF142F" w:rsidRDefault="00EF142F" w:rsidP="00EF142F">
      <w:pPr>
        <w:spacing w:after="0" w:line="0" w:lineRule="atLeast"/>
        <w:ind w:right="-142"/>
        <w:jc w:val="center"/>
        <w:rPr>
          <w:rFonts w:ascii="Times New Roman" w:hAnsi="Times New Roman"/>
          <w:sz w:val="24"/>
          <w:szCs w:val="24"/>
        </w:rPr>
      </w:pPr>
    </w:p>
    <w:p w:rsidR="00EF142F" w:rsidRPr="00EF142F" w:rsidRDefault="00EF142F" w:rsidP="00EF142F">
      <w:pPr>
        <w:shd w:val="clear" w:color="auto" w:fill="FFFFFF"/>
        <w:spacing w:after="0" w:line="0" w:lineRule="atLeast"/>
        <w:ind w:right="4705"/>
        <w:jc w:val="both"/>
        <w:rPr>
          <w:rFonts w:ascii="Times New Roman" w:hAnsi="Times New Roman"/>
          <w:sz w:val="24"/>
          <w:szCs w:val="24"/>
        </w:rPr>
      </w:pPr>
      <w:r w:rsidRPr="00EF142F">
        <w:rPr>
          <w:rFonts w:ascii="Times New Roman" w:hAnsi="Times New Roman"/>
          <w:sz w:val="24"/>
          <w:szCs w:val="24"/>
        </w:rPr>
        <w:t>Об утверждении Административного регламента предоставления муниципальной услуги «Выдача разрешений на право вырубки зеленых насаждений»</w:t>
      </w:r>
    </w:p>
    <w:p w:rsidR="00EF142F" w:rsidRPr="00EF142F" w:rsidRDefault="00EF142F" w:rsidP="00EF142F">
      <w:pPr>
        <w:shd w:val="clear" w:color="auto" w:fill="FFFFFF"/>
        <w:spacing w:after="0" w:line="0" w:lineRule="atLeast"/>
        <w:ind w:right="4705"/>
        <w:jc w:val="both"/>
        <w:rPr>
          <w:rFonts w:ascii="Times New Roman" w:hAnsi="Times New Roman"/>
          <w:sz w:val="24"/>
          <w:szCs w:val="24"/>
        </w:rPr>
      </w:pPr>
    </w:p>
    <w:p w:rsidR="00EF142F" w:rsidRPr="00EF142F" w:rsidRDefault="00EF142F" w:rsidP="00EF142F">
      <w:pPr>
        <w:pStyle w:val="afc"/>
        <w:spacing w:before="0" w:beforeAutospacing="0" w:after="0" w:afterAutospacing="0" w:line="0" w:lineRule="atLeast"/>
        <w:ind w:firstLine="720"/>
        <w:jc w:val="both"/>
        <w:rPr>
          <w:color w:val="242424"/>
        </w:rPr>
      </w:pPr>
      <w:r w:rsidRPr="00EF142F">
        <w:rPr>
          <w:color w:val="242424"/>
        </w:rPr>
        <w:t xml:space="preserve">В соответствии </w:t>
      </w:r>
      <w:r w:rsidRPr="00EF142F">
        <w:t>с </w:t>
      </w:r>
      <w:hyperlink r:id="rId7" w:history="1">
        <w:r w:rsidRPr="00EF142F">
          <w:rPr>
            <w:rStyle w:val="afa"/>
            <w:bdr w:val="none" w:sz="0" w:space="0" w:color="auto" w:frame="1"/>
          </w:rPr>
          <w:t>Федеральными законами от 6 октября 2003 года № 131-ФЗ "Об общих принципах организации местного самоуправления в Российской Федерации"</w:t>
        </w:r>
      </w:hyperlink>
      <w:r w:rsidRPr="00EF142F">
        <w:t>, </w:t>
      </w:r>
      <w:hyperlink r:id="rId8" w:history="1">
        <w:r w:rsidRPr="00EF142F">
          <w:rPr>
            <w:rStyle w:val="afa"/>
            <w:bdr w:val="none" w:sz="0" w:space="0" w:color="auto" w:frame="1"/>
          </w:rPr>
          <w:t>от 27 июля 2010 года № 210-ФЗ "Об организации предоставления государственных и муниципальных услуг"</w:t>
        </w:r>
      </w:hyperlink>
      <w:r w:rsidRPr="00EF142F">
        <w:rPr>
          <w:color w:val="242424"/>
        </w:rPr>
        <w:t xml:space="preserve">, руководствуясь Уставом муниципального образования «Шумилинское сельское поселение» Верхнедонского района Ростовской области </w:t>
      </w:r>
    </w:p>
    <w:p w:rsidR="00EF142F" w:rsidRPr="00EF142F" w:rsidRDefault="00EF142F" w:rsidP="00EF142F">
      <w:pPr>
        <w:pStyle w:val="afc"/>
        <w:spacing w:before="0" w:beforeAutospacing="0" w:after="0" w:afterAutospacing="0" w:line="0" w:lineRule="atLeast"/>
        <w:jc w:val="center"/>
      </w:pPr>
      <w:r w:rsidRPr="00EF142F">
        <w:rPr>
          <w:color w:val="242424"/>
        </w:rPr>
        <w:br/>
      </w:r>
      <w:r w:rsidRPr="00EF142F">
        <w:t>ПОСТАНОВЛЯЮ:</w:t>
      </w:r>
    </w:p>
    <w:p w:rsidR="00EF142F" w:rsidRPr="00EF142F" w:rsidRDefault="00EF142F" w:rsidP="00EF142F">
      <w:pPr>
        <w:spacing w:after="0" w:line="0" w:lineRule="atLeast"/>
        <w:jc w:val="both"/>
        <w:rPr>
          <w:rFonts w:ascii="Times New Roman" w:hAnsi="Times New Roman"/>
          <w:bCs/>
          <w:sz w:val="24"/>
          <w:szCs w:val="24"/>
        </w:rPr>
      </w:pPr>
      <w:r w:rsidRPr="00EF142F">
        <w:rPr>
          <w:rFonts w:ascii="Times New Roman" w:hAnsi="Times New Roman"/>
          <w:sz w:val="24"/>
          <w:szCs w:val="24"/>
        </w:rPr>
        <w:tab/>
        <w:t xml:space="preserve">1. Утвердить Административный регламент предоставления муниципальной услуги «Выдача разрешений на право вырубки зеленых насаждений» </w:t>
      </w:r>
      <w:r w:rsidRPr="00EF142F">
        <w:rPr>
          <w:rFonts w:ascii="Times New Roman" w:hAnsi="Times New Roman"/>
          <w:bCs/>
          <w:sz w:val="24"/>
          <w:szCs w:val="24"/>
        </w:rPr>
        <w:t>(приложение № 1).</w:t>
      </w:r>
    </w:p>
    <w:p w:rsidR="00EF142F" w:rsidRPr="00EF142F" w:rsidRDefault="00EF142F" w:rsidP="00EF142F">
      <w:pPr>
        <w:shd w:val="clear" w:color="auto" w:fill="FFFFFF"/>
        <w:spacing w:after="0" w:line="0" w:lineRule="atLeast"/>
        <w:ind w:firstLine="709"/>
        <w:jc w:val="both"/>
        <w:rPr>
          <w:rFonts w:ascii="Times New Roman" w:hAnsi="Times New Roman"/>
          <w:sz w:val="24"/>
          <w:szCs w:val="24"/>
        </w:rPr>
      </w:pPr>
      <w:r w:rsidRPr="00EF142F">
        <w:rPr>
          <w:rFonts w:ascii="Times New Roman" w:hAnsi="Times New Roman"/>
          <w:sz w:val="24"/>
          <w:szCs w:val="24"/>
        </w:rPr>
        <w:t>2. Опубликовать настоящее постановление в информационном бюллетени Шумилинского сельского поселения и разместить на официальном сайте администрации в сети «Интернет» для сведения.</w:t>
      </w:r>
    </w:p>
    <w:p w:rsidR="00EF142F" w:rsidRPr="00EF142F" w:rsidRDefault="00EF142F" w:rsidP="00EF142F">
      <w:pPr>
        <w:shd w:val="clear" w:color="auto" w:fill="FFFFFF"/>
        <w:spacing w:after="0" w:line="0" w:lineRule="atLeast"/>
        <w:ind w:firstLine="709"/>
        <w:jc w:val="both"/>
        <w:rPr>
          <w:rFonts w:ascii="Times New Roman" w:hAnsi="Times New Roman"/>
          <w:sz w:val="24"/>
          <w:szCs w:val="24"/>
        </w:rPr>
      </w:pPr>
      <w:r w:rsidRPr="00EF142F">
        <w:rPr>
          <w:rFonts w:ascii="Times New Roman" w:hAnsi="Times New Roman"/>
          <w:sz w:val="24"/>
          <w:szCs w:val="24"/>
        </w:rPr>
        <w:t>3. Контроль за исполнением постановления оставляю за собой.</w:t>
      </w:r>
    </w:p>
    <w:p w:rsidR="00EF142F" w:rsidRPr="00EF142F" w:rsidRDefault="00EF142F" w:rsidP="00EF142F">
      <w:pPr>
        <w:spacing w:after="0" w:line="0" w:lineRule="atLeast"/>
        <w:ind w:firstLine="493"/>
        <w:jc w:val="both"/>
        <w:rPr>
          <w:rFonts w:ascii="Times New Roman" w:hAnsi="Times New Roman"/>
          <w:sz w:val="24"/>
          <w:szCs w:val="24"/>
        </w:rPr>
      </w:pPr>
    </w:p>
    <w:p w:rsidR="00EF142F" w:rsidRPr="00EF142F" w:rsidRDefault="00EF142F" w:rsidP="00EF142F">
      <w:pPr>
        <w:spacing w:after="0" w:line="0" w:lineRule="atLeast"/>
        <w:ind w:firstLine="493"/>
        <w:jc w:val="both"/>
        <w:rPr>
          <w:rFonts w:ascii="Times New Roman" w:hAnsi="Times New Roman"/>
          <w:sz w:val="24"/>
          <w:szCs w:val="24"/>
        </w:rPr>
      </w:pPr>
    </w:p>
    <w:p w:rsidR="00EF142F" w:rsidRPr="00EF142F" w:rsidRDefault="00EF142F" w:rsidP="00EF142F">
      <w:pPr>
        <w:spacing w:after="0" w:line="0" w:lineRule="atLeast"/>
        <w:jc w:val="both"/>
        <w:rPr>
          <w:rFonts w:ascii="Times New Roman" w:hAnsi="Times New Roman"/>
          <w:sz w:val="24"/>
          <w:szCs w:val="24"/>
        </w:rPr>
      </w:pPr>
      <w:r w:rsidRPr="00EF142F">
        <w:rPr>
          <w:rFonts w:ascii="Times New Roman" w:hAnsi="Times New Roman"/>
          <w:sz w:val="24"/>
          <w:szCs w:val="24"/>
        </w:rPr>
        <w:t xml:space="preserve">Глава Администрации </w:t>
      </w:r>
    </w:p>
    <w:p w:rsidR="00EF142F" w:rsidRPr="00EF142F" w:rsidRDefault="00EF142F" w:rsidP="00EF142F">
      <w:pPr>
        <w:spacing w:after="0" w:line="0" w:lineRule="atLeast"/>
        <w:jc w:val="both"/>
        <w:rPr>
          <w:rFonts w:ascii="Times New Roman" w:hAnsi="Times New Roman"/>
          <w:sz w:val="24"/>
          <w:szCs w:val="24"/>
        </w:rPr>
      </w:pPr>
      <w:r w:rsidRPr="00EF142F">
        <w:rPr>
          <w:rFonts w:ascii="Times New Roman" w:hAnsi="Times New Roman"/>
          <w:sz w:val="24"/>
          <w:szCs w:val="24"/>
        </w:rPr>
        <w:t xml:space="preserve">Шумилинского сельского поселения                                      Н.В. Меджорина                          </w:t>
      </w:r>
    </w:p>
    <w:p w:rsidR="00EF142F" w:rsidRPr="00EF142F" w:rsidRDefault="00EF142F" w:rsidP="00EF142F">
      <w:pPr>
        <w:spacing w:after="0" w:line="0" w:lineRule="atLeast"/>
        <w:jc w:val="both"/>
        <w:rPr>
          <w:rFonts w:ascii="Times New Roman" w:hAnsi="Times New Roman"/>
          <w:sz w:val="24"/>
          <w:szCs w:val="24"/>
        </w:rPr>
      </w:pPr>
    </w:p>
    <w:p w:rsidR="00EF142F" w:rsidRPr="00EF142F" w:rsidRDefault="00EF142F" w:rsidP="00EF142F">
      <w:pPr>
        <w:spacing w:after="0" w:line="0" w:lineRule="atLeast"/>
        <w:ind w:right="-28"/>
        <w:jc w:val="both"/>
        <w:rPr>
          <w:rFonts w:ascii="Times New Roman" w:hAnsi="Times New Roman"/>
          <w:sz w:val="24"/>
          <w:szCs w:val="24"/>
        </w:rPr>
      </w:pPr>
    </w:p>
    <w:p w:rsidR="00EF142F" w:rsidRPr="00EF142F" w:rsidRDefault="00EF142F" w:rsidP="00EF142F">
      <w:pPr>
        <w:spacing w:after="0" w:line="0" w:lineRule="atLeast"/>
        <w:rPr>
          <w:rFonts w:ascii="Times New Roman" w:hAnsi="Times New Roman"/>
          <w:sz w:val="24"/>
          <w:szCs w:val="24"/>
        </w:rPr>
      </w:pPr>
    </w:p>
    <w:p w:rsidR="00EF142F" w:rsidRPr="00EF142F" w:rsidRDefault="00EF142F" w:rsidP="00EF142F">
      <w:pPr>
        <w:pStyle w:val="ConsPlusNormal"/>
        <w:spacing w:line="0" w:lineRule="atLeast"/>
        <w:jc w:val="right"/>
        <w:outlineLvl w:val="0"/>
        <w:rPr>
          <w:rFonts w:ascii="Times New Roman" w:hAnsi="Times New Roman"/>
          <w:sz w:val="24"/>
          <w:szCs w:val="24"/>
        </w:rPr>
      </w:pPr>
    </w:p>
    <w:p w:rsidR="00EF142F" w:rsidRPr="00EF142F" w:rsidRDefault="00EF142F" w:rsidP="00EF142F">
      <w:pPr>
        <w:pStyle w:val="ConsPlusNormal"/>
        <w:spacing w:line="0" w:lineRule="atLeast"/>
        <w:jc w:val="right"/>
        <w:outlineLvl w:val="0"/>
        <w:rPr>
          <w:rFonts w:ascii="Times New Roman" w:hAnsi="Times New Roman"/>
          <w:sz w:val="24"/>
          <w:szCs w:val="24"/>
        </w:rPr>
      </w:pPr>
    </w:p>
    <w:p w:rsidR="00EF142F" w:rsidRPr="00EF142F" w:rsidRDefault="00EF142F" w:rsidP="00EF142F">
      <w:pPr>
        <w:pStyle w:val="ConsPlusNormal"/>
        <w:spacing w:line="0" w:lineRule="atLeast"/>
        <w:jc w:val="right"/>
        <w:outlineLvl w:val="0"/>
        <w:rPr>
          <w:rFonts w:ascii="Times New Roman" w:hAnsi="Times New Roman"/>
          <w:sz w:val="24"/>
          <w:szCs w:val="24"/>
        </w:rPr>
      </w:pPr>
    </w:p>
    <w:p w:rsidR="00EF142F" w:rsidRPr="00EF142F" w:rsidRDefault="00EF142F" w:rsidP="00EF142F">
      <w:pPr>
        <w:pStyle w:val="ConsPlusNormal"/>
        <w:spacing w:line="0" w:lineRule="atLeast"/>
        <w:jc w:val="right"/>
        <w:outlineLvl w:val="0"/>
        <w:rPr>
          <w:rFonts w:ascii="Times New Roman" w:hAnsi="Times New Roman"/>
          <w:sz w:val="24"/>
          <w:szCs w:val="24"/>
        </w:rPr>
      </w:pPr>
      <w:r w:rsidRPr="00EF142F">
        <w:rPr>
          <w:rFonts w:ascii="Times New Roman" w:hAnsi="Times New Roman"/>
          <w:sz w:val="24"/>
          <w:szCs w:val="24"/>
        </w:rPr>
        <w:t>Приложение №1</w:t>
      </w:r>
    </w:p>
    <w:p w:rsidR="00EF142F" w:rsidRPr="00EF142F" w:rsidRDefault="00EF142F" w:rsidP="00EF142F">
      <w:pPr>
        <w:pStyle w:val="ConsPlusNormal"/>
        <w:spacing w:line="0" w:lineRule="atLeast"/>
        <w:jc w:val="right"/>
        <w:rPr>
          <w:rFonts w:ascii="Times New Roman" w:hAnsi="Times New Roman"/>
          <w:sz w:val="24"/>
          <w:szCs w:val="24"/>
        </w:rPr>
      </w:pPr>
      <w:r w:rsidRPr="00EF142F">
        <w:rPr>
          <w:rFonts w:ascii="Times New Roman" w:hAnsi="Times New Roman"/>
          <w:sz w:val="24"/>
          <w:szCs w:val="24"/>
        </w:rPr>
        <w:t>к постановлению Администрации</w:t>
      </w:r>
    </w:p>
    <w:p w:rsidR="00EF142F" w:rsidRPr="00EF142F" w:rsidRDefault="00EF142F" w:rsidP="00EF142F">
      <w:pPr>
        <w:pStyle w:val="ConsPlusNormal"/>
        <w:spacing w:line="0" w:lineRule="atLeast"/>
        <w:ind w:firstLine="540"/>
        <w:jc w:val="right"/>
        <w:rPr>
          <w:rFonts w:ascii="Times New Roman" w:hAnsi="Times New Roman"/>
          <w:sz w:val="24"/>
          <w:szCs w:val="24"/>
        </w:rPr>
      </w:pPr>
      <w:r w:rsidRPr="00EF142F">
        <w:rPr>
          <w:rFonts w:ascii="Times New Roman" w:hAnsi="Times New Roman"/>
          <w:sz w:val="24"/>
          <w:szCs w:val="24"/>
        </w:rPr>
        <w:t>Шумилинского сельского поселения</w:t>
      </w:r>
    </w:p>
    <w:p w:rsidR="00EF142F" w:rsidRPr="00EF142F" w:rsidRDefault="00EF142F" w:rsidP="00EF142F">
      <w:pPr>
        <w:pStyle w:val="ConsPlusNormal"/>
        <w:spacing w:line="0" w:lineRule="atLeast"/>
        <w:ind w:firstLine="540"/>
        <w:jc w:val="right"/>
        <w:rPr>
          <w:rFonts w:ascii="Times New Roman" w:hAnsi="Times New Roman"/>
          <w:sz w:val="24"/>
          <w:szCs w:val="24"/>
        </w:rPr>
      </w:pPr>
      <w:r w:rsidRPr="00EF142F">
        <w:rPr>
          <w:rFonts w:ascii="Times New Roman" w:hAnsi="Times New Roman"/>
          <w:sz w:val="24"/>
          <w:szCs w:val="24"/>
        </w:rPr>
        <w:t>от 09.11.2022 № 80</w:t>
      </w:r>
    </w:p>
    <w:p w:rsidR="00EF142F" w:rsidRPr="00EF142F" w:rsidRDefault="00EF142F" w:rsidP="00EF142F">
      <w:pPr>
        <w:pStyle w:val="ConsPlusNormal"/>
        <w:spacing w:line="0" w:lineRule="atLeast"/>
        <w:ind w:firstLine="540"/>
        <w:jc w:val="right"/>
        <w:rPr>
          <w:rFonts w:ascii="Times New Roman" w:hAnsi="Times New Roman"/>
          <w:sz w:val="24"/>
          <w:szCs w:val="24"/>
        </w:rPr>
      </w:pPr>
    </w:p>
    <w:p w:rsidR="00EF142F" w:rsidRPr="00EF142F" w:rsidRDefault="00EF142F" w:rsidP="00EF142F">
      <w:pPr>
        <w:pStyle w:val="a5"/>
        <w:spacing w:after="0" w:line="0" w:lineRule="atLeast"/>
        <w:ind w:right="2" w:firstLine="709"/>
        <w:contextualSpacing/>
        <w:jc w:val="center"/>
        <w:rPr>
          <w:rFonts w:ascii="Times New Roman" w:hAnsi="Times New Roman"/>
          <w:b/>
          <w:sz w:val="24"/>
          <w:szCs w:val="24"/>
        </w:rPr>
      </w:pPr>
    </w:p>
    <w:p w:rsidR="00EF142F" w:rsidRPr="00EF142F" w:rsidRDefault="00EF142F" w:rsidP="00EF142F">
      <w:pPr>
        <w:spacing w:after="0" w:line="0" w:lineRule="atLeast"/>
        <w:contextualSpacing/>
        <w:jc w:val="center"/>
        <w:rPr>
          <w:rFonts w:ascii="Times New Roman" w:hAnsi="Times New Roman"/>
          <w:b/>
          <w:bCs/>
          <w:sz w:val="24"/>
          <w:szCs w:val="24"/>
        </w:rPr>
      </w:pPr>
      <w:r w:rsidRPr="00EF142F">
        <w:rPr>
          <w:rFonts w:ascii="Times New Roman" w:hAnsi="Times New Roman"/>
          <w:b/>
          <w:bCs/>
          <w:sz w:val="24"/>
          <w:szCs w:val="24"/>
        </w:rPr>
        <w:t>АДМИНИСТРАТИВНЫЙ РЕГЛАМЕНТ</w:t>
      </w:r>
    </w:p>
    <w:p w:rsidR="00EF142F" w:rsidRPr="00EF142F" w:rsidRDefault="00EF142F" w:rsidP="00EF142F">
      <w:pPr>
        <w:autoSpaceDE w:val="0"/>
        <w:autoSpaceDN w:val="0"/>
        <w:adjustRightInd w:val="0"/>
        <w:spacing w:after="0" w:line="0" w:lineRule="atLeast"/>
        <w:ind w:firstLine="709"/>
        <w:contextualSpacing/>
        <w:jc w:val="center"/>
        <w:rPr>
          <w:rFonts w:ascii="Times New Roman" w:hAnsi="Times New Roman"/>
          <w:bCs/>
          <w:sz w:val="24"/>
          <w:szCs w:val="24"/>
        </w:rPr>
      </w:pPr>
      <w:r w:rsidRPr="00EF142F">
        <w:rPr>
          <w:rFonts w:ascii="Times New Roman" w:hAnsi="Times New Roman"/>
          <w:bCs/>
          <w:sz w:val="24"/>
          <w:szCs w:val="24"/>
        </w:rPr>
        <w:t>предоставления муниципальной услуги</w:t>
      </w:r>
    </w:p>
    <w:p w:rsidR="00EF142F" w:rsidRPr="00EF142F" w:rsidRDefault="00EF142F" w:rsidP="00EF142F">
      <w:pPr>
        <w:autoSpaceDE w:val="0"/>
        <w:autoSpaceDN w:val="0"/>
        <w:adjustRightInd w:val="0"/>
        <w:spacing w:after="0" w:line="0" w:lineRule="atLeast"/>
        <w:ind w:firstLine="709"/>
        <w:contextualSpacing/>
        <w:jc w:val="center"/>
        <w:rPr>
          <w:rFonts w:ascii="Times New Roman" w:hAnsi="Times New Roman"/>
          <w:b/>
          <w:sz w:val="24"/>
          <w:szCs w:val="24"/>
        </w:rPr>
      </w:pPr>
      <w:r w:rsidRPr="00EF142F">
        <w:rPr>
          <w:rFonts w:ascii="Times New Roman" w:hAnsi="Times New Roman"/>
          <w:b/>
          <w:sz w:val="24"/>
          <w:szCs w:val="24"/>
        </w:rPr>
        <w:t>"</w:t>
      </w:r>
      <w:r w:rsidRPr="00EF142F">
        <w:rPr>
          <w:rFonts w:ascii="Times New Roman" w:hAnsi="Times New Roman"/>
          <w:sz w:val="24"/>
          <w:szCs w:val="24"/>
        </w:rPr>
        <w:t>Выдача разрешений на право вырубки зеленых насаждений</w:t>
      </w:r>
      <w:r w:rsidRPr="00EF142F">
        <w:rPr>
          <w:rFonts w:ascii="Times New Roman" w:hAnsi="Times New Roman"/>
          <w:b/>
          <w:sz w:val="24"/>
          <w:szCs w:val="24"/>
        </w:rPr>
        <w:t>"</w:t>
      </w:r>
    </w:p>
    <w:p w:rsidR="00EF142F" w:rsidRPr="00EF142F" w:rsidRDefault="00EF142F" w:rsidP="00EF142F">
      <w:pPr>
        <w:autoSpaceDE w:val="0"/>
        <w:autoSpaceDN w:val="0"/>
        <w:adjustRightInd w:val="0"/>
        <w:spacing w:after="0" w:line="0" w:lineRule="atLeast"/>
        <w:ind w:firstLine="709"/>
        <w:contextualSpacing/>
        <w:jc w:val="center"/>
        <w:rPr>
          <w:rFonts w:ascii="Times New Roman" w:hAnsi="Times New Roman"/>
          <w:b/>
          <w:sz w:val="24"/>
          <w:szCs w:val="24"/>
        </w:rPr>
      </w:pPr>
    </w:p>
    <w:p w:rsidR="00EF142F" w:rsidRPr="00EF142F" w:rsidRDefault="00EF142F" w:rsidP="00EF142F">
      <w:pPr>
        <w:pStyle w:val="a5"/>
        <w:spacing w:after="0" w:line="0" w:lineRule="atLeast"/>
        <w:ind w:right="2" w:firstLine="709"/>
        <w:contextualSpacing/>
        <w:jc w:val="center"/>
        <w:rPr>
          <w:rFonts w:ascii="Times New Roman" w:hAnsi="Times New Roman"/>
          <w:b/>
          <w:sz w:val="24"/>
          <w:szCs w:val="24"/>
        </w:rPr>
      </w:pPr>
    </w:p>
    <w:p w:rsidR="00EF142F" w:rsidRPr="00EF142F" w:rsidRDefault="00EF142F" w:rsidP="00EF142F">
      <w:pPr>
        <w:pStyle w:val="Heading1"/>
        <w:spacing w:line="0" w:lineRule="atLeast"/>
        <w:ind w:left="0" w:right="2" w:firstLine="709"/>
        <w:contextualSpacing/>
        <w:rPr>
          <w:sz w:val="24"/>
          <w:szCs w:val="24"/>
        </w:rPr>
      </w:pPr>
      <w:bookmarkStart w:id="0" w:name="__RefHeading___1"/>
      <w:bookmarkEnd w:id="0"/>
      <w:r w:rsidRPr="00EF142F">
        <w:rPr>
          <w:sz w:val="24"/>
          <w:szCs w:val="24"/>
        </w:rPr>
        <w:t xml:space="preserve">Раздел </w:t>
      </w:r>
      <w:r w:rsidRPr="00EF142F">
        <w:rPr>
          <w:sz w:val="24"/>
          <w:szCs w:val="24"/>
          <w:lang w:val="en-US"/>
        </w:rPr>
        <w:t>I</w:t>
      </w:r>
      <w:r w:rsidRPr="00EF142F">
        <w:rPr>
          <w:sz w:val="24"/>
          <w:szCs w:val="24"/>
        </w:rPr>
        <w:t>. Общие положения</w:t>
      </w:r>
    </w:p>
    <w:p w:rsidR="00EF142F" w:rsidRPr="00EF142F" w:rsidRDefault="00EF142F" w:rsidP="00EF142F">
      <w:pPr>
        <w:pStyle w:val="a5"/>
        <w:spacing w:after="0" w:line="0" w:lineRule="atLeast"/>
        <w:ind w:right="2" w:firstLine="709"/>
        <w:contextualSpacing/>
        <w:jc w:val="both"/>
        <w:rPr>
          <w:rFonts w:ascii="Times New Roman" w:hAnsi="Times New Roman"/>
          <w:b/>
          <w:sz w:val="24"/>
          <w:szCs w:val="24"/>
        </w:rPr>
      </w:pPr>
    </w:p>
    <w:p w:rsidR="00EF142F" w:rsidRPr="00EF142F" w:rsidRDefault="00EF142F" w:rsidP="008235DF">
      <w:pPr>
        <w:pStyle w:val="a5"/>
        <w:widowControl w:val="0"/>
        <w:numPr>
          <w:ilvl w:val="0"/>
          <w:numId w:val="1"/>
        </w:numPr>
        <w:spacing w:after="0" w:line="0" w:lineRule="atLeast"/>
        <w:ind w:left="1066" w:right="2" w:hanging="357"/>
        <w:contextualSpacing/>
        <w:jc w:val="center"/>
        <w:outlineLvl w:val="1"/>
        <w:rPr>
          <w:rFonts w:ascii="Times New Roman" w:hAnsi="Times New Roman"/>
          <w:b/>
          <w:sz w:val="24"/>
          <w:szCs w:val="24"/>
        </w:rPr>
      </w:pPr>
      <w:bookmarkStart w:id="1" w:name="__RefHeading___2"/>
      <w:bookmarkEnd w:id="1"/>
      <w:r w:rsidRPr="00EF142F">
        <w:rPr>
          <w:rFonts w:ascii="Times New Roman" w:hAnsi="Times New Roman"/>
          <w:b/>
          <w:sz w:val="24"/>
          <w:szCs w:val="24"/>
        </w:rPr>
        <w:t>Предмет регулирования Административного регламента</w:t>
      </w:r>
    </w:p>
    <w:p w:rsidR="00EF142F" w:rsidRPr="00EF142F" w:rsidRDefault="00EF142F" w:rsidP="00EF142F">
      <w:pPr>
        <w:pStyle w:val="a5"/>
        <w:spacing w:after="0" w:line="0" w:lineRule="atLeast"/>
        <w:ind w:right="2" w:firstLine="709"/>
        <w:contextualSpacing/>
        <w:jc w:val="both"/>
        <w:rPr>
          <w:rFonts w:ascii="Times New Roman" w:hAnsi="Times New Roman"/>
          <w:b/>
          <w:sz w:val="24"/>
          <w:szCs w:val="24"/>
        </w:rPr>
      </w:pPr>
    </w:p>
    <w:p w:rsidR="00EF142F" w:rsidRPr="00EF142F" w:rsidRDefault="00EF142F" w:rsidP="008235DF">
      <w:pPr>
        <w:pStyle w:val="af1"/>
        <w:widowControl w:val="0"/>
        <w:numPr>
          <w:ilvl w:val="1"/>
          <w:numId w:val="2"/>
        </w:numPr>
        <w:tabs>
          <w:tab w:val="left" w:pos="1630"/>
        </w:tabs>
        <w:spacing w:line="0" w:lineRule="atLeast"/>
        <w:ind w:left="0" w:right="2" w:firstLine="709"/>
        <w:jc w:val="both"/>
      </w:pPr>
      <w:r w:rsidRPr="00EF142F">
        <w:t>Административный регламент устанавливает стандарт предоставления муниципальной услуги «Выдача разрешений на право вырубки зеленых насаждений»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муниципального образования Шумилинское сельское поселение (далее – Администрация), должностных лиц Администрации, предоставляющих Муниципальную услугу.</w:t>
      </w:r>
    </w:p>
    <w:p w:rsidR="00EF142F" w:rsidRPr="00EF142F" w:rsidRDefault="00EF142F" w:rsidP="008235DF">
      <w:pPr>
        <w:pStyle w:val="af1"/>
        <w:widowControl w:val="0"/>
        <w:numPr>
          <w:ilvl w:val="1"/>
          <w:numId w:val="2"/>
        </w:numPr>
        <w:tabs>
          <w:tab w:val="left" w:pos="1630"/>
        </w:tabs>
        <w:spacing w:line="0" w:lineRule="atLeast"/>
        <w:ind w:left="0" w:right="2" w:firstLine="709"/>
        <w:contextualSpacing w:val="0"/>
        <w:jc w:val="both"/>
      </w:pPr>
      <w:r w:rsidRPr="00EF142F">
        <w:t>Выдача разрешения на право вырубки зеленых насаждений осуществляется в случаях:</w:t>
      </w:r>
    </w:p>
    <w:p w:rsidR="00EF142F" w:rsidRPr="00EF142F" w:rsidRDefault="00EF142F" w:rsidP="008235DF">
      <w:pPr>
        <w:pStyle w:val="af1"/>
        <w:widowControl w:val="0"/>
        <w:numPr>
          <w:ilvl w:val="2"/>
          <w:numId w:val="3"/>
        </w:numPr>
        <w:tabs>
          <w:tab w:val="left" w:pos="1630"/>
        </w:tabs>
        <w:spacing w:line="0" w:lineRule="atLeast"/>
        <w:ind w:left="0" w:right="2" w:firstLine="709"/>
        <w:contextualSpacing w:val="0"/>
        <w:jc w:val="both"/>
      </w:pPr>
      <w:r w:rsidRPr="00EF142F">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EF142F" w:rsidRPr="00EF142F" w:rsidRDefault="00EF142F" w:rsidP="008235DF">
      <w:pPr>
        <w:pStyle w:val="af1"/>
        <w:widowControl w:val="0"/>
        <w:numPr>
          <w:ilvl w:val="2"/>
          <w:numId w:val="3"/>
        </w:numPr>
        <w:tabs>
          <w:tab w:val="left" w:pos="1630"/>
        </w:tabs>
        <w:spacing w:line="0" w:lineRule="atLeast"/>
        <w:ind w:left="0" w:right="2" w:firstLine="709"/>
        <w:contextualSpacing w:val="0"/>
        <w:jc w:val="both"/>
      </w:pPr>
      <w:r w:rsidRPr="00EF142F">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 дворовых территорий);</w:t>
      </w:r>
    </w:p>
    <w:p w:rsidR="00EF142F" w:rsidRPr="00EF142F" w:rsidRDefault="00EF142F" w:rsidP="008235DF">
      <w:pPr>
        <w:pStyle w:val="af1"/>
        <w:widowControl w:val="0"/>
        <w:numPr>
          <w:ilvl w:val="2"/>
          <w:numId w:val="3"/>
        </w:numPr>
        <w:tabs>
          <w:tab w:val="left" w:pos="1630"/>
        </w:tabs>
        <w:spacing w:line="0" w:lineRule="atLeast"/>
        <w:ind w:left="0" w:right="2" w:firstLine="709"/>
        <w:contextualSpacing w:val="0"/>
        <w:jc w:val="both"/>
      </w:pPr>
      <w:r w:rsidRPr="00EF142F">
        <w:t>Проведения строительства (реконструкции), сетей инженерно-технического обеспечения, в том числе линейных объектов;</w:t>
      </w:r>
    </w:p>
    <w:p w:rsidR="00EF142F" w:rsidRPr="00EF142F" w:rsidRDefault="00EF142F" w:rsidP="008235DF">
      <w:pPr>
        <w:pStyle w:val="af1"/>
        <w:widowControl w:val="0"/>
        <w:numPr>
          <w:ilvl w:val="2"/>
          <w:numId w:val="3"/>
        </w:numPr>
        <w:tabs>
          <w:tab w:val="left" w:pos="1630"/>
        </w:tabs>
        <w:spacing w:line="0" w:lineRule="atLeast"/>
        <w:ind w:left="0" w:right="2" w:firstLine="709"/>
        <w:contextualSpacing w:val="0"/>
        <w:jc w:val="both"/>
      </w:pPr>
      <w:r w:rsidRPr="00EF142F">
        <w:t>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EF142F" w:rsidRPr="00EF142F" w:rsidRDefault="00EF142F" w:rsidP="008235DF">
      <w:pPr>
        <w:pStyle w:val="af1"/>
        <w:widowControl w:val="0"/>
        <w:numPr>
          <w:ilvl w:val="2"/>
          <w:numId w:val="3"/>
        </w:numPr>
        <w:tabs>
          <w:tab w:val="left" w:pos="1630"/>
        </w:tabs>
        <w:spacing w:line="0" w:lineRule="atLeast"/>
        <w:ind w:left="0" w:right="2" w:firstLine="709"/>
        <w:contextualSpacing w:val="0"/>
        <w:jc w:val="both"/>
      </w:pPr>
      <w:r w:rsidRPr="00EF142F">
        <w:t>Размещения, установки объектов, не являющихся объектами капитального строительства;</w:t>
      </w:r>
    </w:p>
    <w:p w:rsidR="00EF142F" w:rsidRPr="00EF142F" w:rsidRDefault="00EF142F" w:rsidP="008235DF">
      <w:pPr>
        <w:pStyle w:val="af1"/>
        <w:widowControl w:val="0"/>
        <w:numPr>
          <w:ilvl w:val="2"/>
          <w:numId w:val="3"/>
        </w:numPr>
        <w:tabs>
          <w:tab w:val="left" w:pos="1630"/>
        </w:tabs>
        <w:spacing w:line="0" w:lineRule="atLeast"/>
        <w:ind w:left="0" w:right="2" w:firstLine="709"/>
        <w:contextualSpacing w:val="0"/>
        <w:jc w:val="both"/>
      </w:pPr>
      <w:r w:rsidRPr="00EF142F">
        <w:t>Проведение инженерно-геологических изысканий;</w:t>
      </w:r>
    </w:p>
    <w:p w:rsidR="00EF142F" w:rsidRPr="00EF142F" w:rsidRDefault="00EF142F" w:rsidP="008235DF">
      <w:pPr>
        <w:pStyle w:val="af1"/>
        <w:widowControl w:val="0"/>
        <w:numPr>
          <w:ilvl w:val="2"/>
          <w:numId w:val="3"/>
        </w:numPr>
        <w:tabs>
          <w:tab w:val="left" w:pos="1690"/>
        </w:tabs>
        <w:spacing w:line="0" w:lineRule="atLeast"/>
        <w:ind w:left="0" w:right="2" w:firstLine="709"/>
        <w:contextualSpacing w:val="0"/>
        <w:jc w:val="both"/>
      </w:pPr>
      <w:r w:rsidRPr="00EF142F">
        <w:t>Восстановления нормативного светового режима в жилых и нежилых помещениях, затеняемых деревьями.</w:t>
      </w:r>
    </w:p>
    <w:p w:rsidR="00EF142F" w:rsidRPr="00EF142F" w:rsidRDefault="00EF142F" w:rsidP="008235DF">
      <w:pPr>
        <w:pStyle w:val="af1"/>
        <w:widowControl w:val="0"/>
        <w:numPr>
          <w:ilvl w:val="1"/>
          <w:numId w:val="3"/>
        </w:numPr>
        <w:tabs>
          <w:tab w:val="left" w:pos="1630"/>
        </w:tabs>
        <w:spacing w:line="0" w:lineRule="atLeast"/>
        <w:ind w:left="0" w:right="2" w:firstLine="709"/>
        <w:contextualSpacing w:val="0"/>
        <w:jc w:val="both"/>
      </w:pPr>
      <w:r w:rsidRPr="00EF142F">
        <w:t xml:space="preserve">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w:t>
      </w:r>
      <w:r w:rsidRPr="00EF142F">
        <w:lastRenderedPageBreak/>
        <w:t>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EF142F" w:rsidRPr="00EF142F" w:rsidRDefault="00EF142F" w:rsidP="008235DF">
      <w:pPr>
        <w:pStyle w:val="af1"/>
        <w:widowControl w:val="0"/>
        <w:numPr>
          <w:ilvl w:val="1"/>
          <w:numId w:val="3"/>
        </w:numPr>
        <w:tabs>
          <w:tab w:val="left" w:pos="1630"/>
        </w:tabs>
        <w:spacing w:line="0" w:lineRule="atLeast"/>
        <w:ind w:left="0" w:right="2" w:firstLine="709"/>
        <w:contextualSpacing w:val="0"/>
        <w:jc w:val="both"/>
      </w:pPr>
      <w:r w:rsidRPr="00EF142F">
        <w:t>Вырубка зеленых насаждений без разрешения на территории Шумилинского сельского поселения не допускается, за исключением проведения аварийно-восстановительных работ сетей инженерно-технического обеспечения и сооружений.</w:t>
      </w:r>
    </w:p>
    <w:p w:rsidR="00EF142F" w:rsidRPr="00EF142F" w:rsidRDefault="00EF142F" w:rsidP="00EF142F">
      <w:pPr>
        <w:pStyle w:val="af1"/>
        <w:tabs>
          <w:tab w:val="left" w:pos="1630"/>
        </w:tabs>
        <w:spacing w:line="0" w:lineRule="atLeast"/>
        <w:ind w:left="709" w:right="2"/>
        <w:jc w:val="both"/>
      </w:pPr>
    </w:p>
    <w:p w:rsidR="00EF142F" w:rsidRPr="00EF142F" w:rsidRDefault="00EF142F" w:rsidP="008235DF">
      <w:pPr>
        <w:pStyle w:val="af1"/>
        <w:widowControl w:val="0"/>
        <w:numPr>
          <w:ilvl w:val="0"/>
          <w:numId w:val="1"/>
        </w:numPr>
        <w:tabs>
          <w:tab w:val="left" w:pos="142"/>
        </w:tabs>
        <w:spacing w:line="0" w:lineRule="atLeast"/>
        <w:ind w:left="0" w:right="2" w:firstLine="0"/>
        <w:contextualSpacing w:val="0"/>
        <w:jc w:val="center"/>
        <w:outlineLvl w:val="1"/>
        <w:rPr>
          <w:b/>
        </w:rPr>
      </w:pPr>
      <w:bookmarkStart w:id="2" w:name="__RefHeading___3"/>
      <w:bookmarkEnd w:id="2"/>
      <w:r w:rsidRPr="00EF142F">
        <w:rPr>
          <w:b/>
        </w:rPr>
        <w:t>Круг Заявителей</w:t>
      </w:r>
    </w:p>
    <w:p w:rsidR="00EF142F" w:rsidRPr="00EF142F" w:rsidRDefault="00EF142F" w:rsidP="00EF142F">
      <w:pPr>
        <w:pStyle w:val="af1"/>
        <w:tabs>
          <w:tab w:val="left" w:pos="142"/>
        </w:tabs>
        <w:spacing w:line="0" w:lineRule="atLeast"/>
        <w:ind w:left="0" w:right="2"/>
        <w:outlineLvl w:val="1"/>
        <w:rPr>
          <w:b/>
        </w:rPr>
      </w:pPr>
    </w:p>
    <w:p w:rsidR="00EF142F" w:rsidRPr="00EF142F" w:rsidRDefault="00EF142F" w:rsidP="008235DF">
      <w:pPr>
        <w:pStyle w:val="aff7"/>
        <w:numPr>
          <w:ilvl w:val="1"/>
          <w:numId w:val="4"/>
        </w:numPr>
        <w:spacing w:line="0" w:lineRule="atLeast"/>
        <w:ind w:left="0" w:right="2" w:firstLine="709"/>
        <w:jc w:val="both"/>
        <w:rPr>
          <w:sz w:val="24"/>
          <w:szCs w:val="24"/>
        </w:rPr>
      </w:pPr>
      <w:r w:rsidRPr="00EF142F">
        <w:rPr>
          <w:sz w:val="24"/>
          <w:szCs w:val="24"/>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EF142F" w:rsidRPr="00EF142F" w:rsidRDefault="00EF142F" w:rsidP="008235DF">
      <w:pPr>
        <w:pStyle w:val="af1"/>
        <w:widowControl w:val="0"/>
        <w:numPr>
          <w:ilvl w:val="1"/>
          <w:numId w:val="4"/>
        </w:numPr>
        <w:tabs>
          <w:tab w:val="left" w:pos="1346"/>
          <w:tab w:val="left" w:pos="2877"/>
          <w:tab w:val="left" w:pos="3006"/>
          <w:tab w:val="left" w:pos="5471"/>
          <w:tab w:val="left" w:pos="5873"/>
          <w:tab w:val="left" w:pos="6363"/>
          <w:tab w:val="left" w:pos="7409"/>
        </w:tabs>
        <w:spacing w:line="0" w:lineRule="atLeast"/>
        <w:ind w:left="0" w:right="2" w:firstLine="709"/>
        <w:jc w:val="both"/>
      </w:pPr>
      <w:r w:rsidRPr="00EF142F">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(далее–представитель).</w:t>
      </w:r>
    </w:p>
    <w:p w:rsidR="00EF142F" w:rsidRPr="00EF142F" w:rsidRDefault="00EF142F" w:rsidP="008235DF">
      <w:pPr>
        <w:pStyle w:val="a5"/>
        <w:widowControl w:val="0"/>
        <w:numPr>
          <w:ilvl w:val="1"/>
          <w:numId w:val="4"/>
        </w:numPr>
        <w:spacing w:after="0" w:line="0" w:lineRule="atLeast"/>
        <w:ind w:left="0" w:right="2" w:firstLine="709"/>
        <w:jc w:val="both"/>
        <w:rPr>
          <w:rFonts w:ascii="Times New Roman" w:hAnsi="Times New Roman"/>
          <w:sz w:val="24"/>
          <w:szCs w:val="24"/>
        </w:rPr>
      </w:pPr>
      <w:r w:rsidRPr="00EF142F">
        <w:rPr>
          <w:rFonts w:ascii="Times New Roman" w:hAnsi="Times New Roman"/>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EF142F" w:rsidRPr="00EF142F" w:rsidRDefault="00EF142F" w:rsidP="00EF142F">
      <w:pPr>
        <w:pStyle w:val="Heading1"/>
        <w:spacing w:line="0" w:lineRule="atLeast"/>
        <w:ind w:left="0" w:right="2" w:firstLine="709"/>
        <w:contextualSpacing/>
        <w:jc w:val="both"/>
        <w:outlineLvl w:val="8"/>
        <w:rPr>
          <w:sz w:val="24"/>
          <w:szCs w:val="24"/>
        </w:rPr>
      </w:pPr>
    </w:p>
    <w:p w:rsidR="00EF142F" w:rsidRPr="00EF142F" w:rsidRDefault="00EF142F" w:rsidP="008235DF">
      <w:pPr>
        <w:pStyle w:val="a5"/>
        <w:widowControl w:val="0"/>
        <w:numPr>
          <w:ilvl w:val="0"/>
          <w:numId w:val="1"/>
        </w:numPr>
        <w:spacing w:after="0" w:line="0" w:lineRule="atLeast"/>
        <w:ind w:left="0" w:right="2" w:firstLine="709"/>
        <w:contextualSpacing/>
        <w:jc w:val="center"/>
        <w:outlineLvl w:val="1"/>
        <w:rPr>
          <w:rFonts w:ascii="Times New Roman" w:hAnsi="Times New Roman"/>
          <w:b/>
          <w:sz w:val="24"/>
          <w:szCs w:val="24"/>
        </w:rPr>
      </w:pPr>
      <w:bookmarkStart w:id="3" w:name="__RefHeading___4"/>
      <w:bookmarkEnd w:id="3"/>
      <w:r w:rsidRPr="00EF142F">
        <w:rPr>
          <w:rFonts w:ascii="Times New Roman" w:hAnsi="Times New Roman"/>
          <w:b/>
          <w:sz w:val="24"/>
          <w:szCs w:val="24"/>
        </w:rPr>
        <w:t>Требования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EF142F" w:rsidRPr="00EF142F" w:rsidRDefault="00EF142F" w:rsidP="00EF142F">
      <w:pPr>
        <w:pStyle w:val="a5"/>
        <w:spacing w:after="0" w:line="0" w:lineRule="atLeast"/>
        <w:ind w:left="709" w:right="2"/>
        <w:contextualSpacing/>
        <w:jc w:val="both"/>
        <w:rPr>
          <w:rFonts w:ascii="Times New Roman" w:hAnsi="Times New Roman"/>
          <w:b/>
          <w:sz w:val="24"/>
          <w:szCs w:val="24"/>
        </w:rPr>
      </w:pPr>
    </w:p>
    <w:p w:rsidR="00EF142F" w:rsidRPr="00EF142F" w:rsidRDefault="00EF142F" w:rsidP="008235DF">
      <w:pPr>
        <w:pStyle w:val="af1"/>
        <w:widowControl w:val="0"/>
        <w:numPr>
          <w:ilvl w:val="1"/>
          <w:numId w:val="1"/>
        </w:numPr>
        <w:tabs>
          <w:tab w:val="left" w:pos="1346"/>
          <w:tab w:val="left" w:pos="3808"/>
          <w:tab w:val="left" w:pos="4313"/>
          <w:tab w:val="left" w:pos="5638"/>
          <w:tab w:val="left" w:pos="7894"/>
        </w:tabs>
        <w:spacing w:line="0" w:lineRule="atLeast"/>
        <w:ind w:left="0" w:right="2" w:firstLine="709"/>
        <w:jc w:val="both"/>
      </w:pPr>
      <w:r w:rsidRPr="00EF142F">
        <w:t>Информирование о порядке предоставления муниципальной услуги осуществляется:</w:t>
      </w:r>
    </w:p>
    <w:p w:rsidR="00EF142F" w:rsidRPr="00EF142F" w:rsidRDefault="00EF142F" w:rsidP="008235DF">
      <w:pPr>
        <w:pStyle w:val="af1"/>
        <w:widowControl w:val="0"/>
        <w:numPr>
          <w:ilvl w:val="0"/>
          <w:numId w:val="5"/>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spacing w:line="0" w:lineRule="atLeast"/>
        <w:ind w:left="0" w:right="2" w:firstLine="709"/>
        <w:jc w:val="both"/>
      </w:pPr>
      <w:r w:rsidRPr="00EF142F">
        <w:t>непосредственно при личном приеме заявителя в Администрации Шумилинского сельского поселения Верхнедонского района Ростовской области</w:t>
      </w:r>
      <w:r w:rsidRPr="00EF142F">
        <w:rPr>
          <w:i/>
        </w:rPr>
        <w:t xml:space="preserve"> </w:t>
      </w:r>
      <w:r w:rsidRPr="00EF142F">
        <w:t xml:space="preserve"> (далее - Уполномоченный орган) или многофункциональном центре предоставления государственных и муниципальных услуг (далее–   многофункциональный центр);</w:t>
      </w:r>
    </w:p>
    <w:p w:rsidR="00EF142F" w:rsidRPr="00EF142F" w:rsidRDefault="00EF142F" w:rsidP="008235DF">
      <w:pPr>
        <w:pStyle w:val="af1"/>
        <w:widowControl w:val="0"/>
        <w:numPr>
          <w:ilvl w:val="0"/>
          <w:numId w:val="5"/>
        </w:numPr>
        <w:tabs>
          <w:tab w:val="left" w:pos="1160"/>
        </w:tabs>
        <w:spacing w:line="0" w:lineRule="atLeast"/>
        <w:ind w:left="0" w:right="2" w:firstLine="709"/>
        <w:jc w:val="both"/>
      </w:pPr>
      <w:r w:rsidRPr="00EF142F">
        <w:t xml:space="preserve">по телефону Уполномоченном органе или многофункциональном центре; </w:t>
      </w:r>
    </w:p>
    <w:p w:rsidR="00EF142F" w:rsidRPr="00EF142F" w:rsidRDefault="00EF142F" w:rsidP="00EF142F">
      <w:pPr>
        <w:pStyle w:val="a5"/>
        <w:spacing w:after="0" w:line="0" w:lineRule="atLeast"/>
        <w:ind w:right="2" w:firstLine="709"/>
        <w:contextualSpacing/>
        <w:jc w:val="both"/>
        <w:rPr>
          <w:rFonts w:ascii="Times New Roman" w:hAnsi="Times New Roman"/>
          <w:sz w:val="24"/>
          <w:szCs w:val="24"/>
        </w:rPr>
      </w:pPr>
      <w:r w:rsidRPr="00EF142F">
        <w:rPr>
          <w:rFonts w:ascii="Times New Roman" w:hAnsi="Times New Roman"/>
          <w:sz w:val="24"/>
          <w:szCs w:val="24"/>
        </w:rPr>
        <w:tab/>
        <w:t>3) письменно, в том числе посредством электронной почты, факсимильной связи;</w:t>
      </w:r>
    </w:p>
    <w:p w:rsidR="00EF142F" w:rsidRPr="00EF142F" w:rsidRDefault="00EF142F" w:rsidP="008235DF">
      <w:pPr>
        <w:pStyle w:val="af1"/>
        <w:widowControl w:val="0"/>
        <w:numPr>
          <w:ilvl w:val="0"/>
          <w:numId w:val="6"/>
        </w:numPr>
        <w:tabs>
          <w:tab w:val="left" w:pos="1160"/>
        </w:tabs>
        <w:spacing w:line="0" w:lineRule="atLeast"/>
        <w:ind w:left="0" w:right="2" w:firstLine="709"/>
        <w:jc w:val="both"/>
      </w:pPr>
      <w:r w:rsidRPr="00EF142F">
        <w:t>посредством размещения в открытой и доступной форме информации:</w:t>
      </w:r>
    </w:p>
    <w:p w:rsidR="00EF142F" w:rsidRPr="00EF142F" w:rsidRDefault="00EF142F" w:rsidP="00EF142F">
      <w:pPr>
        <w:pStyle w:val="a5"/>
        <w:spacing w:after="0" w:line="0" w:lineRule="atLeast"/>
        <w:ind w:right="2" w:firstLine="709"/>
        <w:contextualSpacing/>
        <w:jc w:val="both"/>
        <w:rPr>
          <w:rFonts w:ascii="Times New Roman" w:hAnsi="Times New Roman"/>
          <w:sz w:val="24"/>
          <w:szCs w:val="24"/>
        </w:rPr>
      </w:pPr>
      <w:r w:rsidRPr="00EF142F">
        <w:rPr>
          <w:rFonts w:ascii="Times New Roman" w:hAnsi="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9" w:history="1">
        <w:r w:rsidRPr="00EF142F">
          <w:rPr>
            <w:rFonts w:ascii="Times New Roman" w:hAnsi="Times New Roman"/>
            <w:sz w:val="24"/>
            <w:szCs w:val="24"/>
          </w:rPr>
          <w:t>(https://www.gosuslugi.ru/)</w:t>
        </w:r>
      </w:hyperlink>
      <w:r w:rsidRPr="00EF142F">
        <w:rPr>
          <w:rFonts w:ascii="Times New Roman" w:hAnsi="Times New Roman"/>
          <w:sz w:val="24"/>
          <w:szCs w:val="24"/>
        </w:rPr>
        <w:t xml:space="preserve"> (далее–Единый портал);</w:t>
      </w:r>
    </w:p>
    <w:p w:rsidR="00EF142F" w:rsidRPr="00EF142F" w:rsidRDefault="00EF142F" w:rsidP="00EF142F">
      <w:pPr>
        <w:pStyle w:val="a5"/>
        <w:tabs>
          <w:tab w:val="left" w:pos="1545"/>
          <w:tab w:val="left" w:pos="3521"/>
          <w:tab w:val="left" w:pos="4512"/>
          <w:tab w:val="left" w:pos="7052"/>
          <w:tab w:val="left" w:pos="9258"/>
        </w:tabs>
        <w:spacing w:after="0" w:line="0" w:lineRule="atLeast"/>
        <w:ind w:right="2" w:firstLine="709"/>
        <w:contextualSpacing/>
        <w:jc w:val="both"/>
        <w:rPr>
          <w:rFonts w:ascii="Times New Roman" w:hAnsi="Times New Roman"/>
          <w:sz w:val="24"/>
          <w:szCs w:val="24"/>
        </w:rPr>
      </w:pPr>
      <w:r w:rsidRPr="00EF142F">
        <w:rPr>
          <w:rFonts w:ascii="Times New Roman" w:hAnsi="Times New Roman"/>
          <w:sz w:val="24"/>
          <w:szCs w:val="24"/>
        </w:rPr>
        <w:t>на официальном сайте Уполномоченного   органа http://</w:t>
      </w:r>
      <w:r w:rsidRPr="00EF142F">
        <w:rPr>
          <w:rFonts w:ascii="Times New Roman" w:hAnsi="Times New Roman"/>
          <w:bCs/>
          <w:sz w:val="24"/>
          <w:szCs w:val="24"/>
          <w:shd w:val="clear" w:color="auto" w:fill="FFFFFF"/>
        </w:rPr>
        <w:t>shymilinskoesp</w:t>
      </w:r>
      <w:r w:rsidRPr="00EF142F">
        <w:rPr>
          <w:rFonts w:ascii="Times New Roman" w:hAnsi="Times New Roman"/>
          <w:sz w:val="24"/>
          <w:szCs w:val="24"/>
        </w:rPr>
        <w:t>.ru;</w:t>
      </w:r>
    </w:p>
    <w:p w:rsidR="00EF142F" w:rsidRPr="00EF142F" w:rsidRDefault="00EF142F" w:rsidP="00EF142F">
      <w:pPr>
        <w:pStyle w:val="a5"/>
        <w:tabs>
          <w:tab w:val="left" w:pos="1545"/>
          <w:tab w:val="left" w:pos="3521"/>
          <w:tab w:val="left" w:pos="4512"/>
          <w:tab w:val="left" w:pos="7052"/>
          <w:tab w:val="left" w:pos="9258"/>
        </w:tabs>
        <w:spacing w:after="0" w:line="0" w:lineRule="atLeast"/>
        <w:ind w:right="2" w:firstLine="709"/>
        <w:contextualSpacing/>
        <w:jc w:val="both"/>
        <w:rPr>
          <w:rFonts w:ascii="Times New Roman" w:hAnsi="Times New Roman"/>
          <w:sz w:val="24"/>
          <w:szCs w:val="24"/>
        </w:rPr>
      </w:pPr>
      <w:r w:rsidRPr="00EF142F">
        <w:rPr>
          <w:rFonts w:ascii="Times New Roman" w:hAnsi="Times New Roman"/>
          <w:sz w:val="24"/>
          <w:szCs w:val="24"/>
        </w:rPr>
        <w:t>посредством размещения информации на информационных стендах Уполномоченного органа или многофункционального центра.</w:t>
      </w:r>
    </w:p>
    <w:p w:rsidR="00EF142F" w:rsidRPr="00EF142F" w:rsidRDefault="00EF142F" w:rsidP="008235DF">
      <w:pPr>
        <w:pStyle w:val="af1"/>
        <w:widowControl w:val="0"/>
        <w:numPr>
          <w:ilvl w:val="1"/>
          <w:numId w:val="1"/>
        </w:numPr>
        <w:tabs>
          <w:tab w:val="left" w:pos="1346"/>
        </w:tabs>
        <w:spacing w:line="0" w:lineRule="atLeast"/>
        <w:ind w:right="2"/>
        <w:jc w:val="both"/>
      </w:pPr>
      <w:r w:rsidRPr="00EF142F">
        <w:t xml:space="preserve"> Информирование осуществляется по вопросам, касающимся:</w:t>
      </w:r>
    </w:p>
    <w:p w:rsidR="00EF142F" w:rsidRPr="00EF142F" w:rsidRDefault="00EF142F" w:rsidP="00EF142F">
      <w:pPr>
        <w:pStyle w:val="a5"/>
        <w:tabs>
          <w:tab w:val="left" w:pos="2446"/>
          <w:tab w:val="left" w:pos="3724"/>
          <w:tab w:val="left" w:pos="5343"/>
          <w:tab w:val="left" w:pos="5913"/>
          <w:tab w:val="left" w:pos="8257"/>
        </w:tabs>
        <w:spacing w:after="0" w:line="0" w:lineRule="atLeast"/>
        <w:ind w:right="2" w:firstLine="709"/>
        <w:contextualSpacing/>
        <w:jc w:val="both"/>
        <w:rPr>
          <w:rFonts w:ascii="Times New Roman" w:hAnsi="Times New Roman"/>
          <w:sz w:val="24"/>
          <w:szCs w:val="24"/>
        </w:rPr>
      </w:pPr>
      <w:r w:rsidRPr="00EF142F">
        <w:rPr>
          <w:rFonts w:ascii="Times New Roman" w:hAnsi="Times New Roman"/>
          <w:sz w:val="24"/>
          <w:szCs w:val="24"/>
        </w:rPr>
        <w:t>способов подачи заявления о предоставлении муниципальной услуги;</w:t>
      </w:r>
    </w:p>
    <w:p w:rsidR="00EF142F" w:rsidRPr="00EF142F" w:rsidRDefault="00EF142F" w:rsidP="00EF142F">
      <w:pPr>
        <w:pStyle w:val="a5"/>
        <w:spacing w:after="0" w:line="0" w:lineRule="atLeast"/>
        <w:ind w:right="2" w:firstLine="709"/>
        <w:contextualSpacing/>
        <w:jc w:val="both"/>
        <w:rPr>
          <w:rFonts w:ascii="Times New Roman" w:hAnsi="Times New Roman"/>
          <w:sz w:val="24"/>
          <w:szCs w:val="24"/>
        </w:rPr>
      </w:pPr>
      <w:r w:rsidRPr="00EF142F">
        <w:rPr>
          <w:rFonts w:ascii="Times New Roman" w:hAnsi="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EF142F" w:rsidRPr="00EF142F" w:rsidRDefault="00EF142F" w:rsidP="00EF142F">
      <w:pPr>
        <w:pStyle w:val="a5"/>
        <w:spacing w:after="0" w:line="0" w:lineRule="atLeast"/>
        <w:ind w:right="2" w:firstLine="709"/>
        <w:contextualSpacing/>
        <w:jc w:val="both"/>
        <w:rPr>
          <w:rFonts w:ascii="Times New Roman" w:hAnsi="Times New Roman"/>
          <w:sz w:val="24"/>
          <w:szCs w:val="24"/>
        </w:rPr>
      </w:pPr>
      <w:r w:rsidRPr="00EF142F">
        <w:rPr>
          <w:rFonts w:ascii="Times New Roman" w:hAnsi="Times New Roman"/>
          <w:sz w:val="24"/>
          <w:szCs w:val="24"/>
        </w:rPr>
        <w:t>справочной информации о работе Уполномоченного органа (структурных подразделений Уполномоченного органа);</w:t>
      </w:r>
    </w:p>
    <w:p w:rsidR="00EF142F" w:rsidRPr="00EF142F" w:rsidRDefault="00EF142F" w:rsidP="00EF142F">
      <w:pPr>
        <w:pStyle w:val="a5"/>
        <w:spacing w:after="0" w:line="0" w:lineRule="atLeast"/>
        <w:ind w:right="2" w:firstLine="709"/>
        <w:contextualSpacing/>
        <w:jc w:val="both"/>
        <w:rPr>
          <w:rFonts w:ascii="Times New Roman" w:hAnsi="Times New Roman"/>
          <w:sz w:val="24"/>
          <w:szCs w:val="24"/>
        </w:rPr>
      </w:pPr>
      <w:r w:rsidRPr="00EF142F">
        <w:rPr>
          <w:rFonts w:ascii="Times New Roman" w:hAnsi="Times New Roman"/>
          <w:sz w:val="24"/>
          <w:szCs w:val="24"/>
        </w:rPr>
        <w:t>документов, необходимых для предоставления услуги;</w:t>
      </w:r>
    </w:p>
    <w:p w:rsidR="00EF142F" w:rsidRPr="00EF142F" w:rsidRDefault="00EF142F" w:rsidP="00EF142F">
      <w:pPr>
        <w:pStyle w:val="a5"/>
        <w:tabs>
          <w:tab w:val="left" w:pos="2224"/>
          <w:tab w:val="left" w:pos="3826"/>
          <w:tab w:val="left" w:pos="5260"/>
          <w:tab w:val="left" w:pos="5739"/>
          <w:tab w:val="left" w:pos="6624"/>
          <w:tab w:val="left" w:pos="8608"/>
          <w:tab w:val="left" w:pos="10135"/>
        </w:tabs>
        <w:spacing w:after="0" w:line="0" w:lineRule="atLeast"/>
        <w:ind w:right="2" w:firstLine="709"/>
        <w:contextualSpacing/>
        <w:jc w:val="both"/>
        <w:rPr>
          <w:rFonts w:ascii="Times New Roman" w:hAnsi="Times New Roman"/>
          <w:sz w:val="24"/>
          <w:szCs w:val="24"/>
        </w:rPr>
      </w:pPr>
      <w:r w:rsidRPr="00EF142F">
        <w:rPr>
          <w:rFonts w:ascii="Times New Roman" w:hAnsi="Times New Roman"/>
          <w:sz w:val="24"/>
          <w:szCs w:val="24"/>
        </w:rPr>
        <w:t>порядка и сроков предоставления муниципальной услуги;</w:t>
      </w:r>
    </w:p>
    <w:p w:rsidR="00EF142F" w:rsidRPr="00EF142F" w:rsidRDefault="00EF142F" w:rsidP="00EF142F">
      <w:pPr>
        <w:pStyle w:val="a5"/>
        <w:tabs>
          <w:tab w:val="left" w:pos="2224"/>
          <w:tab w:val="left" w:pos="3826"/>
          <w:tab w:val="left" w:pos="5260"/>
          <w:tab w:val="left" w:pos="5739"/>
          <w:tab w:val="left" w:pos="6624"/>
          <w:tab w:val="left" w:pos="8608"/>
          <w:tab w:val="left" w:pos="10135"/>
        </w:tabs>
        <w:spacing w:after="0" w:line="0" w:lineRule="atLeast"/>
        <w:ind w:right="2" w:firstLine="709"/>
        <w:contextualSpacing/>
        <w:jc w:val="both"/>
        <w:rPr>
          <w:rFonts w:ascii="Times New Roman" w:hAnsi="Times New Roman"/>
          <w:sz w:val="24"/>
          <w:szCs w:val="24"/>
        </w:rPr>
      </w:pPr>
      <w:r w:rsidRPr="00EF142F">
        <w:rPr>
          <w:rFonts w:ascii="Times New Roman" w:hAnsi="Times New Roman"/>
          <w:sz w:val="24"/>
          <w:szCs w:val="24"/>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F142F" w:rsidRPr="00EF142F" w:rsidRDefault="00EF142F" w:rsidP="00EF142F">
      <w:pPr>
        <w:pStyle w:val="a5"/>
        <w:tabs>
          <w:tab w:val="left" w:pos="2160"/>
          <w:tab w:val="left" w:pos="3136"/>
          <w:tab w:val="left" w:pos="5123"/>
          <w:tab w:val="left" w:pos="5917"/>
          <w:tab w:val="left" w:pos="7288"/>
          <w:tab w:val="left" w:pos="8044"/>
        </w:tabs>
        <w:spacing w:after="0" w:line="0" w:lineRule="atLeast"/>
        <w:ind w:right="2" w:firstLine="709"/>
        <w:contextualSpacing/>
        <w:jc w:val="both"/>
        <w:rPr>
          <w:rFonts w:ascii="Times New Roman" w:hAnsi="Times New Roman"/>
          <w:sz w:val="24"/>
          <w:szCs w:val="24"/>
        </w:rPr>
      </w:pPr>
      <w:r w:rsidRPr="00EF142F">
        <w:rPr>
          <w:rFonts w:ascii="Times New Roman" w:hAnsi="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F142F" w:rsidRPr="00EF142F" w:rsidRDefault="00EF142F" w:rsidP="00EF142F">
      <w:pPr>
        <w:pStyle w:val="a5"/>
        <w:tabs>
          <w:tab w:val="left" w:pos="2476"/>
          <w:tab w:val="left" w:pos="4227"/>
          <w:tab w:val="left" w:pos="4758"/>
          <w:tab w:val="left" w:pos="6126"/>
          <w:tab w:val="left" w:pos="8257"/>
        </w:tabs>
        <w:spacing w:after="0" w:line="0" w:lineRule="atLeast"/>
        <w:ind w:right="2" w:firstLine="709"/>
        <w:contextualSpacing/>
        <w:jc w:val="both"/>
        <w:rPr>
          <w:rFonts w:ascii="Times New Roman" w:hAnsi="Times New Roman"/>
          <w:sz w:val="24"/>
          <w:szCs w:val="24"/>
        </w:rPr>
      </w:pPr>
      <w:r w:rsidRPr="00EF142F">
        <w:rPr>
          <w:rFonts w:ascii="Times New Roman" w:hAnsi="Times New Roman"/>
          <w:sz w:val="24"/>
          <w:szCs w:val="24"/>
        </w:rPr>
        <w:t>Получение информации по вопросам предоставления муниципальной услуги осуществляется бесплатно.</w:t>
      </w:r>
    </w:p>
    <w:p w:rsidR="00EF142F" w:rsidRPr="00EF142F" w:rsidRDefault="00EF142F" w:rsidP="008235DF">
      <w:pPr>
        <w:pStyle w:val="af1"/>
        <w:widowControl w:val="0"/>
        <w:numPr>
          <w:ilvl w:val="1"/>
          <w:numId w:val="1"/>
        </w:numPr>
        <w:tabs>
          <w:tab w:val="left" w:pos="1112"/>
          <w:tab w:val="left" w:pos="1346"/>
          <w:tab w:val="left" w:pos="3623"/>
          <w:tab w:val="left" w:pos="5908"/>
          <w:tab w:val="left" w:pos="9075"/>
        </w:tabs>
        <w:spacing w:line="0" w:lineRule="atLeast"/>
        <w:ind w:left="0" w:right="2" w:firstLine="709"/>
        <w:jc w:val="both"/>
      </w:pPr>
      <w:r w:rsidRPr="00EF142F">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F142F" w:rsidRPr="00EF142F" w:rsidRDefault="00EF142F" w:rsidP="00EF142F">
      <w:pPr>
        <w:pStyle w:val="a5"/>
        <w:tabs>
          <w:tab w:val="left" w:pos="1889"/>
          <w:tab w:val="left" w:pos="2424"/>
          <w:tab w:val="left" w:pos="4155"/>
          <w:tab w:val="left" w:pos="5225"/>
          <w:tab w:val="left" w:pos="6374"/>
          <w:tab w:val="left" w:pos="7977"/>
          <w:tab w:val="left" w:pos="8362"/>
          <w:tab w:val="left" w:pos="10135"/>
        </w:tabs>
        <w:spacing w:after="0" w:line="0" w:lineRule="atLeast"/>
        <w:ind w:right="2" w:firstLine="709"/>
        <w:contextualSpacing/>
        <w:jc w:val="both"/>
        <w:rPr>
          <w:rFonts w:ascii="Times New Roman" w:hAnsi="Times New Roman"/>
          <w:sz w:val="24"/>
          <w:szCs w:val="24"/>
        </w:rPr>
      </w:pPr>
      <w:r w:rsidRPr="00EF142F">
        <w:rPr>
          <w:rFonts w:ascii="Times New Roman" w:hAnsi="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F142F" w:rsidRPr="00EF142F" w:rsidRDefault="00EF142F" w:rsidP="00EF142F">
      <w:pPr>
        <w:pStyle w:val="a5"/>
        <w:spacing w:after="0" w:line="0" w:lineRule="atLeast"/>
        <w:ind w:right="2" w:firstLine="709"/>
        <w:contextualSpacing/>
        <w:jc w:val="both"/>
        <w:rPr>
          <w:rFonts w:ascii="Times New Roman" w:hAnsi="Times New Roman"/>
          <w:sz w:val="24"/>
          <w:szCs w:val="24"/>
        </w:rPr>
      </w:pPr>
      <w:r w:rsidRPr="00EF142F">
        <w:rPr>
          <w:rFonts w:ascii="Times New Roman" w:hAnsi="Times New Roman"/>
          <w:sz w:val="24"/>
          <w:szCs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EF142F" w:rsidRPr="00EF142F" w:rsidRDefault="00EF142F" w:rsidP="00EF142F">
      <w:pPr>
        <w:pStyle w:val="a5"/>
        <w:spacing w:after="0" w:line="0" w:lineRule="atLeast"/>
        <w:ind w:right="2" w:firstLine="709"/>
        <w:contextualSpacing/>
        <w:jc w:val="both"/>
        <w:rPr>
          <w:rFonts w:ascii="Times New Roman" w:hAnsi="Times New Roman"/>
          <w:sz w:val="24"/>
          <w:szCs w:val="24"/>
        </w:rPr>
      </w:pPr>
      <w:r w:rsidRPr="00EF142F">
        <w:rPr>
          <w:rFonts w:ascii="Times New Roman" w:hAnsi="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EF142F" w:rsidRPr="00EF142F" w:rsidRDefault="00EF142F" w:rsidP="00EF142F">
      <w:pPr>
        <w:pStyle w:val="a5"/>
        <w:spacing w:after="0" w:line="0" w:lineRule="atLeast"/>
        <w:ind w:right="2" w:firstLine="709"/>
        <w:contextualSpacing/>
        <w:jc w:val="both"/>
        <w:rPr>
          <w:rFonts w:ascii="Times New Roman" w:hAnsi="Times New Roman"/>
          <w:sz w:val="24"/>
          <w:szCs w:val="24"/>
        </w:rPr>
      </w:pPr>
      <w:r w:rsidRPr="00EF142F">
        <w:rPr>
          <w:rFonts w:ascii="Times New Roman" w:hAnsi="Times New Roman"/>
          <w:sz w:val="24"/>
          <w:szCs w:val="24"/>
        </w:rPr>
        <w:t xml:space="preserve">изложить обращение в письменной форме; </w:t>
      </w:r>
    </w:p>
    <w:p w:rsidR="00EF142F" w:rsidRPr="00EF142F" w:rsidRDefault="00EF142F" w:rsidP="00EF142F">
      <w:pPr>
        <w:pStyle w:val="a5"/>
        <w:spacing w:after="0" w:line="0" w:lineRule="atLeast"/>
        <w:ind w:right="2" w:firstLine="709"/>
        <w:contextualSpacing/>
        <w:jc w:val="both"/>
        <w:rPr>
          <w:rFonts w:ascii="Times New Roman" w:hAnsi="Times New Roman"/>
          <w:sz w:val="24"/>
          <w:szCs w:val="24"/>
        </w:rPr>
      </w:pPr>
      <w:r w:rsidRPr="00EF142F">
        <w:rPr>
          <w:rFonts w:ascii="Times New Roman" w:hAnsi="Times New Roman"/>
          <w:sz w:val="24"/>
          <w:szCs w:val="24"/>
        </w:rPr>
        <w:t>назначить другое время для консультаций.</w:t>
      </w:r>
    </w:p>
    <w:p w:rsidR="00EF142F" w:rsidRPr="00EF142F" w:rsidRDefault="00EF142F" w:rsidP="00EF142F">
      <w:pPr>
        <w:pStyle w:val="a5"/>
        <w:tabs>
          <w:tab w:val="left" w:pos="2781"/>
          <w:tab w:val="left" w:pos="3603"/>
          <w:tab w:val="left" w:pos="3935"/>
          <w:tab w:val="left" w:pos="4437"/>
          <w:tab w:val="left" w:pos="5431"/>
          <w:tab w:val="left" w:pos="6039"/>
          <w:tab w:val="left" w:pos="7074"/>
          <w:tab w:val="left" w:pos="7223"/>
          <w:tab w:val="left" w:pos="7591"/>
          <w:tab w:val="left" w:pos="8615"/>
          <w:tab w:val="left" w:pos="9032"/>
        </w:tabs>
        <w:spacing w:after="0" w:line="0" w:lineRule="atLeast"/>
        <w:ind w:right="2" w:firstLine="709"/>
        <w:contextualSpacing/>
        <w:jc w:val="both"/>
        <w:rPr>
          <w:rFonts w:ascii="Times New Roman" w:hAnsi="Times New Roman"/>
          <w:sz w:val="24"/>
          <w:szCs w:val="24"/>
        </w:rPr>
      </w:pPr>
      <w:r w:rsidRPr="00EF142F">
        <w:rPr>
          <w:rFonts w:ascii="Times New Roman" w:hAnsi="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F142F" w:rsidRPr="00EF142F" w:rsidRDefault="00EF142F" w:rsidP="00EF142F">
      <w:pPr>
        <w:pStyle w:val="a5"/>
        <w:spacing w:after="0" w:line="0" w:lineRule="atLeast"/>
        <w:ind w:right="2" w:firstLine="709"/>
        <w:contextualSpacing/>
        <w:jc w:val="both"/>
        <w:rPr>
          <w:rFonts w:ascii="Times New Roman" w:hAnsi="Times New Roman"/>
          <w:sz w:val="24"/>
          <w:szCs w:val="24"/>
        </w:rPr>
      </w:pPr>
      <w:r w:rsidRPr="00EF142F">
        <w:rPr>
          <w:rFonts w:ascii="Times New Roman" w:hAnsi="Times New Roman"/>
          <w:sz w:val="24"/>
          <w:szCs w:val="24"/>
        </w:rPr>
        <w:t>Продолжительность информирования по телефону не должна превышать10 минут.</w:t>
      </w:r>
    </w:p>
    <w:p w:rsidR="00EF142F" w:rsidRPr="00EF142F" w:rsidRDefault="00EF142F" w:rsidP="00EF142F">
      <w:pPr>
        <w:pStyle w:val="a5"/>
        <w:tabs>
          <w:tab w:val="left" w:pos="3273"/>
          <w:tab w:val="left" w:pos="5413"/>
          <w:tab w:val="left" w:pos="5794"/>
          <w:tab w:val="left" w:pos="7624"/>
          <w:tab w:val="left" w:pos="7996"/>
          <w:tab w:val="left" w:pos="9408"/>
        </w:tabs>
        <w:spacing w:after="0" w:line="0" w:lineRule="atLeast"/>
        <w:ind w:right="2" w:firstLine="709"/>
        <w:contextualSpacing/>
        <w:jc w:val="both"/>
        <w:rPr>
          <w:rFonts w:ascii="Times New Roman" w:hAnsi="Times New Roman"/>
          <w:sz w:val="24"/>
          <w:szCs w:val="24"/>
        </w:rPr>
      </w:pPr>
      <w:r w:rsidRPr="00EF142F">
        <w:rPr>
          <w:rFonts w:ascii="Times New Roman" w:hAnsi="Times New Roman"/>
          <w:sz w:val="24"/>
          <w:szCs w:val="24"/>
        </w:rPr>
        <w:t>Информирование осуществляется в соответствии с графиком приема граждан.</w:t>
      </w:r>
    </w:p>
    <w:p w:rsidR="00EF142F" w:rsidRPr="00EF142F" w:rsidRDefault="00EF142F" w:rsidP="008235DF">
      <w:pPr>
        <w:pStyle w:val="af1"/>
        <w:widowControl w:val="0"/>
        <w:numPr>
          <w:ilvl w:val="1"/>
          <w:numId w:val="1"/>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spacing w:line="0" w:lineRule="atLeast"/>
        <w:ind w:left="0" w:right="2" w:firstLine="709"/>
        <w:jc w:val="both"/>
      </w:pPr>
      <w:r w:rsidRPr="00EF142F">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пункте3.2 настоящего Административного регламента в порядке, установленном Федеральным законом от 02 мая 2006 года №59-ФЗ «О порядке рассмотрения обращений граждан Российской Федерации» (далее–Федеральный закон №59-ФЗ).</w:t>
      </w:r>
    </w:p>
    <w:p w:rsidR="00EF142F" w:rsidRPr="00EF142F" w:rsidRDefault="00EF142F" w:rsidP="008235DF">
      <w:pPr>
        <w:pStyle w:val="af1"/>
        <w:widowControl w:val="0"/>
        <w:numPr>
          <w:ilvl w:val="1"/>
          <w:numId w:val="1"/>
        </w:numPr>
        <w:tabs>
          <w:tab w:val="left" w:pos="1346"/>
          <w:tab w:val="left" w:pos="1980"/>
          <w:tab w:val="left" w:pos="2112"/>
          <w:tab w:val="left" w:pos="2608"/>
          <w:tab w:val="left" w:pos="3217"/>
          <w:tab w:val="left" w:pos="4466"/>
          <w:tab w:val="left" w:pos="4505"/>
          <w:tab w:val="left" w:pos="6376"/>
          <w:tab w:val="left" w:pos="6879"/>
          <w:tab w:val="left" w:pos="9327"/>
        </w:tabs>
        <w:spacing w:line="0" w:lineRule="atLeast"/>
        <w:ind w:left="0" w:right="2" w:firstLine="709"/>
        <w:jc w:val="both"/>
      </w:pPr>
      <w:r w:rsidRPr="00EF142F">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F142F" w:rsidRPr="00EF142F" w:rsidRDefault="00EF142F" w:rsidP="00EF142F">
      <w:pPr>
        <w:pStyle w:val="a5"/>
        <w:tabs>
          <w:tab w:val="left" w:pos="976"/>
          <w:tab w:val="left" w:pos="1992"/>
          <w:tab w:val="left" w:pos="3722"/>
          <w:tab w:val="left" w:pos="4168"/>
          <w:tab w:val="left" w:pos="6676"/>
          <w:tab w:val="left" w:pos="8705"/>
        </w:tabs>
        <w:spacing w:after="0" w:line="0" w:lineRule="atLeast"/>
        <w:ind w:right="2" w:firstLine="709"/>
        <w:contextualSpacing/>
        <w:jc w:val="both"/>
        <w:rPr>
          <w:rFonts w:ascii="Times New Roman" w:hAnsi="Times New Roman"/>
          <w:sz w:val="24"/>
          <w:szCs w:val="24"/>
        </w:rPr>
      </w:pPr>
      <w:r w:rsidRPr="00EF142F">
        <w:rPr>
          <w:rFonts w:ascii="Times New Roman" w:hAnsi="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F142F" w:rsidRPr="00EF142F" w:rsidRDefault="00EF142F" w:rsidP="008235DF">
      <w:pPr>
        <w:pStyle w:val="af1"/>
        <w:widowControl w:val="0"/>
        <w:numPr>
          <w:ilvl w:val="1"/>
          <w:numId w:val="1"/>
        </w:numPr>
        <w:tabs>
          <w:tab w:val="left" w:pos="1346"/>
          <w:tab w:val="left" w:pos="2702"/>
          <w:tab w:val="left" w:pos="8205"/>
          <w:tab w:val="left" w:pos="8951"/>
        </w:tabs>
        <w:spacing w:line="0" w:lineRule="atLeast"/>
        <w:ind w:left="0" w:right="2" w:firstLine="709"/>
        <w:jc w:val="both"/>
      </w:pPr>
      <w:r w:rsidRPr="00EF142F">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EF142F" w:rsidRPr="00EF142F" w:rsidRDefault="00EF142F" w:rsidP="00EF142F">
      <w:pPr>
        <w:pStyle w:val="a5"/>
        <w:spacing w:after="0" w:line="0" w:lineRule="atLeast"/>
        <w:ind w:right="2" w:firstLine="709"/>
        <w:contextualSpacing/>
        <w:jc w:val="both"/>
        <w:rPr>
          <w:rFonts w:ascii="Times New Roman" w:hAnsi="Times New Roman"/>
          <w:sz w:val="24"/>
          <w:szCs w:val="24"/>
        </w:rPr>
      </w:pPr>
      <w:r w:rsidRPr="00EF142F">
        <w:rPr>
          <w:rFonts w:ascii="Times New Roman" w:hAnsi="Times New Roman"/>
          <w:sz w:val="24"/>
          <w:szCs w:val="24"/>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EF142F" w:rsidRPr="00EF142F" w:rsidRDefault="00EF142F" w:rsidP="00EF142F">
      <w:pPr>
        <w:pStyle w:val="a5"/>
        <w:spacing w:after="0" w:line="0" w:lineRule="atLeast"/>
        <w:ind w:right="2" w:firstLine="709"/>
        <w:contextualSpacing/>
        <w:jc w:val="both"/>
        <w:rPr>
          <w:rFonts w:ascii="Times New Roman" w:hAnsi="Times New Roman"/>
          <w:sz w:val="24"/>
          <w:szCs w:val="24"/>
        </w:rPr>
      </w:pPr>
      <w:r w:rsidRPr="00EF142F">
        <w:rPr>
          <w:rFonts w:ascii="Times New Roman" w:hAnsi="Times New Roman"/>
          <w:sz w:val="24"/>
          <w:szCs w:val="24"/>
        </w:rPr>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 автоинформатора (при наличии);</w:t>
      </w:r>
    </w:p>
    <w:p w:rsidR="00EF142F" w:rsidRPr="00EF142F" w:rsidRDefault="00EF142F" w:rsidP="00EF142F">
      <w:pPr>
        <w:pStyle w:val="a5"/>
        <w:spacing w:after="0" w:line="0" w:lineRule="atLeast"/>
        <w:ind w:right="2" w:firstLine="709"/>
        <w:contextualSpacing/>
        <w:jc w:val="both"/>
        <w:rPr>
          <w:rFonts w:ascii="Times New Roman" w:hAnsi="Times New Roman"/>
          <w:sz w:val="24"/>
          <w:szCs w:val="24"/>
        </w:rPr>
      </w:pPr>
      <w:r w:rsidRPr="00EF142F">
        <w:rPr>
          <w:rFonts w:ascii="Times New Roman" w:hAnsi="Times New Roman"/>
          <w:sz w:val="24"/>
          <w:szCs w:val="24"/>
        </w:rPr>
        <w:lastRenderedPageBreak/>
        <w:t>в) адрес официального сайта, а также электронной почты и (или) формы обратной связи Уполномоченного органа в сети «Интернет».</w:t>
      </w:r>
    </w:p>
    <w:p w:rsidR="00EF142F" w:rsidRPr="00EF142F" w:rsidRDefault="00EF142F" w:rsidP="008235DF">
      <w:pPr>
        <w:pStyle w:val="af1"/>
        <w:widowControl w:val="0"/>
        <w:numPr>
          <w:ilvl w:val="1"/>
          <w:numId w:val="1"/>
        </w:numPr>
        <w:tabs>
          <w:tab w:val="left" w:pos="1486"/>
          <w:tab w:val="left" w:pos="1669"/>
          <w:tab w:val="left" w:pos="4420"/>
          <w:tab w:val="left" w:pos="5720"/>
          <w:tab w:val="left" w:pos="7934"/>
        </w:tabs>
        <w:spacing w:line="0" w:lineRule="atLeast"/>
        <w:ind w:left="0" w:right="2" w:firstLine="709"/>
        <w:jc w:val="both"/>
      </w:pPr>
      <w:r w:rsidRPr="00EF142F">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F142F" w:rsidRPr="00EF142F" w:rsidRDefault="00EF142F" w:rsidP="008235DF">
      <w:pPr>
        <w:pStyle w:val="af1"/>
        <w:widowControl w:val="0"/>
        <w:numPr>
          <w:ilvl w:val="1"/>
          <w:numId w:val="1"/>
        </w:numPr>
        <w:tabs>
          <w:tab w:val="left" w:pos="1486"/>
          <w:tab w:val="left" w:pos="3493"/>
          <w:tab w:val="left" w:pos="4154"/>
          <w:tab w:val="left" w:pos="6671"/>
          <w:tab w:val="left" w:pos="7984"/>
          <w:tab w:val="left" w:pos="8504"/>
        </w:tabs>
        <w:spacing w:line="0" w:lineRule="atLeast"/>
        <w:ind w:left="0" w:right="2" w:firstLine="709"/>
        <w:jc w:val="both"/>
      </w:pPr>
      <w:r w:rsidRPr="00EF142F">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EF142F" w:rsidRPr="00EF142F" w:rsidRDefault="00EF142F" w:rsidP="008235DF">
      <w:pPr>
        <w:pStyle w:val="af1"/>
        <w:widowControl w:val="0"/>
        <w:numPr>
          <w:ilvl w:val="1"/>
          <w:numId w:val="1"/>
        </w:numPr>
        <w:tabs>
          <w:tab w:val="left" w:pos="1486"/>
          <w:tab w:val="left" w:pos="3493"/>
          <w:tab w:val="left" w:pos="4154"/>
          <w:tab w:val="left" w:pos="6671"/>
          <w:tab w:val="left" w:pos="7984"/>
          <w:tab w:val="left" w:pos="8504"/>
        </w:tabs>
        <w:spacing w:line="0" w:lineRule="atLeast"/>
        <w:ind w:left="0" w:right="2" w:firstLine="709"/>
        <w:jc w:val="both"/>
      </w:pPr>
      <w:r w:rsidRPr="00EF142F">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F142F" w:rsidRPr="00EF142F" w:rsidRDefault="00EF142F" w:rsidP="00EF142F">
      <w:pPr>
        <w:pStyle w:val="a5"/>
        <w:spacing w:after="0" w:line="0" w:lineRule="atLeast"/>
        <w:ind w:right="2" w:firstLine="709"/>
        <w:contextualSpacing/>
        <w:jc w:val="both"/>
        <w:rPr>
          <w:rFonts w:ascii="Times New Roman" w:hAnsi="Times New Roman"/>
          <w:sz w:val="24"/>
          <w:szCs w:val="24"/>
        </w:rPr>
      </w:pPr>
    </w:p>
    <w:p w:rsidR="00EF142F" w:rsidRPr="00EF142F" w:rsidRDefault="00EF142F" w:rsidP="00EF142F">
      <w:pPr>
        <w:pStyle w:val="Heading1"/>
        <w:spacing w:line="0" w:lineRule="atLeast"/>
        <w:ind w:left="0" w:right="2" w:firstLine="709"/>
        <w:contextualSpacing/>
        <w:rPr>
          <w:sz w:val="24"/>
          <w:szCs w:val="24"/>
        </w:rPr>
      </w:pPr>
      <w:bookmarkStart w:id="4" w:name="__RefHeading___5"/>
      <w:bookmarkEnd w:id="4"/>
      <w:r w:rsidRPr="00EF142F">
        <w:rPr>
          <w:sz w:val="24"/>
          <w:szCs w:val="24"/>
        </w:rPr>
        <w:t>Раздел II. Стандарт предоставления муниципальной услуги</w:t>
      </w:r>
    </w:p>
    <w:p w:rsidR="00EF142F" w:rsidRPr="00EF142F" w:rsidRDefault="00EF142F" w:rsidP="00EF142F">
      <w:pPr>
        <w:pStyle w:val="Heading1"/>
        <w:spacing w:line="0" w:lineRule="atLeast"/>
        <w:ind w:left="0" w:right="2" w:firstLine="709"/>
        <w:contextualSpacing/>
        <w:rPr>
          <w:sz w:val="24"/>
          <w:szCs w:val="24"/>
        </w:rPr>
      </w:pPr>
    </w:p>
    <w:p w:rsidR="00EF142F" w:rsidRPr="00EF142F" w:rsidRDefault="00EF142F" w:rsidP="008235DF">
      <w:pPr>
        <w:pStyle w:val="Heading1"/>
        <w:numPr>
          <w:ilvl w:val="0"/>
          <w:numId w:val="1"/>
        </w:numPr>
        <w:spacing w:line="0" w:lineRule="atLeast"/>
        <w:ind w:left="1066" w:right="2" w:hanging="357"/>
        <w:contextualSpacing/>
        <w:outlineLvl w:val="1"/>
        <w:rPr>
          <w:sz w:val="24"/>
          <w:szCs w:val="24"/>
        </w:rPr>
      </w:pPr>
      <w:bookmarkStart w:id="5" w:name="__RefHeading___6"/>
      <w:bookmarkEnd w:id="5"/>
      <w:r w:rsidRPr="00EF142F">
        <w:rPr>
          <w:sz w:val="24"/>
          <w:szCs w:val="24"/>
        </w:rPr>
        <w:t>Наименование муниципальной услуги</w:t>
      </w:r>
    </w:p>
    <w:p w:rsidR="00EF142F" w:rsidRPr="00EF142F" w:rsidRDefault="00EF142F" w:rsidP="00EF142F">
      <w:pPr>
        <w:pStyle w:val="Heading1"/>
        <w:spacing w:line="0" w:lineRule="atLeast"/>
        <w:ind w:left="1066" w:right="2"/>
        <w:contextualSpacing/>
        <w:jc w:val="left"/>
        <w:outlineLvl w:val="1"/>
        <w:rPr>
          <w:sz w:val="24"/>
          <w:szCs w:val="24"/>
        </w:rPr>
      </w:pPr>
    </w:p>
    <w:p w:rsidR="00EF142F" w:rsidRPr="00EF142F" w:rsidRDefault="00EF142F" w:rsidP="008235DF">
      <w:pPr>
        <w:pStyle w:val="af1"/>
        <w:widowControl w:val="0"/>
        <w:numPr>
          <w:ilvl w:val="1"/>
          <w:numId w:val="1"/>
        </w:numPr>
        <w:tabs>
          <w:tab w:val="left" w:pos="426"/>
          <w:tab w:val="left" w:pos="1346"/>
          <w:tab w:val="left" w:pos="2268"/>
        </w:tabs>
        <w:spacing w:line="0" w:lineRule="atLeast"/>
        <w:ind w:left="0" w:right="2" w:firstLine="709"/>
        <w:jc w:val="both"/>
      </w:pPr>
      <w:r w:rsidRPr="00EF142F">
        <w:t>Наименование муниципальной услуги – «Выдача разрешений на право вырубки зеленых насаждений» (далее - услуга).</w:t>
      </w:r>
    </w:p>
    <w:p w:rsidR="00EF142F" w:rsidRPr="00EF142F" w:rsidRDefault="00EF142F" w:rsidP="00EF142F">
      <w:pPr>
        <w:pStyle w:val="a5"/>
        <w:spacing w:after="0" w:line="0" w:lineRule="atLeast"/>
        <w:ind w:right="2" w:firstLine="709"/>
        <w:contextualSpacing/>
        <w:jc w:val="both"/>
        <w:rPr>
          <w:rFonts w:ascii="Times New Roman" w:hAnsi="Times New Roman"/>
          <w:sz w:val="24"/>
          <w:szCs w:val="24"/>
        </w:rPr>
      </w:pPr>
    </w:p>
    <w:p w:rsidR="00EF142F" w:rsidRPr="00EF142F" w:rsidRDefault="00EF142F" w:rsidP="008235DF">
      <w:pPr>
        <w:pStyle w:val="Heading1"/>
        <w:numPr>
          <w:ilvl w:val="0"/>
          <w:numId w:val="1"/>
        </w:numPr>
        <w:spacing w:line="0" w:lineRule="atLeast"/>
        <w:ind w:left="0" w:right="2" w:firstLine="709"/>
        <w:contextualSpacing/>
        <w:outlineLvl w:val="1"/>
        <w:rPr>
          <w:sz w:val="24"/>
          <w:szCs w:val="24"/>
        </w:rPr>
      </w:pPr>
      <w:bookmarkStart w:id="6" w:name="__RefHeading___7"/>
      <w:bookmarkEnd w:id="6"/>
      <w:r w:rsidRPr="00EF142F">
        <w:rPr>
          <w:sz w:val="24"/>
          <w:szCs w:val="24"/>
        </w:rPr>
        <w:t>Наименование органа государственной власти, органа местного самоуправления (организации), предоставляющего муниципальную услугу</w:t>
      </w:r>
    </w:p>
    <w:p w:rsidR="00EF142F" w:rsidRPr="00EF142F" w:rsidRDefault="00EF142F" w:rsidP="00EF142F">
      <w:pPr>
        <w:pStyle w:val="a5"/>
        <w:spacing w:after="0" w:line="0" w:lineRule="atLeast"/>
        <w:ind w:right="2" w:firstLine="709"/>
        <w:contextualSpacing/>
        <w:jc w:val="both"/>
        <w:rPr>
          <w:rFonts w:ascii="Times New Roman" w:hAnsi="Times New Roman"/>
          <w:b/>
          <w:sz w:val="24"/>
          <w:szCs w:val="24"/>
        </w:rPr>
      </w:pPr>
    </w:p>
    <w:p w:rsidR="00EF142F" w:rsidRPr="00EF142F" w:rsidRDefault="00EF142F" w:rsidP="008235DF">
      <w:pPr>
        <w:pStyle w:val="a5"/>
        <w:widowControl w:val="0"/>
        <w:numPr>
          <w:ilvl w:val="1"/>
          <w:numId w:val="1"/>
        </w:numPr>
        <w:spacing w:after="0" w:line="0" w:lineRule="atLeast"/>
        <w:ind w:left="0" w:right="2" w:firstLine="709"/>
        <w:jc w:val="both"/>
        <w:rPr>
          <w:rFonts w:ascii="Times New Roman" w:hAnsi="Times New Roman"/>
          <w:sz w:val="24"/>
          <w:szCs w:val="24"/>
        </w:rPr>
      </w:pPr>
      <w:r w:rsidRPr="00EF142F">
        <w:rPr>
          <w:rFonts w:ascii="Times New Roman" w:hAnsi="Times New Roman"/>
          <w:sz w:val="24"/>
          <w:szCs w:val="24"/>
        </w:rPr>
        <w:t>Муниципальная услуга предоставляется Уполномоченным органом Администрации Шумилинского сельского поселения Верхнедонского района Ростовской области.</w:t>
      </w:r>
    </w:p>
    <w:p w:rsidR="00EF142F" w:rsidRPr="00EF142F" w:rsidRDefault="00EF142F" w:rsidP="00EF142F">
      <w:pPr>
        <w:pStyle w:val="a5"/>
        <w:spacing w:after="0" w:line="0" w:lineRule="atLeast"/>
        <w:ind w:left="1070" w:right="2"/>
        <w:jc w:val="both"/>
        <w:rPr>
          <w:rFonts w:ascii="Times New Roman" w:hAnsi="Times New Roman"/>
          <w:sz w:val="24"/>
          <w:szCs w:val="24"/>
        </w:rPr>
      </w:pPr>
    </w:p>
    <w:p w:rsidR="00EF142F" w:rsidRPr="00EF142F" w:rsidRDefault="00EF142F" w:rsidP="008235DF">
      <w:pPr>
        <w:pStyle w:val="Heading1"/>
        <w:numPr>
          <w:ilvl w:val="0"/>
          <w:numId w:val="1"/>
        </w:numPr>
        <w:spacing w:line="0" w:lineRule="atLeast"/>
        <w:ind w:left="0" w:right="2" w:firstLine="709"/>
        <w:outlineLvl w:val="1"/>
        <w:rPr>
          <w:sz w:val="24"/>
          <w:szCs w:val="24"/>
        </w:rPr>
      </w:pPr>
      <w:bookmarkStart w:id="7" w:name="__RefHeading___8"/>
      <w:bookmarkEnd w:id="7"/>
      <w:r w:rsidRPr="00EF142F">
        <w:rPr>
          <w:sz w:val="24"/>
          <w:szCs w:val="24"/>
        </w:rPr>
        <w:t>Описание результата предоставления муниципальной услуги</w:t>
      </w:r>
    </w:p>
    <w:p w:rsidR="00EF142F" w:rsidRPr="00EF142F" w:rsidRDefault="00EF142F" w:rsidP="00EF142F">
      <w:pPr>
        <w:pStyle w:val="a5"/>
        <w:spacing w:after="0" w:line="0" w:lineRule="atLeast"/>
        <w:ind w:right="2" w:firstLine="709"/>
        <w:jc w:val="both"/>
        <w:rPr>
          <w:rFonts w:ascii="Times New Roman" w:hAnsi="Times New Roman"/>
          <w:b/>
          <w:sz w:val="24"/>
          <w:szCs w:val="24"/>
        </w:rPr>
      </w:pPr>
    </w:p>
    <w:p w:rsidR="00EF142F" w:rsidRPr="00EF142F" w:rsidRDefault="00EF142F" w:rsidP="008235DF">
      <w:pPr>
        <w:pStyle w:val="af1"/>
        <w:widowControl w:val="0"/>
        <w:numPr>
          <w:ilvl w:val="1"/>
          <w:numId w:val="1"/>
        </w:numPr>
        <w:tabs>
          <w:tab w:val="left" w:pos="1486"/>
        </w:tabs>
        <w:spacing w:line="0" w:lineRule="atLeast"/>
        <w:ind w:left="0" w:right="2" w:firstLine="709"/>
        <w:contextualSpacing w:val="0"/>
        <w:jc w:val="both"/>
      </w:pPr>
      <w:r w:rsidRPr="00EF142F">
        <w:t>Результатом предоставления услуги является разрешение на право вырубки зеленых насаждений.</w:t>
      </w:r>
    </w:p>
    <w:p w:rsidR="00EF142F" w:rsidRPr="00EF142F" w:rsidRDefault="00EF142F" w:rsidP="00EF142F">
      <w:pPr>
        <w:pStyle w:val="a5"/>
        <w:tabs>
          <w:tab w:val="left" w:pos="2114"/>
          <w:tab w:val="left" w:pos="2756"/>
          <w:tab w:val="left" w:pos="3870"/>
          <w:tab w:val="left" w:pos="5278"/>
          <w:tab w:val="left" w:pos="7228"/>
          <w:tab w:val="left" w:pos="8123"/>
        </w:tabs>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Разрешение на право вырубки зеленых насаждений оформляется по форме согласно Приложению № 1 к настоящему Административному регламенту.</w:t>
      </w:r>
    </w:p>
    <w:p w:rsidR="00EF142F" w:rsidRPr="00EF142F" w:rsidRDefault="00EF142F" w:rsidP="008235DF">
      <w:pPr>
        <w:pStyle w:val="af1"/>
        <w:widowControl w:val="0"/>
        <w:numPr>
          <w:ilvl w:val="1"/>
          <w:numId w:val="1"/>
        </w:numPr>
        <w:tabs>
          <w:tab w:val="left" w:pos="1486"/>
          <w:tab w:val="left" w:pos="10348"/>
        </w:tabs>
        <w:spacing w:line="0" w:lineRule="atLeast"/>
        <w:ind w:left="0" w:right="2" w:firstLine="709"/>
        <w:contextualSpacing w:val="0"/>
        <w:jc w:val="both"/>
      </w:pPr>
      <w:r w:rsidRPr="00EF142F">
        <w:t>Результат предоставления услуги, указанный в пункте 6.1 настоящего Административного регламента:</w:t>
      </w:r>
    </w:p>
    <w:p w:rsidR="00EF142F" w:rsidRPr="00EF142F" w:rsidRDefault="00EF142F" w:rsidP="00EF142F">
      <w:pPr>
        <w:pStyle w:val="a5"/>
        <w:tabs>
          <w:tab w:val="left" w:pos="1862"/>
          <w:tab w:val="left" w:pos="4675"/>
          <w:tab w:val="left" w:pos="6565"/>
          <w:tab w:val="left" w:pos="8137"/>
        </w:tabs>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EF142F" w:rsidRPr="00EF142F" w:rsidRDefault="00EF142F" w:rsidP="00EF142F">
      <w:pPr>
        <w:pStyle w:val="a5"/>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EF142F" w:rsidRPr="00EF142F" w:rsidRDefault="00EF142F" w:rsidP="00EF142F">
      <w:pPr>
        <w:pStyle w:val="a5"/>
        <w:spacing w:after="0" w:line="0" w:lineRule="atLeast"/>
        <w:ind w:left="1070" w:right="2"/>
        <w:jc w:val="both"/>
        <w:rPr>
          <w:rFonts w:ascii="Times New Roman" w:hAnsi="Times New Roman"/>
          <w:sz w:val="24"/>
          <w:szCs w:val="24"/>
        </w:rPr>
      </w:pPr>
    </w:p>
    <w:p w:rsidR="00EF142F" w:rsidRPr="00EF142F" w:rsidRDefault="00EF142F" w:rsidP="008235DF">
      <w:pPr>
        <w:pStyle w:val="af1"/>
        <w:widowControl w:val="0"/>
        <w:numPr>
          <w:ilvl w:val="0"/>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0" w:lineRule="atLeast"/>
        <w:ind w:left="1066" w:right="2" w:hanging="357"/>
        <w:contextualSpacing w:val="0"/>
        <w:jc w:val="center"/>
        <w:outlineLvl w:val="1"/>
        <w:rPr>
          <w:b/>
        </w:rPr>
      </w:pPr>
      <w:bookmarkStart w:id="8" w:name="__RefHeading___9"/>
      <w:bookmarkEnd w:id="8"/>
      <w:r w:rsidRPr="00EF142F">
        <w:rPr>
          <w:b/>
        </w:rPr>
        <w:t>Срок предоставления муниципальной услуги</w:t>
      </w:r>
    </w:p>
    <w:p w:rsidR="00EF142F" w:rsidRPr="00EF142F" w:rsidRDefault="00EF142F" w:rsidP="00EF142F">
      <w:pPr>
        <w:pStyle w:val="af1"/>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0" w:lineRule="atLeast"/>
        <w:ind w:left="1069" w:right="2"/>
        <w:jc w:val="both"/>
        <w:rPr>
          <w:b/>
        </w:rPr>
      </w:pPr>
    </w:p>
    <w:p w:rsidR="00EF142F" w:rsidRPr="00EF142F" w:rsidRDefault="00EF142F" w:rsidP="008235DF">
      <w:pPr>
        <w:pStyle w:val="af1"/>
        <w:widowControl w:val="0"/>
        <w:numPr>
          <w:ilvl w:val="1"/>
          <w:numId w:val="1"/>
        </w:numPr>
        <w:spacing w:line="0" w:lineRule="atLeast"/>
        <w:ind w:left="0" w:right="2" w:firstLine="709"/>
        <w:contextualSpacing w:val="0"/>
        <w:jc w:val="both"/>
      </w:pPr>
      <w:r w:rsidRPr="00EF142F">
        <w:t xml:space="preserve"> При обращении Заявителя за получением разрешения на вырубку зеленых насаждений не может превышать 17 рабочих дней с даты  регистрации Заявления в Уполномоченном органе.</w:t>
      </w:r>
    </w:p>
    <w:p w:rsidR="00EF142F" w:rsidRPr="00EF142F" w:rsidRDefault="00EF142F" w:rsidP="008235DF">
      <w:pPr>
        <w:pStyle w:val="af1"/>
        <w:widowControl w:val="0"/>
        <w:numPr>
          <w:ilvl w:val="1"/>
          <w:numId w:val="1"/>
        </w:numPr>
        <w:spacing w:line="0" w:lineRule="atLeast"/>
        <w:ind w:left="0" w:right="2" w:firstLine="709"/>
        <w:contextualSpacing w:val="0"/>
        <w:jc w:val="both"/>
      </w:pPr>
      <w:r w:rsidRPr="00EF142F">
        <w:lastRenderedPageBreak/>
        <w:t>Срок предоставления Муниципальной услуги начинает исчисляться с даты регистрации Заявления.</w:t>
      </w:r>
    </w:p>
    <w:p w:rsidR="00EF142F" w:rsidRPr="00EF142F" w:rsidRDefault="00EF142F" w:rsidP="008235DF">
      <w:pPr>
        <w:pStyle w:val="af1"/>
        <w:widowControl w:val="0"/>
        <w:numPr>
          <w:ilvl w:val="1"/>
          <w:numId w:val="1"/>
        </w:numPr>
        <w:spacing w:line="0" w:lineRule="atLeast"/>
        <w:ind w:left="0" w:right="2" w:firstLine="709"/>
        <w:contextualSpacing w:val="0"/>
        <w:jc w:val="both"/>
      </w:pPr>
      <w:r w:rsidRPr="00EF142F">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EF142F" w:rsidRPr="00EF142F" w:rsidRDefault="00EF142F" w:rsidP="00EF142F">
      <w:pPr>
        <w:pStyle w:val="a5"/>
        <w:spacing w:after="0" w:line="0" w:lineRule="atLeast"/>
        <w:ind w:right="2" w:firstLine="709"/>
        <w:jc w:val="both"/>
        <w:rPr>
          <w:rFonts w:ascii="Times New Roman" w:hAnsi="Times New Roman"/>
          <w:sz w:val="24"/>
          <w:szCs w:val="24"/>
        </w:rPr>
      </w:pPr>
    </w:p>
    <w:p w:rsidR="00EF142F" w:rsidRPr="00EF142F" w:rsidRDefault="00EF142F" w:rsidP="008235DF">
      <w:pPr>
        <w:pStyle w:val="Heading1"/>
        <w:numPr>
          <w:ilvl w:val="0"/>
          <w:numId w:val="1"/>
        </w:numPr>
        <w:spacing w:line="0" w:lineRule="atLeast"/>
        <w:ind w:left="0" w:right="2" w:firstLine="709"/>
        <w:outlineLvl w:val="1"/>
        <w:rPr>
          <w:sz w:val="24"/>
          <w:szCs w:val="24"/>
        </w:rPr>
      </w:pPr>
      <w:bookmarkStart w:id="9" w:name="__RefHeading___10"/>
      <w:bookmarkEnd w:id="9"/>
      <w:r w:rsidRPr="00EF142F">
        <w:rPr>
          <w:sz w:val="24"/>
          <w:szCs w:val="24"/>
          <w:highlight w:val="white"/>
        </w:rPr>
        <w:t>Правовые основания для предоставления муниципальной услуги</w:t>
      </w:r>
    </w:p>
    <w:p w:rsidR="00EF142F" w:rsidRPr="00EF142F" w:rsidRDefault="00EF142F" w:rsidP="00EF142F">
      <w:pPr>
        <w:pStyle w:val="a5"/>
        <w:spacing w:after="0" w:line="0" w:lineRule="atLeast"/>
        <w:ind w:right="2" w:firstLine="709"/>
        <w:jc w:val="both"/>
        <w:rPr>
          <w:rFonts w:ascii="Times New Roman" w:hAnsi="Times New Roman"/>
          <w:b/>
          <w:sz w:val="24"/>
          <w:szCs w:val="24"/>
        </w:rPr>
      </w:pPr>
    </w:p>
    <w:p w:rsidR="00EF142F" w:rsidRPr="00EF142F" w:rsidRDefault="00EF142F" w:rsidP="008235DF">
      <w:pPr>
        <w:pStyle w:val="af1"/>
        <w:widowControl w:val="0"/>
        <w:numPr>
          <w:ilvl w:val="1"/>
          <w:numId w:val="1"/>
        </w:numPr>
        <w:tabs>
          <w:tab w:val="left" w:pos="1346"/>
          <w:tab w:val="left" w:pos="1959"/>
          <w:tab w:val="left" w:pos="4024"/>
          <w:tab w:val="left" w:pos="5615"/>
          <w:tab w:val="left" w:pos="7125"/>
          <w:tab w:val="left" w:pos="7690"/>
          <w:tab w:val="left" w:pos="7884"/>
          <w:tab w:val="left" w:pos="8375"/>
          <w:tab w:val="left" w:pos="9301"/>
        </w:tabs>
        <w:spacing w:line="0" w:lineRule="atLeast"/>
        <w:ind w:left="0" w:right="2" w:firstLine="709"/>
        <w:contextualSpacing w:val="0"/>
        <w:jc w:val="both"/>
      </w:pPr>
      <w:r w:rsidRPr="00EF142F">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EF142F" w:rsidRPr="00EF142F" w:rsidRDefault="00EF142F" w:rsidP="00EF142F">
      <w:pPr>
        <w:tabs>
          <w:tab w:val="left" w:pos="1346"/>
          <w:tab w:val="left" w:pos="1959"/>
          <w:tab w:val="left" w:pos="4024"/>
          <w:tab w:val="left" w:pos="5615"/>
          <w:tab w:val="left" w:pos="7125"/>
          <w:tab w:val="left" w:pos="7690"/>
          <w:tab w:val="left" w:pos="7884"/>
          <w:tab w:val="left" w:pos="8375"/>
          <w:tab w:val="left" w:pos="9301"/>
        </w:tabs>
        <w:spacing w:after="0" w:line="0" w:lineRule="atLeast"/>
        <w:ind w:left="710" w:right="2"/>
        <w:jc w:val="both"/>
        <w:rPr>
          <w:rFonts w:ascii="Times New Roman" w:hAnsi="Times New Roman"/>
          <w:sz w:val="24"/>
          <w:szCs w:val="24"/>
        </w:rPr>
      </w:pPr>
    </w:p>
    <w:p w:rsidR="00EF142F" w:rsidRPr="00EF142F" w:rsidRDefault="00EF142F" w:rsidP="008235DF">
      <w:pPr>
        <w:pStyle w:val="Heading1"/>
        <w:numPr>
          <w:ilvl w:val="0"/>
          <w:numId w:val="1"/>
        </w:numPr>
        <w:spacing w:line="0" w:lineRule="atLeast"/>
        <w:ind w:left="0" w:right="2" w:firstLine="709"/>
        <w:outlineLvl w:val="1"/>
        <w:rPr>
          <w:sz w:val="24"/>
          <w:szCs w:val="24"/>
          <w:highlight w:val="white"/>
        </w:rPr>
      </w:pPr>
      <w:bookmarkStart w:id="10" w:name="__RefHeading___11"/>
      <w:bookmarkEnd w:id="10"/>
      <w:r w:rsidRPr="00EF142F">
        <w:rPr>
          <w:sz w:val="24"/>
          <w:szCs w:val="24"/>
          <w:highlight w:val="white"/>
        </w:rPr>
        <w:t>Исчерпывающий перечень документов, необходимых для предоставления государственной услуги</w:t>
      </w:r>
    </w:p>
    <w:p w:rsidR="00EF142F" w:rsidRPr="00EF142F" w:rsidRDefault="00EF142F" w:rsidP="00EF142F">
      <w:pPr>
        <w:pStyle w:val="Heading1"/>
        <w:spacing w:line="0" w:lineRule="atLeast"/>
        <w:ind w:left="709" w:right="2"/>
        <w:jc w:val="left"/>
        <w:outlineLvl w:val="8"/>
        <w:rPr>
          <w:sz w:val="24"/>
          <w:szCs w:val="24"/>
          <w:highlight w:val="white"/>
        </w:rPr>
      </w:pPr>
    </w:p>
    <w:p w:rsidR="00EF142F" w:rsidRPr="00EF142F" w:rsidRDefault="00EF142F" w:rsidP="008235DF">
      <w:pPr>
        <w:pStyle w:val="Heading1"/>
        <w:numPr>
          <w:ilvl w:val="1"/>
          <w:numId w:val="1"/>
        </w:numPr>
        <w:spacing w:line="0" w:lineRule="atLeast"/>
        <w:ind w:left="0" w:right="2" w:firstLine="709"/>
        <w:jc w:val="both"/>
        <w:outlineLvl w:val="2"/>
        <w:rPr>
          <w:b w:val="0"/>
          <w:sz w:val="24"/>
          <w:szCs w:val="24"/>
          <w:highlight w:val="white"/>
        </w:rPr>
      </w:pPr>
      <w:bookmarkStart w:id="11" w:name="__RefHeading___12"/>
      <w:bookmarkEnd w:id="11"/>
      <w:r w:rsidRPr="00EF142F">
        <w:rPr>
          <w:b w:val="0"/>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F142F" w:rsidRPr="00EF142F" w:rsidRDefault="00EF142F" w:rsidP="008235DF">
      <w:pPr>
        <w:pStyle w:val="Heading1"/>
        <w:numPr>
          <w:ilvl w:val="2"/>
          <w:numId w:val="1"/>
        </w:numPr>
        <w:spacing w:line="0" w:lineRule="atLeast"/>
        <w:ind w:left="0" w:right="2" w:firstLine="709"/>
        <w:jc w:val="both"/>
        <w:outlineLvl w:val="8"/>
        <w:rPr>
          <w:b w:val="0"/>
          <w:sz w:val="24"/>
          <w:szCs w:val="24"/>
          <w:highlight w:val="white"/>
        </w:rPr>
      </w:pPr>
      <w:r w:rsidRPr="00EF142F">
        <w:rPr>
          <w:b w:val="0"/>
          <w:sz w:val="24"/>
          <w:szCs w:val="24"/>
        </w:rPr>
        <w:t>Заявитель или его представитель представляет в уполномоченный орган заявление о выдаче разрешения на право вырубки зеленых насаждений по форме, приведенной в Приложении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и одним из следующих способов по выбору заявителя:</w:t>
      </w:r>
    </w:p>
    <w:p w:rsidR="00EF142F" w:rsidRPr="00EF142F" w:rsidRDefault="00EF142F" w:rsidP="00EF142F">
      <w:pPr>
        <w:pStyle w:val="a5"/>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(далее–Единый портал).</w:t>
      </w:r>
    </w:p>
    <w:p w:rsidR="00EF142F" w:rsidRPr="00EF142F" w:rsidRDefault="00EF142F" w:rsidP="00EF142F">
      <w:pPr>
        <w:pStyle w:val="a5"/>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EF142F" w:rsidRPr="00EF142F" w:rsidRDefault="00EF142F" w:rsidP="00EF142F">
      <w:pPr>
        <w:pStyle w:val="a5"/>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 xml:space="preserve">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подпунктах «б» - «з» пункта 9.2 настоящего Административного регламента. 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Pr="00EF142F">
        <w:rPr>
          <w:rFonts w:ascii="Times New Roman" w:hAnsi="Times New Roman"/>
          <w:sz w:val="24"/>
          <w:szCs w:val="24"/>
        </w:rPr>
        <w:lastRenderedPageBreak/>
        <w:t>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EF142F" w:rsidRPr="00EF142F" w:rsidRDefault="00EF142F" w:rsidP="00EF142F">
      <w:pPr>
        <w:pStyle w:val="a5"/>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б) 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EF142F" w:rsidRPr="00EF142F" w:rsidRDefault="00EF142F" w:rsidP="008235DF">
      <w:pPr>
        <w:pStyle w:val="Heading1"/>
        <w:numPr>
          <w:ilvl w:val="2"/>
          <w:numId w:val="1"/>
        </w:numPr>
        <w:spacing w:line="0" w:lineRule="atLeast"/>
        <w:ind w:left="0" w:right="2" w:firstLine="709"/>
        <w:jc w:val="both"/>
        <w:outlineLvl w:val="8"/>
        <w:rPr>
          <w:b w:val="0"/>
          <w:sz w:val="24"/>
          <w:szCs w:val="24"/>
        </w:rPr>
      </w:pPr>
      <w:r w:rsidRPr="00EF142F">
        <w:rPr>
          <w:b w:val="0"/>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F142F" w:rsidRPr="00EF142F" w:rsidRDefault="00EF142F" w:rsidP="00EF142F">
      <w:pPr>
        <w:pStyle w:val="Heading1"/>
        <w:spacing w:line="0" w:lineRule="atLeast"/>
        <w:ind w:left="0" w:right="2" w:firstLine="709"/>
        <w:jc w:val="both"/>
        <w:outlineLvl w:val="8"/>
        <w:rPr>
          <w:b w:val="0"/>
          <w:sz w:val="24"/>
          <w:szCs w:val="24"/>
        </w:rPr>
      </w:pPr>
      <w:r w:rsidRPr="00EF142F">
        <w:rPr>
          <w:b w:val="0"/>
          <w:sz w:val="24"/>
          <w:szCs w:val="24"/>
        </w:rPr>
        <w:t>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EF142F" w:rsidRPr="00EF142F" w:rsidRDefault="00EF142F" w:rsidP="008235DF">
      <w:pPr>
        <w:pStyle w:val="af1"/>
        <w:widowControl w:val="0"/>
        <w:numPr>
          <w:ilvl w:val="2"/>
          <w:numId w:val="1"/>
        </w:numPr>
        <w:tabs>
          <w:tab w:val="left" w:pos="0"/>
        </w:tabs>
        <w:spacing w:line="0" w:lineRule="atLeast"/>
        <w:ind w:left="0" w:right="2" w:firstLine="709"/>
        <w:jc w:val="both"/>
      </w:pPr>
      <w:r w:rsidRPr="00EF142F">
        <w:t>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p>
    <w:p w:rsidR="00EF142F" w:rsidRPr="00EF142F" w:rsidRDefault="00EF142F" w:rsidP="00EF142F">
      <w:pPr>
        <w:pStyle w:val="af1"/>
        <w:tabs>
          <w:tab w:val="left" w:pos="851"/>
          <w:tab w:val="left" w:pos="4696"/>
          <w:tab w:val="left" w:pos="6385"/>
          <w:tab w:val="left" w:pos="6877"/>
          <w:tab w:val="left" w:pos="8502"/>
          <w:tab w:val="left" w:pos="8999"/>
        </w:tabs>
        <w:spacing w:line="0" w:lineRule="atLeast"/>
        <w:ind w:left="0" w:right="2"/>
        <w:jc w:val="both"/>
      </w:pPr>
      <w:r w:rsidRPr="00EF142F">
        <w:tab/>
        <w:t>а) xml - для документов, в отношении которых утверждены формы и требования по формированию электронных документов в виде файлов в формате xml;</w:t>
      </w:r>
    </w:p>
    <w:p w:rsidR="00EF142F" w:rsidRPr="00EF142F" w:rsidRDefault="00EF142F" w:rsidP="00EF142F">
      <w:pPr>
        <w:pStyle w:val="af1"/>
        <w:spacing w:line="0" w:lineRule="atLeast"/>
        <w:ind w:left="0" w:right="2"/>
        <w:jc w:val="both"/>
      </w:pPr>
      <w:r w:rsidRPr="00EF142F">
        <w:t xml:space="preserve">б) doc, docx, odt - для документов с текстовым содержанием, </w:t>
      </w:r>
      <w:r w:rsidRPr="00EF142F">
        <w:br/>
        <w:t>не включающим формулы;</w:t>
      </w:r>
    </w:p>
    <w:p w:rsidR="00EF142F" w:rsidRPr="00EF142F" w:rsidRDefault="00EF142F" w:rsidP="00EF142F">
      <w:pPr>
        <w:spacing w:after="0" w:line="0" w:lineRule="atLeast"/>
        <w:ind w:right="2" w:firstLine="709"/>
        <w:contextualSpacing/>
        <w:jc w:val="both"/>
        <w:rPr>
          <w:rFonts w:ascii="Times New Roman" w:hAnsi="Times New Roman"/>
          <w:sz w:val="24"/>
          <w:szCs w:val="24"/>
        </w:rPr>
      </w:pPr>
      <w:r w:rsidRPr="00EF142F">
        <w:rPr>
          <w:rFonts w:ascii="Times New Roman" w:hAnsi="Times New Roman"/>
          <w:sz w:val="24"/>
          <w:szCs w:val="24"/>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F142F" w:rsidRPr="00EF142F" w:rsidRDefault="00EF142F" w:rsidP="00EF142F">
      <w:pPr>
        <w:spacing w:after="0" w:line="0" w:lineRule="atLeast"/>
        <w:ind w:right="2" w:firstLine="709"/>
        <w:contextualSpacing/>
        <w:jc w:val="both"/>
        <w:rPr>
          <w:rFonts w:ascii="Times New Roman" w:hAnsi="Times New Roman"/>
          <w:sz w:val="24"/>
          <w:szCs w:val="24"/>
        </w:rPr>
      </w:pPr>
      <w:r w:rsidRPr="00EF142F">
        <w:rPr>
          <w:rFonts w:ascii="Times New Roman" w:hAnsi="Times New Roman"/>
          <w:sz w:val="24"/>
          <w:szCs w:val="24"/>
        </w:rPr>
        <w:t>г) zip, rar – для сжатых документов в один файл;</w:t>
      </w:r>
    </w:p>
    <w:p w:rsidR="00EF142F" w:rsidRPr="00EF142F" w:rsidRDefault="00EF142F" w:rsidP="00EF142F">
      <w:pPr>
        <w:spacing w:after="0" w:line="0" w:lineRule="atLeast"/>
        <w:ind w:right="2" w:firstLine="709"/>
        <w:contextualSpacing/>
        <w:jc w:val="both"/>
        <w:rPr>
          <w:rFonts w:ascii="Times New Roman" w:hAnsi="Times New Roman"/>
          <w:sz w:val="24"/>
          <w:szCs w:val="24"/>
        </w:rPr>
      </w:pPr>
      <w:r w:rsidRPr="00EF142F">
        <w:rPr>
          <w:rFonts w:ascii="Times New Roman" w:hAnsi="Times New Roman"/>
          <w:sz w:val="24"/>
          <w:szCs w:val="24"/>
        </w:rPr>
        <w:t>д) sig – для открепленной усиленной квалифицированной электронной подписи.</w:t>
      </w:r>
    </w:p>
    <w:p w:rsidR="00EF142F" w:rsidRPr="00EF142F" w:rsidRDefault="00EF142F" w:rsidP="008235DF">
      <w:pPr>
        <w:pStyle w:val="af1"/>
        <w:widowControl w:val="0"/>
        <w:numPr>
          <w:ilvl w:val="2"/>
          <w:numId w:val="1"/>
        </w:numPr>
        <w:tabs>
          <w:tab w:val="left" w:pos="0"/>
        </w:tabs>
        <w:spacing w:line="0" w:lineRule="atLeast"/>
        <w:ind w:left="0" w:right="2" w:firstLine="709"/>
        <w:contextualSpacing w:val="0"/>
        <w:jc w:val="both"/>
      </w:pPr>
      <w:r w:rsidRPr="00EF142F">
        <w:t xml:space="preserve">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w:t>
      </w:r>
      <w:r w:rsidRPr="00EF142F">
        <w:lastRenderedPageBreak/>
        <w:t>с оригинала документа (использование копий не допускается), которое осуществляется с сохранением ориентации оригинала документа в разрешении300 - 500 dpi (масштаб1:1) и всех аутентичных признаков подлинности (графической подписи лица, печати, углового штампа бланка), с использованием следующих режимов:</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а) «черно-белый» (при отсутствии в документе графических изображений и (или)цветного текста);</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б) «оттенки серого» (при наличии в документе графических изображений, отличных от цветного графического изображения);</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в) «цветной» или «режим полной цветопередачи» (при наличии в документе цветных графических изображений либо цветного текста).</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EF142F" w:rsidRPr="00EF142F" w:rsidRDefault="00EF142F" w:rsidP="008235DF">
      <w:pPr>
        <w:pStyle w:val="af1"/>
        <w:widowControl w:val="0"/>
        <w:numPr>
          <w:ilvl w:val="1"/>
          <w:numId w:val="1"/>
        </w:numPr>
        <w:tabs>
          <w:tab w:val="left" w:pos="0"/>
        </w:tabs>
        <w:spacing w:line="0" w:lineRule="atLeast"/>
        <w:ind w:left="0" w:right="2" w:firstLine="709"/>
        <w:contextualSpacing w:val="0"/>
        <w:jc w:val="both"/>
        <w:outlineLvl w:val="2"/>
      </w:pPr>
      <w:bookmarkStart w:id="12" w:name="__RefHeading___13"/>
      <w:bookmarkEnd w:id="12"/>
      <w:r w:rsidRPr="00EF142F">
        <w:t>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rsidR="00EF142F" w:rsidRPr="00EF142F" w:rsidRDefault="00EF142F" w:rsidP="00EF142F">
      <w:pPr>
        <w:pStyle w:val="af1"/>
        <w:tabs>
          <w:tab w:val="left" w:pos="0"/>
        </w:tabs>
        <w:spacing w:line="0" w:lineRule="atLeast"/>
        <w:ind w:left="0" w:right="2"/>
        <w:jc w:val="both"/>
        <w:outlineLvl w:val="2"/>
      </w:pPr>
      <w:bookmarkStart w:id="13" w:name="__RefHeading___14"/>
      <w:bookmarkEnd w:id="13"/>
      <w:r w:rsidRPr="00EF142F">
        <w:tab/>
        <w:t>Исчерпывающий перечень документов, необходимых для предоставления услуги, подлежащих представлению заявителем самостоятельно:</w:t>
      </w:r>
    </w:p>
    <w:p w:rsidR="00EF142F" w:rsidRPr="00EF142F" w:rsidRDefault="00EF142F" w:rsidP="00EF142F">
      <w:pPr>
        <w:pStyle w:val="a5"/>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а) заявление о выдаче разрешения на право вырубки зеленых насаждений. 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EF142F" w:rsidRPr="00EF142F" w:rsidRDefault="00EF142F" w:rsidP="00EF142F">
      <w:pPr>
        <w:pStyle w:val="a5"/>
        <w:tabs>
          <w:tab w:val="left" w:pos="4659"/>
          <w:tab w:val="left" w:pos="5993"/>
          <w:tab w:val="left" w:pos="7393"/>
          <w:tab w:val="left" w:pos="8072"/>
        </w:tabs>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б) документ, удостоверяющего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F142F" w:rsidRPr="00EF142F" w:rsidRDefault="00EF142F" w:rsidP="00EF142F">
      <w:pPr>
        <w:pStyle w:val="a5"/>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rsidR="00EF142F" w:rsidRPr="00EF142F" w:rsidRDefault="00EF142F" w:rsidP="00EF142F">
      <w:pPr>
        <w:pStyle w:val="a5"/>
        <w:tabs>
          <w:tab w:val="left" w:pos="1152"/>
          <w:tab w:val="left" w:pos="1693"/>
          <w:tab w:val="left" w:pos="2488"/>
          <w:tab w:val="left" w:pos="3029"/>
          <w:tab w:val="left" w:pos="5470"/>
          <w:tab w:val="left" w:pos="5869"/>
          <w:tab w:val="left" w:pos="7064"/>
          <w:tab w:val="left" w:pos="9376"/>
        </w:tabs>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г)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EF142F" w:rsidRPr="00EF142F" w:rsidRDefault="00EF142F" w:rsidP="00EF142F">
      <w:pPr>
        <w:spacing w:after="0" w:line="0" w:lineRule="atLeast"/>
        <w:ind w:right="2" w:firstLine="709"/>
        <w:jc w:val="both"/>
        <w:rPr>
          <w:rStyle w:val="affb"/>
          <w:rFonts w:ascii="Times New Roman" w:eastAsia="Calibri" w:hAnsi="Times New Roman"/>
          <w:i w:val="0"/>
          <w:sz w:val="24"/>
          <w:szCs w:val="24"/>
        </w:rPr>
      </w:pPr>
      <w:r w:rsidRPr="00EF142F">
        <w:rPr>
          <w:rStyle w:val="affb"/>
          <w:rFonts w:ascii="Times New Roman" w:eastAsia="Calibri" w:hAnsi="Times New Roman"/>
          <w:sz w:val="24"/>
          <w:szCs w:val="24"/>
        </w:rPr>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(пересчетная ведомость зеленых насаждений);</w:t>
      </w:r>
    </w:p>
    <w:p w:rsidR="00EF142F" w:rsidRPr="00EF142F" w:rsidRDefault="00EF142F" w:rsidP="00EF142F">
      <w:pPr>
        <w:pStyle w:val="a5"/>
        <w:tabs>
          <w:tab w:val="left" w:pos="1152"/>
          <w:tab w:val="left" w:pos="1693"/>
          <w:tab w:val="left" w:pos="2488"/>
          <w:tab w:val="left" w:pos="3029"/>
          <w:tab w:val="left" w:pos="5470"/>
          <w:tab w:val="left" w:pos="5869"/>
          <w:tab w:val="left" w:pos="7064"/>
          <w:tab w:val="left" w:pos="9376"/>
        </w:tabs>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EF142F" w:rsidRPr="00EF142F" w:rsidRDefault="00EF142F" w:rsidP="00EF142F">
      <w:pPr>
        <w:pStyle w:val="a5"/>
        <w:tabs>
          <w:tab w:val="left" w:pos="1152"/>
          <w:tab w:val="left" w:pos="1693"/>
          <w:tab w:val="left" w:pos="2488"/>
          <w:tab w:val="left" w:pos="3029"/>
          <w:tab w:val="left" w:pos="5470"/>
          <w:tab w:val="left" w:pos="5869"/>
          <w:tab w:val="left" w:pos="7064"/>
          <w:tab w:val="left" w:pos="9376"/>
        </w:tabs>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EF142F" w:rsidRPr="00EF142F" w:rsidRDefault="00EF142F" w:rsidP="00EF142F">
      <w:pPr>
        <w:pStyle w:val="af1"/>
        <w:spacing w:line="0" w:lineRule="atLeast"/>
        <w:ind w:left="0" w:right="2"/>
        <w:jc w:val="both"/>
      </w:pPr>
      <w:r w:rsidRPr="00EF142F">
        <w:lastRenderedPageBreak/>
        <w:tab/>
        <w:t>з) задание на выполнение инженерных изысканий (в случае проведения инженерно-геологических изысканий).</w:t>
      </w:r>
    </w:p>
    <w:p w:rsidR="00EF142F" w:rsidRPr="00EF142F" w:rsidRDefault="00EF142F" w:rsidP="008235DF">
      <w:pPr>
        <w:pStyle w:val="Heading1"/>
        <w:numPr>
          <w:ilvl w:val="1"/>
          <w:numId w:val="1"/>
        </w:numPr>
        <w:spacing w:line="0" w:lineRule="atLeast"/>
        <w:ind w:left="0" w:right="2" w:firstLine="709"/>
        <w:jc w:val="both"/>
        <w:outlineLvl w:val="2"/>
        <w:rPr>
          <w:b w:val="0"/>
          <w:sz w:val="24"/>
          <w:szCs w:val="24"/>
        </w:rPr>
      </w:pPr>
      <w:bookmarkStart w:id="14" w:name="__RefHeading___15"/>
      <w:bookmarkEnd w:id="14"/>
      <w:r w:rsidRPr="00EF142F">
        <w:rPr>
          <w:b w:val="0"/>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F142F" w:rsidRPr="00EF142F" w:rsidRDefault="00EF142F" w:rsidP="008235DF">
      <w:pPr>
        <w:pStyle w:val="af1"/>
        <w:widowControl w:val="0"/>
        <w:numPr>
          <w:ilvl w:val="2"/>
          <w:numId w:val="1"/>
        </w:numPr>
        <w:tabs>
          <w:tab w:val="left" w:pos="1560"/>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spacing w:line="0" w:lineRule="atLeast"/>
        <w:ind w:left="0" w:right="2" w:firstLine="709"/>
        <w:contextualSpacing w:val="0"/>
        <w:jc w:val="both"/>
      </w:pPr>
      <w:r w:rsidRPr="00EF142F">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EF142F" w:rsidRPr="00EF142F" w:rsidRDefault="00EF142F" w:rsidP="00EF142F">
      <w:pPr>
        <w:pStyle w:val="a5"/>
        <w:tabs>
          <w:tab w:val="left" w:pos="1795"/>
          <w:tab w:val="left" w:pos="4854"/>
          <w:tab w:val="left" w:pos="6741"/>
          <w:tab w:val="left" w:pos="8274"/>
          <w:tab w:val="left" w:pos="8779"/>
        </w:tabs>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а) сведения из Единого государственного реестра юридических лиц (при обращении заявителя, являющегося юридическим лицом);</w:t>
      </w:r>
    </w:p>
    <w:p w:rsidR="00EF142F" w:rsidRPr="00EF142F" w:rsidRDefault="00EF142F" w:rsidP="00EF142F">
      <w:pPr>
        <w:pStyle w:val="a5"/>
        <w:tabs>
          <w:tab w:val="left" w:pos="1795"/>
          <w:tab w:val="left" w:pos="4854"/>
          <w:tab w:val="left" w:pos="6741"/>
          <w:tab w:val="left" w:pos="8274"/>
          <w:tab w:val="left" w:pos="8779"/>
        </w:tabs>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г) предписание надзорного органа;</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д) разрешение на размещение объекта;</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е) разрешение на право проведения земляных работ;</w:t>
      </w:r>
    </w:p>
    <w:p w:rsidR="00EF142F" w:rsidRPr="00EF142F" w:rsidRDefault="00EF142F" w:rsidP="00EF142F">
      <w:pPr>
        <w:pStyle w:val="a5"/>
        <w:tabs>
          <w:tab w:val="left" w:pos="1152"/>
          <w:tab w:val="left" w:pos="1693"/>
          <w:tab w:val="left" w:pos="2488"/>
          <w:tab w:val="left" w:pos="3029"/>
          <w:tab w:val="left" w:pos="5470"/>
          <w:tab w:val="left" w:pos="5869"/>
          <w:tab w:val="left" w:pos="7064"/>
          <w:tab w:val="left" w:pos="9376"/>
        </w:tabs>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ж) 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EF142F" w:rsidRPr="00EF142F" w:rsidRDefault="00EF142F" w:rsidP="00EF142F">
      <w:pPr>
        <w:pStyle w:val="a5"/>
        <w:tabs>
          <w:tab w:val="left" w:pos="1152"/>
          <w:tab w:val="left" w:pos="1693"/>
          <w:tab w:val="left" w:pos="2488"/>
          <w:tab w:val="left" w:pos="3029"/>
          <w:tab w:val="left" w:pos="5470"/>
          <w:tab w:val="left" w:pos="5869"/>
          <w:tab w:val="left" w:pos="7064"/>
          <w:tab w:val="left" w:pos="9376"/>
        </w:tabs>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з) разрешение на строительство.</w:t>
      </w:r>
    </w:p>
    <w:p w:rsidR="00EF142F" w:rsidRPr="00EF142F" w:rsidRDefault="00EF142F" w:rsidP="00EF142F">
      <w:pPr>
        <w:pStyle w:val="a5"/>
        <w:tabs>
          <w:tab w:val="left" w:pos="1152"/>
          <w:tab w:val="left" w:pos="1693"/>
          <w:tab w:val="left" w:pos="2488"/>
          <w:tab w:val="left" w:pos="3029"/>
          <w:tab w:val="left" w:pos="5470"/>
          <w:tab w:val="left" w:pos="5869"/>
          <w:tab w:val="left" w:pos="7064"/>
          <w:tab w:val="left" w:pos="9376"/>
        </w:tabs>
        <w:spacing w:after="0" w:line="0" w:lineRule="atLeast"/>
        <w:ind w:right="2" w:firstLine="709"/>
        <w:jc w:val="both"/>
        <w:rPr>
          <w:rFonts w:ascii="Times New Roman" w:hAnsi="Times New Roman"/>
          <w:sz w:val="24"/>
          <w:szCs w:val="24"/>
        </w:rPr>
      </w:pPr>
    </w:p>
    <w:p w:rsidR="00EF142F" w:rsidRPr="00EF142F" w:rsidRDefault="00EF142F" w:rsidP="008235DF">
      <w:pPr>
        <w:pStyle w:val="a5"/>
        <w:widowControl w:val="0"/>
        <w:numPr>
          <w:ilvl w:val="0"/>
          <w:numId w:val="1"/>
        </w:numPr>
        <w:tabs>
          <w:tab w:val="left" w:pos="1152"/>
          <w:tab w:val="left" w:pos="1693"/>
          <w:tab w:val="left" w:pos="2488"/>
          <w:tab w:val="left" w:pos="3029"/>
          <w:tab w:val="left" w:pos="5470"/>
          <w:tab w:val="left" w:pos="5869"/>
          <w:tab w:val="left" w:pos="7064"/>
          <w:tab w:val="left" w:pos="9376"/>
        </w:tabs>
        <w:spacing w:after="0" w:line="0" w:lineRule="atLeast"/>
        <w:ind w:left="0" w:right="2" w:firstLine="709"/>
        <w:jc w:val="center"/>
        <w:outlineLvl w:val="1"/>
        <w:rPr>
          <w:rFonts w:ascii="Times New Roman" w:hAnsi="Times New Roman"/>
          <w:b/>
          <w:sz w:val="24"/>
          <w:szCs w:val="24"/>
        </w:rPr>
      </w:pPr>
      <w:bookmarkStart w:id="15" w:name="__RefHeading___16"/>
      <w:bookmarkEnd w:id="15"/>
      <w:r w:rsidRPr="00EF142F">
        <w:rPr>
          <w:rFonts w:ascii="Times New Roman" w:hAnsi="Times New Roman"/>
          <w:b/>
          <w:sz w:val="24"/>
          <w:szCs w:val="24"/>
        </w:rPr>
        <w:t>Исчерпывающий перечень оснований отказа в приеме документов</w:t>
      </w:r>
    </w:p>
    <w:p w:rsidR="00EF142F" w:rsidRPr="00EF142F" w:rsidRDefault="00EF142F" w:rsidP="00EF142F">
      <w:pPr>
        <w:pStyle w:val="a5"/>
        <w:spacing w:after="0" w:line="0" w:lineRule="atLeast"/>
        <w:ind w:right="2" w:firstLine="709"/>
        <w:jc w:val="both"/>
        <w:rPr>
          <w:rFonts w:ascii="Times New Roman" w:hAnsi="Times New Roman"/>
          <w:b/>
          <w:sz w:val="24"/>
          <w:szCs w:val="24"/>
        </w:rPr>
      </w:pPr>
    </w:p>
    <w:p w:rsidR="00EF142F" w:rsidRPr="00EF142F" w:rsidRDefault="00EF142F" w:rsidP="008235DF">
      <w:pPr>
        <w:pStyle w:val="af1"/>
        <w:widowControl w:val="0"/>
        <w:numPr>
          <w:ilvl w:val="1"/>
          <w:numId w:val="1"/>
        </w:numPr>
        <w:spacing w:line="0" w:lineRule="atLeast"/>
        <w:ind w:left="0" w:right="2" w:firstLine="709"/>
        <w:contextualSpacing w:val="0"/>
        <w:jc w:val="both"/>
      </w:pPr>
      <w:r w:rsidRPr="00EF142F">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EF142F" w:rsidRPr="00EF142F" w:rsidRDefault="00EF142F" w:rsidP="008235DF">
      <w:pPr>
        <w:pStyle w:val="af1"/>
        <w:widowControl w:val="0"/>
        <w:numPr>
          <w:ilvl w:val="1"/>
          <w:numId w:val="1"/>
        </w:numPr>
        <w:spacing w:line="0" w:lineRule="atLeast"/>
        <w:ind w:left="0" w:right="2" w:firstLine="709"/>
        <w:contextualSpacing w:val="0"/>
        <w:jc w:val="both"/>
      </w:pPr>
      <w:r w:rsidRPr="00EF142F">
        <w:t>Представление неполного комплекта документов, необходимых для предоставления услуги;</w:t>
      </w:r>
    </w:p>
    <w:p w:rsidR="00EF142F" w:rsidRPr="00EF142F" w:rsidRDefault="00EF142F" w:rsidP="008235DF">
      <w:pPr>
        <w:pStyle w:val="af1"/>
        <w:widowControl w:val="0"/>
        <w:numPr>
          <w:ilvl w:val="1"/>
          <w:numId w:val="1"/>
        </w:numPr>
        <w:spacing w:line="0" w:lineRule="atLeast"/>
        <w:ind w:left="0" w:right="2" w:firstLine="709"/>
        <w:contextualSpacing w:val="0"/>
        <w:jc w:val="both"/>
      </w:pPr>
      <w:r w:rsidRPr="00EF142F">
        <w:t>Представленные заявителем документы утратили силу на момент обращения за услугой;</w:t>
      </w:r>
    </w:p>
    <w:p w:rsidR="00EF142F" w:rsidRPr="00EF142F" w:rsidRDefault="00EF142F" w:rsidP="008235DF">
      <w:pPr>
        <w:pStyle w:val="af1"/>
        <w:widowControl w:val="0"/>
        <w:numPr>
          <w:ilvl w:val="1"/>
          <w:numId w:val="1"/>
        </w:numPr>
        <w:spacing w:line="0" w:lineRule="atLeast"/>
        <w:ind w:left="0" w:right="2" w:firstLine="709"/>
        <w:contextualSpacing w:val="0"/>
        <w:jc w:val="both"/>
      </w:pPr>
      <w:r w:rsidRPr="00EF142F">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F142F" w:rsidRPr="00EF142F" w:rsidRDefault="00EF142F" w:rsidP="008235DF">
      <w:pPr>
        <w:pStyle w:val="af1"/>
        <w:widowControl w:val="0"/>
        <w:numPr>
          <w:ilvl w:val="1"/>
          <w:numId w:val="1"/>
        </w:numPr>
        <w:spacing w:line="0" w:lineRule="atLeast"/>
        <w:ind w:left="0" w:right="2" w:firstLine="709"/>
        <w:contextualSpacing w:val="0"/>
        <w:jc w:val="both"/>
      </w:pPr>
      <w:r w:rsidRPr="00EF142F">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F142F" w:rsidRPr="00EF142F" w:rsidRDefault="00EF142F" w:rsidP="008235DF">
      <w:pPr>
        <w:pStyle w:val="af1"/>
        <w:widowControl w:val="0"/>
        <w:numPr>
          <w:ilvl w:val="1"/>
          <w:numId w:val="1"/>
        </w:numPr>
        <w:spacing w:line="0" w:lineRule="atLeast"/>
        <w:ind w:left="0" w:right="2" w:firstLine="709"/>
        <w:contextualSpacing w:val="0"/>
        <w:jc w:val="both"/>
      </w:pPr>
      <w:r w:rsidRPr="00EF142F">
        <w:t>Неполное заполнение полей в форме заявления, в том числе в интерактивной форме заявления на ЕПГУ;</w:t>
      </w:r>
    </w:p>
    <w:p w:rsidR="00EF142F" w:rsidRPr="00EF142F" w:rsidRDefault="00EF142F" w:rsidP="008235DF">
      <w:pPr>
        <w:pStyle w:val="af1"/>
        <w:widowControl w:val="0"/>
        <w:numPr>
          <w:ilvl w:val="1"/>
          <w:numId w:val="1"/>
        </w:numPr>
        <w:spacing w:line="0" w:lineRule="atLeast"/>
        <w:ind w:left="0" w:right="2" w:firstLine="709"/>
        <w:contextualSpacing w:val="0"/>
        <w:jc w:val="both"/>
      </w:pPr>
      <w:r w:rsidRPr="00EF142F">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F142F" w:rsidRPr="00EF142F" w:rsidRDefault="00EF142F" w:rsidP="008235DF">
      <w:pPr>
        <w:pStyle w:val="af1"/>
        <w:widowControl w:val="0"/>
        <w:numPr>
          <w:ilvl w:val="1"/>
          <w:numId w:val="1"/>
        </w:numPr>
        <w:spacing w:line="0" w:lineRule="atLeast"/>
        <w:ind w:left="0" w:right="2" w:firstLine="709"/>
        <w:contextualSpacing w:val="0"/>
        <w:jc w:val="both"/>
      </w:pPr>
      <w:r w:rsidRPr="00EF142F">
        <w:t xml:space="preserve">Несоблюдение установленных статьей 11 Федерального закона от 6 апреля 2011 г. № П3-ФЗ «Об электронной подписи» условий признания действительности, </w:t>
      </w:r>
      <w:r w:rsidRPr="00EF142F">
        <w:lastRenderedPageBreak/>
        <w:t>усиленной квалифицированной электронной подписи.</w:t>
      </w:r>
    </w:p>
    <w:p w:rsidR="00EF142F" w:rsidRPr="00EF142F" w:rsidRDefault="00EF142F" w:rsidP="008235DF">
      <w:pPr>
        <w:pStyle w:val="af1"/>
        <w:widowControl w:val="0"/>
        <w:numPr>
          <w:ilvl w:val="1"/>
          <w:numId w:val="1"/>
        </w:numPr>
        <w:tabs>
          <w:tab w:val="left" w:pos="142"/>
        </w:tabs>
        <w:spacing w:line="0" w:lineRule="atLeast"/>
        <w:ind w:left="0" w:right="2" w:firstLine="709"/>
        <w:contextualSpacing w:val="0"/>
        <w:jc w:val="both"/>
      </w:pPr>
      <w:r w:rsidRPr="00EF142F">
        <w:t>Решение об отказе в приеме документов, указанных в пункте 9.2  настоящего Административного регламента, оформляется по форме согласно Приложению № 2 к настоящему Административному регламенту.</w:t>
      </w:r>
    </w:p>
    <w:p w:rsidR="00EF142F" w:rsidRPr="00EF142F" w:rsidRDefault="00EF142F" w:rsidP="00EF142F">
      <w:pPr>
        <w:pStyle w:val="af1"/>
        <w:tabs>
          <w:tab w:val="left" w:pos="709"/>
          <w:tab w:val="left" w:pos="2188"/>
          <w:tab w:val="left" w:pos="3745"/>
          <w:tab w:val="left" w:pos="4100"/>
          <w:tab w:val="left" w:pos="5532"/>
          <w:tab w:val="left" w:pos="5895"/>
          <w:tab w:val="left" w:pos="6970"/>
          <w:tab w:val="left" w:pos="9589"/>
        </w:tabs>
        <w:spacing w:line="0" w:lineRule="atLeast"/>
        <w:ind w:left="0" w:right="2"/>
        <w:jc w:val="both"/>
      </w:pPr>
      <w:r w:rsidRPr="00EF142F">
        <w:tab/>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EF142F" w:rsidRPr="00EF142F" w:rsidRDefault="00EF142F" w:rsidP="00EF142F">
      <w:pPr>
        <w:pStyle w:val="af1"/>
        <w:tabs>
          <w:tab w:val="left" w:pos="851"/>
          <w:tab w:val="left" w:pos="2380"/>
          <w:tab w:val="left" w:pos="2713"/>
          <w:tab w:val="left" w:pos="2953"/>
          <w:tab w:val="left" w:pos="3779"/>
          <w:tab w:val="left" w:pos="4946"/>
          <w:tab w:val="left" w:pos="6714"/>
          <w:tab w:val="left" w:pos="6834"/>
          <w:tab w:val="left" w:pos="7047"/>
          <w:tab w:val="left" w:pos="8573"/>
        </w:tabs>
        <w:spacing w:line="0" w:lineRule="atLeast"/>
        <w:ind w:left="0" w:right="2"/>
        <w:jc w:val="both"/>
      </w:pPr>
      <w:r w:rsidRPr="00EF142F">
        <w:tab/>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EF142F" w:rsidRPr="00EF142F" w:rsidRDefault="00EF142F" w:rsidP="00EF142F">
      <w:pPr>
        <w:pStyle w:val="af1"/>
        <w:tabs>
          <w:tab w:val="left" w:pos="851"/>
          <w:tab w:val="left" w:pos="2380"/>
          <w:tab w:val="left" w:pos="2713"/>
          <w:tab w:val="left" w:pos="2953"/>
          <w:tab w:val="left" w:pos="3779"/>
          <w:tab w:val="left" w:pos="4946"/>
          <w:tab w:val="left" w:pos="6714"/>
          <w:tab w:val="left" w:pos="6834"/>
          <w:tab w:val="left" w:pos="7047"/>
          <w:tab w:val="left" w:pos="8573"/>
        </w:tabs>
        <w:spacing w:line="0" w:lineRule="atLeast"/>
        <w:ind w:left="0" w:right="2"/>
        <w:jc w:val="both"/>
      </w:pPr>
    </w:p>
    <w:p w:rsidR="00EF142F" w:rsidRPr="00EF142F" w:rsidRDefault="00EF142F" w:rsidP="008235DF">
      <w:pPr>
        <w:pStyle w:val="af1"/>
        <w:widowControl w:val="0"/>
        <w:numPr>
          <w:ilvl w:val="0"/>
          <w:numId w:val="1"/>
        </w:numPr>
        <w:tabs>
          <w:tab w:val="left" w:pos="1418"/>
          <w:tab w:val="left" w:pos="1486"/>
          <w:tab w:val="left" w:pos="2380"/>
          <w:tab w:val="left" w:pos="2713"/>
          <w:tab w:val="left" w:pos="2953"/>
          <w:tab w:val="left" w:pos="4946"/>
          <w:tab w:val="left" w:pos="6714"/>
          <w:tab w:val="left" w:pos="6834"/>
          <w:tab w:val="left" w:pos="7047"/>
          <w:tab w:val="left" w:pos="8573"/>
        </w:tabs>
        <w:spacing w:line="0" w:lineRule="atLeast"/>
        <w:ind w:right="2"/>
        <w:contextualSpacing w:val="0"/>
        <w:jc w:val="center"/>
        <w:outlineLvl w:val="1"/>
      </w:pPr>
      <w:bookmarkStart w:id="16" w:name="__RefHeading___17"/>
      <w:bookmarkEnd w:id="16"/>
      <w:r w:rsidRPr="00EF142F">
        <w:rPr>
          <w:b/>
        </w:rPr>
        <w:t xml:space="preserve">Исчерпывающий перечень оснований отказа </w:t>
      </w:r>
    </w:p>
    <w:p w:rsidR="00EF142F" w:rsidRPr="00EF142F" w:rsidRDefault="00EF142F" w:rsidP="00EF142F">
      <w:pPr>
        <w:tabs>
          <w:tab w:val="left" w:pos="1418"/>
          <w:tab w:val="left" w:pos="1486"/>
          <w:tab w:val="left" w:pos="2380"/>
          <w:tab w:val="left" w:pos="2713"/>
          <w:tab w:val="left" w:pos="2953"/>
          <w:tab w:val="left" w:pos="4946"/>
          <w:tab w:val="left" w:pos="6714"/>
          <w:tab w:val="left" w:pos="6834"/>
          <w:tab w:val="left" w:pos="7047"/>
          <w:tab w:val="left" w:pos="8573"/>
        </w:tabs>
        <w:spacing w:after="0" w:line="0" w:lineRule="atLeast"/>
        <w:ind w:right="2"/>
        <w:jc w:val="center"/>
        <w:outlineLvl w:val="1"/>
        <w:rPr>
          <w:rFonts w:ascii="Times New Roman" w:hAnsi="Times New Roman"/>
          <w:sz w:val="24"/>
          <w:szCs w:val="24"/>
        </w:rPr>
      </w:pPr>
      <w:r w:rsidRPr="00EF142F">
        <w:rPr>
          <w:rFonts w:ascii="Times New Roman" w:hAnsi="Times New Roman"/>
          <w:b/>
          <w:sz w:val="24"/>
          <w:szCs w:val="24"/>
        </w:rPr>
        <w:t>в предоставлении услуги</w:t>
      </w:r>
    </w:p>
    <w:p w:rsidR="00EF142F" w:rsidRPr="00EF142F" w:rsidRDefault="00EF142F" w:rsidP="00EF142F">
      <w:pPr>
        <w:tabs>
          <w:tab w:val="left" w:pos="1418"/>
          <w:tab w:val="left" w:pos="1486"/>
          <w:tab w:val="left" w:pos="2380"/>
          <w:tab w:val="left" w:pos="2713"/>
          <w:tab w:val="left" w:pos="2953"/>
          <w:tab w:val="left" w:pos="4946"/>
          <w:tab w:val="left" w:pos="6714"/>
          <w:tab w:val="left" w:pos="6834"/>
          <w:tab w:val="left" w:pos="7047"/>
          <w:tab w:val="left" w:pos="8573"/>
        </w:tabs>
        <w:spacing w:after="0" w:line="0" w:lineRule="atLeast"/>
        <w:ind w:right="2"/>
        <w:jc w:val="both"/>
        <w:outlineLvl w:val="1"/>
        <w:rPr>
          <w:rFonts w:ascii="Times New Roman" w:hAnsi="Times New Roman"/>
          <w:sz w:val="24"/>
          <w:szCs w:val="24"/>
        </w:rPr>
      </w:pPr>
    </w:p>
    <w:p w:rsidR="00EF142F" w:rsidRPr="00EF142F" w:rsidRDefault="00EF142F" w:rsidP="008235DF">
      <w:pPr>
        <w:pStyle w:val="af1"/>
        <w:widowControl w:val="0"/>
        <w:numPr>
          <w:ilvl w:val="1"/>
          <w:numId w:val="1"/>
        </w:numPr>
        <w:tabs>
          <w:tab w:val="left" w:pos="1486"/>
          <w:tab w:val="left" w:pos="2380"/>
          <w:tab w:val="left" w:pos="2713"/>
          <w:tab w:val="left" w:pos="2953"/>
          <w:tab w:val="left" w:pos="3779"/>
          <w:tab w:val="left" w:pos="4946"/>
          <w:tab w:val="left" w:pos="6714"/>
          <w:tab w:val="left" w:pos="6834"/>
          <w:tab w:val="left" w:pos="7047"/>
          <w:tab w:val="left" w:pos="8573"/>
        </w:tabs>
        <w:spacing w:line="0" w:lineRule="atLeast"/>
        <w:ind w:left="0" w:right="2" w:firstLine="709"/>
        <w:contextualSpacing w:val="0"/>
        <w:jc w:val="both"/>
      </w:pPr>
      <w:r w:rsidRPr="00EF142F">
        <w:t>Наличие противоречивых сведений в Заявлении и приложенных к нему документах;</w:t>
      </w:r>
    </w:p>
    <w:p w:rsidR="00EF142F" w:rsidRPr="00EF142F" w:rsidRDefault="00EF142F" w:rsidP="008235DF">
      <w:pPr>
        <w:pStyle w:val="af1"/>
        <w:widowControl w:val="0"/>
        <w:numPr>
          <w:ilvl w:val="1"/>
          <w:numId w:val="1"/>
        </w:numPr>
        <w:tabs>
          <w:tab w:val="left" w:pos="1486"/>
          <w:tab w:val="left" w:pos="2380"/>
          <w:tab w:val="left" w:pos="2713"/>
          <w:tab w:val="left" w:pos="2953"/>
          <w:tab w:val="left" w:pos="3779"/>
          <w:tab w:val="left" w:pos="4946"/>
          <w:tab w:val="left" w:pos="6714"/>
          <w:tab w:val="left" w:pos="6834"/>
          <w:tab w:val="left" w:pos="7047"/>
          <w:tab w:val="left" w:pos="8573"/>
        </w:tabs>
        <w:spacing w:line="0" w:lineRule="atLeast"/>
        <w:ind w:left="0" w:right="2" w:firstLine="709"/>
        <w:contextualSpacing w:val="0"/>
        <w:jc w:val="both"/>
      </w:pPr>
      <w:r w:rsidRPr="00EF142F">
        <w:t>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EF142F" w:rsidRPr="00EF142F" w:rsidRDefault="00EF142F" w:rsidP="008235DF">
      <w:pPr>
        <w:pStyle w:val="af1"/>
        <w:widowControl w:val="0"/>
        <w:numPr>
          <w:ilvl w:val="1"/>
          <w:numId w:val="1"/>
        </w:numPr>
        <w:tabs>
          <w:tab w:val="left" w:pos="1486"/>
          <w:tab w:val="left" w:pos="2380"/>
          <w:tab w:val="left" w:pos="2713"/>
          <w:tab w:val="left" w:pos="2953"/>
          <w:tab w:val="left" w:pos="3779"/>
          <w:tab w:val="left" w:pos="4946"/>
          <w:tab w:val="left" w:pos="6714"/>
          <w:tab w:val="left" w:pos="6834"/>
          <w:tab w:val="left" w:pos="7047"/>
          <w:tab w:val="left" w:pos="8573"/>
        </w:tabs>
        <w:spacing w:line="0" w:lineRule="atLeast"/>
        <w:ind w:left="0" w:right="2" w:firstLine="709"/>
        <w:contextualSpacing w:val="0"/>
        <w:jc w:val="both"/>
      </w:pPr>
      <w:r w:rsidRPr="00EF142F">
        <w:t>Выявлена возможность сохранения зеленых насаждений;</w:t>
      </w:r>
    </w:p>
    <w:p w:rsidR="00EF142F" w:rsidRPr="00EF142F" w:rsidRDefault="00EF142F" w:rsidP="008235DF">
      <w:pPr>
        <w:pStyle w:val="af1"/>
        <w:widowControl w:val="0"/>
        <w:numPr>
          <w:ilvl w:val="1"/>
          <w:numId w:val="1"/>
        </w:numPr>
        <w:tabs>
          <w:tab w:val="left" w:pos="1486"/>
          <w:tab w:val="left" w:pos="2380"/>
          <w:tab w:val="left" w:pos="2713"/>
          <w:tab w:val="left" w:pos="2953"/>
          <w:tab w:val="left" w:pos="3779"/>
          <w:tab w:val="left" w:pos="4946"/>
          <w:tab w:val="left" w:pos="6714"/>
          <w:tab w:val="left" w:pos="6834"/>
          <w:tab w:val="left" w:pos="7047"/>
          <w:tab w:val="left" w:pos="8573"/>
        </w:tabs>
        <w:spacing w:line="0" w:lineRule="atLeast"/>
        <w:ind w:left="0" w:right="2" w:firstLine="709"/>
        <w:contextualSpacing w:val="0"/>
        <w:jc w:val="both"/>
      </w:pPr>
      <w:r w:rsidRPr="00EF142F">
        <w:t>Несоответствие документов, представляемых Заявителем, по форме или содержанию требованиям законодательства Российской Федерации;</w:t>
      </w:r>
    </w:p>
    <w:p w:rsidR="00EF142F" w:rsidRPr="00EF142F" w:rsidRDefault="00EF142F" w:rsidP="008235DF">
      <w:pPr>
        <w:pStyle w:val="af1"/>
        <w:widowControl w:val="0"/>
        <w:numPr>
          <w:ilvl w:val="1"/>
          <w:numId w:val="7"/>
        </w:numPr>
        <w:tabs>
          <w:tab w:val="left" w:pos="1486"/>
          <w:tab w:val="left" w:pos="2380"/>
          <w:tab w:val="left" w:pos="2713"/>
          <w:tab w:val="left" w:pos="2953"/>
          <w:tab w:val="left" w:pos="3779"/>
          <w:tab w:val="left" w:pos="4946"/>
          <w:tab w:val="left" w:pos="6714"/>
          <w:tab w:val="left" w:pos="6834"/>
          <w:tab w:val="left" w:pos="7047"/>
          <w:tab w:val="left" w:pos="8573"/>
        </w:tabs>
        <w:spacing w:line="0" w:lineRule="atLeast"/>
        <w:ind w:left="0" w:right="2" w:firstLine="709"/>
        <w:contextualSpacing w:val="0"/>
        <w:jc w:val="both"/>
      </w:pPr>
      <w:r w:rsidRPr="00EF142F">
        <w:t>Запрос подан неуполномоченным лицом.</w:t>
      </w:r>
    </w:p>
    <w:p w:rsidR="00EF142F" w:rsidRPr="00EF142F" w:rsidRDefault="00EF142F" w:rsidP="00EF142F">
      <w:pPr>
        <w:pStyle w:val="af1"/>
        <w:spacing w:line="0" w:lineRule="atLeast"/>
        <w:ind w:left="0" w:right="2"/>
        <w:jc w:val="both"/>
      </w:pPr>
      <w:r w:rsidRPr="00EF142F">
        <w:tab/>
        <w:t>Решение об отказе в предоставлении услуги, оформляется по форме согласно Приложению № 2 к настоящему Административному регламенту.</w:t>
      </w:r>
    </w:p>
    <w:p w:rsidR="00EF142F" w:rsidRPr="00EF142F" w:rsidRDefault="00EF142F" w:rsidP="00EF142F">
      <w:pPr>
        <w:pStyle w:val="af1"/>
        <w:tabs>
          <w:tab w:val="left" w:pos="1486"/>
          <w:tab w:val="left" w:pos="2188"/>
          <w:tab w:val="left" w:pos="3745"/>
          <w:tab w:val="left" w:pos="4100"/>
          <w:tab w:val="left" w:pos="5532"/>
          <w:tab w:val="left" w:pos="5895"/>
          <w:tab w:val="left" w:pos="6970"/>
          <w:tab w:val="left" w:pos="9589"/>
        </w:tabs>
        <w:spacing w:line="0" w:lineRule="atLeast"/>
        <w:ind w:left="0" w:right="2"/>
        <w:jc w:val="both"/>
      </w:pPr>
      <w:r w:rsidRPr="00EF142F">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EF142F" w:rsidRPr="00EF142F" w:rsidRDefault="00EF142F" w:rsidP="00EF142F">
      <w:pPr>
        <w:pStyle w:val="Heading1"/>
        <w:spacing w:line="0" w:lineRule="atLeast"/>
        <w:ind w:left="0" w:right="2" w:firstLine="709"/>
        <w:jc w:val="both"/>
        <w:outlineLvl w:val="8"/>
        <w:rPr>
          <w:sz w:val="24"/>
          <w:szCs w:val="24"/>
        </w:rPr>
      </w:pPr>
    </w:p>
    <w:p w:rsidR="00EF142F" w:rsidRPr="00EF142F" w:rsidRDefault="00EF142F" w:rsidP="008235DF">
      <w:pPr>
        <w:pStyle w:val="Heading1"/>
        <w:numPr>
          <w:ilvl w:val="0"/>
          <w:numId w:val="1"/>
        </w:numPr>
        <w:spacing w:line="0" w:lineRule="atLeast"/>
        <w:ind w:left="0" w:right="2" w:firstLine="709"/>
        <w:outlineLvl w:val="1"/>
        <w:rPr>
          <w:sz w:val="24"/>
          <w:szCs w:val="24"/>
        </w:rPr>
      </w:pPr>
      <w:bookmarkStart w:id="17" w:name="__RefHeading___18"/>
      <w:bookmarkEnd w:id="17"/>
      <w:r w:rsidRPr="00EF142F">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EF142F" w:rsidRPr="00EF142F" w:rsidRDefault="00EF142F" w:rsidP="00EF142F">
      <w:pPr>
        <w:pStyle w:val="a5"/>
        <w:spacing w:after="0" w:line="0" w:lineRule="atLeast"/>
        <w:ind w:right="2" w:firstLine="709"/>
        <w:jc w:val="both"/>
        <w:rPr>
          <w:rFonts w:ascii="Times New Roman" w:hAnsi="Times New Roman"/>
          <w:b/>
          <w:sz w:val="24"/>
          <w:szCs w:val="24"/>
        </w:rPr>
      </w:pPr>
    </w:p>
    <w:p w:rsidR="00EF142F" w:rsidRPr="00EF142F" w:rsidRDefault="00EF142F" w:rsidP="008235DF">
      <w:pPr>
        <w:pStyle w:val="af1"/>
        <w:widowControl w:val="0"/>
        <w:numPr>
          <w:ilvl w:val="1"/>
          <w:numId w:val="1"/>
        </w:numPr>
        <w:tabs>
          <w:tab w:val="left" w:pos="1486"/>
        </w:tabs>
        <w:spacing w:line="0" w:lineRule="atLeast"/>
        <w:ind w:left="0" w:right="2" w:firstLine="709"/>
        <w:contextualSpacing w:val="0"/>
        <w:jc w:val="both"/>
      </w:pPr>
      <w:r w:rsidRPr="00EF142F">
        <w:t xml:space="preserve">Предоставление услуги осуществляется без взимания платы. </w:t>
      </w:r>
    </w:p>
    <w:p w:rsidR="00EF142F" w:rsidRPr="00EF142F" w:rsidRDefault="00EF142F" w:rsidP="008235DF">
      <w:pPr>
        <w:pStyle w:val="af1"/>
        <w:widowControl w:val="0"/>
        <w:numPr>
          <w:ilvl w:val="1"/>
          <w:numId w:val="1"/>
        </w:numPr>
        <w:tabs>
          <w:tab w:val="left" w:pos="1486"/>
        </w:tabs>
        <w:spacing w:line="0" w:lineRule="atLeast"/>
        <w:ind w:left="0" w:right="2" w:firstLine="709"/>
        <w:contextualSpacing w:val="0"/>
        <w:jc w:val="both"/>
      </w:pPr>
      <w:r w:rsidRPr="00EF142F">
        <w:t xml:space="preserve">В случае вырубки зеленых насаждений в целях, указанных в пунктах настоящего Административного регламента, подлежащих компенсации, заявителю выставляется счет на оплату </w:t>
      </w:r>
      <w:r w:rsidRPr="00EF142F">
        <w:rPr>
          <w:color w:val="0B1F33"/>
        </w:rPr>
        <w:t>компенсационной стоимость за вырубку зеленых насаждений.</w:t>
      </w:r>
    </w:p>
    <w:p w:rsidR="00EF142F" w:rsidRPr="00EF142F" w:rsidRDefault="00EF142F" w:rsidP="00EF142F">
      <w:pPr>
        <w:tabs>
          <w:tab w:val="left" w:pos="1486"/>
        </w:tabs>
        <w:spacing w:after="0" w:line="0" w:lineRule="atLeast"/>
        <w:ind w:left="710" w:right="2"/>
        <w:jc w:val="both"/>
        <w:rPr>
          <w:rFonts w:ascii="Times New Roman" w:hAnsi="Times New Roman"/>
          <w:sz w:val="24"/>
          <w:szCs w:val="24"/>
        </w:rPr>
      </w:pPr>
    </w:p>
    <w:p w:rsidR="00EF142F" w:rsidRPr="00EF142F" w:rsidRDefault="00EF142F" w:rsidP="008235DF">
      <w:pPr>
        <w:pStyle w:val="Heading1"/>
        <w:numPr>
          <w:ilvl w:val="0"/>
          <w:numId w:val="1"/>
        </w:numPr>
        <w:spacing w:line="0" w:lineRule="atLeast"/>
        <w:ind w:left="0" w:right="2" w:firstLine="709"/>
        <w:contextualSpacing/>
        <w:outlineLvl w:val="1"/>
        <w:rPr>
          <w:sz w:val="24"/>
          <w:szCs w:val="24"/>
        </w:rPr>
      </w:pPr>
      <w:bookmarkStart w:id="18" w:name="__RefHeading___19"/>
      <w:bookmarkEnd w:id="18"/>
      <w:r w:rsidRPr="00EF142F">
        <w:rPr>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EF142F" w:rsidRPr="00EF142F" w:rsidRDefault="00EF142F" w:rsidP="00EF142F">
      <w:pPr>
        <w:pStyle w:val="a5"/>
        <w:spacing w:after="0" w:line="0" w:lineRule="atLeast"/>
        <w:ind w:right="2" w:firstLine="709"/>
        <w:jc w:val="both"/>
        <w:rPr>
          <w:rFonts w:ascii="Times New Roman" w:hAnsi="Times New Roman"/>
          <w:b/>
          <w:sz w:val="24"/>
          <w:szCs w:val="24"/>
        </w:rPr>
      </w:pPr>
    </w:p>
    <w:p w:rsidR="00EF142F" w:rsidRPr="00EF142F" w:rsidRDefault="00EF142F" w:rsidP="00EF142F">
      <w:pPr>
        <w:pStyle w:val="af1"/>
        <w:tabs>
          <w:tab w:val="left" w:pos="709"/>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spacing w:line="0" w:lineRule="atLeast"/>
        <w:ind w:left="0" w:right="2"/>
        <w:jc w:val="both"/>
      </w:pPr>
      <w:r w:rsidRPr="00EF142F">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более15 минут.</w:t>
      </w:r>
    </w:p>
    <w:p w:rsidR="00EF142F" w:rsidRPr="00EF142F" w:rsidRDefault="00EF142F" w:rsidP="00EF142F">
      <w:pPr>
        <w:pStyle w:val="a5"/>
        <w:spacing w:after="0" w:line="0" w:lineRule="atLeast"/>
        <w:ind w:right="2" w:firstLine="709"/>
        <w:jc w:val="both"/>
        <w:rPr>
          <w:rFonts w:ascii="Times New Roman" w:hAnsi="Times New Roman"/>
          <w:sz w:val="24"/>
          <w:szCs w:val="24"/>
        </w:rPr>
      </w:pPr>
    </w:p>
    <w:p w:rsidR="00EF142F" w:rsidRPr="00EF142F" w:rsidRDefault="00EF142F" w:rsidP="008235DF">
      <w:pPr>
        <w:pStyle w:val="Heading1"/>
        <w:numPr>
          <w:ilvl w:val="0"/>
          <w:numId w:val="1"/>
        </w:numPr>
        <w:spacing w:line="0" w:lineRule="atLeast"/>
        <w:ind w:left="1066" w:right="2" w:hanging="357"/>
        <w:outlineLvl w:val="1"/>
        <w:rPr>
          <w:sz w:val="24"/>
          <w:szCs w:val="24"/>
        </w:rPr>
      </w:pPr>
      <w:bookmarkStart w:id="19" w:name="__RefHeading___20"/>
      <w:bookmarkEnd w:id="19"/>
      <w:r w:rsidRPr="00EF142F">
        <w:rPr>
          <w:sz w:val="24"/>
          <w:szCs w:val="24"/>
        </w:rPr>
        <w:lastRenderedPageBreak/>
        <w:t xml:space="preserve"> Срок регистрации запроса заявителя о предоставлении муниципальной услуги, в том числе в электронной форме</w:t>
      </w:r>
    </w:p>
    <w:p w:rsidR="00EF142F" w:rsidRPr="00EF142F" w:rsidRDefault="00EF142F" w:rsidP="00EF142F">
      <w:pPr>
        <w:pStyle w:val="a5"/>
        <w:spacing w:after="0" w:line="0" w:lineRule="atLeast"/>
        <w:ind w:right="2" w:firstLine="709"/>
        <w:jc w:val="both"/>
        <w:rPr>
          <w:rFonts w:ascii="Times New Roman" w:hAnsi="Times New Roman"/>
          <w:b/>
          <w:sz w:val="24"/>
          <w:szCs w:val="24"/>
        </w:rPr>
      </w:pPr>
    </w:p>
    <w:p w:rsidR="00EF142F" w:rsidRPr="00EF142F" w:rsidRDefault="00EF142F" w:rsidP="008235DF">
      <w:pPr>
        <w:pStyle w:val="af1"/>
        <w:widowControl w:val="0"/>
        <w:numPr>
          <w:ilvl w:val="1"/>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0" w:lineRule="atLeast"/>
        <w:ind w:left="0" w:right="2" w:firstLine="709"/>
        <w:contextualSpacing w:val="0"/>
        <w:jc w:val="both"/>
      </w:pPr>
      <w:r w:rsidRPr="00EF142F">
        <w:t>Регистрация заявления о выдаче разрешения на право вырубки зеленых насаждений, представленного заявителем, указанными в пункте 9.1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EF142F" w:rsidRPr="00EF142F" w:rsidRDefault="00EF142F" w:rsidP="008235DF">
      <w:pPr>
        <w:pStyle w:val="af1"/>
        <w:widowControl w:val="0"/>
        <w:numPr>
          <w:ilvl w:val="1"/>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0" w:lineRule="atLeast"/>
        <w:ind w:left="0" w:right="2" w:firstLine="709"/>
        <w:contextualSpacing w:val="0"/>
        <w:jc w:val="both"/>
      </w:pPr>
      <w:r w:rsidRPr="00EF142F">
        <w:t>В случае представления заявления о выдаче разрешения на право вырубки зеленых насаждений в электронной форме способом, указанным в подпункте «а» пункта 9.1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
    <w:p w:rsidR="00EF142F" w:rsidRPr="00EF142F" w:rsidRDefault="00EF142F" w:rsidP="00EF142F">
      <w:pPr>
        <w:pStyle w:val="af1"/>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0" w:lineRule="atLeast"/>
        <w:ind w:left="0" w:right="2"/>
        <w:jc w:val="both"/>
        <w:rPr>
          <w:b/>
        </w:rPr>
      </w:pPr>
    </w:p>
    <w:p w:rsidR="00EF142F" w:rsidRPr="00EF142F" w:rsidRDefault="00EF142F" w:rsidP="008235DF">
      <w:pPr>
        <w:pStyle w:val="Heading1"/>
        <w:numPr>
          <w:ilvl w:val="0"/>
          <w:numId w:val="1"/>
        </w:numPr>
        <w:spacing w:line="0" w:lineRule="atLeast"/>
        <w:ind w:left="0" w:right="2" w:firstLine="709"/>
        <w:outlineLvl w:val="1"/>
        <w:rPr>
          <w:b w:val="0"/>
          <w:sz w:val="24"/>
          <w:szCs w:val="24"/>
        </w:rPr>
      </w:pPr>
      <w:bookmarkStart w:id="20" w:name="__RefHeading___21"/>
      <w:bookmarkEnd w:id="20"/>
      <w:r w:rsidRPr="00EF142F">
        <w:rPr>
          <w:sz w:val="24"/>
          <w:szCs w:val="24"/>
        </w:rPr>
        <w:t>Требования к помещениям, в которых предоставляется муниципальная услуга</w:t>
      </w:r>
    </w:p>
    <w:p w:rsidR="00EF142F" w:rsidRPr="00EF142F" w:rsidRDefault="00EF142F" w:rsidP="00EF142F">
      <w:pPr>
        <w:pStyle w:val="Heading1"/>
        <w:spacing w:line="0" w:lineRule="atLeast"/>
        <w:ind w:left="709" w:right="0"/>
        <w:jc w:val="left"/>
        <w:outlineLvl w:val="1"/>
        <w:rPr>
          <w:b w:val="0"/>
          <w:sz w:val="24"/>
          <w:szCs w:val="24"/>
        </w:rPr>
      </w:pPr>
    </w:p>
    <w:p w:rsidR="00EF142F" w:rsidRPr="00EF142F" w:rsidRDefault="00EF142F" w:rsidP="00EF142F">
      <w:pPr>
        <w:pStyle w:val="af1"/>
        <w:tabs>
          <w:tab w:val="left" w:pos="0"/>
        </w:tabs>
        <w:spacing w:line="0" w:lineRule="atLeast"/>
        <w:ind w:left="0" w:right="2"/>
        <w:jc w:val="both"/>
      </w:pPr>
      <w:r w:rsidRPr="00EF142F">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F142F" w:rsidRPr="00EF142F" w:rsidRDefault="00EF142F" w:rsidP="00EF142F">
      <w:pPr>
        <w:pStyle w:val="a5"/>
        <w:tabs>
          <w:tab w:val="left" w:pos="1176"/>
          <w:tab w:val="left" w:pos="4038"/>
          <w:tab w:val="left" w:pos="4431"/>
          <w:tab w:val="left" w:pos="7537"/>
        </w:tabs>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F142F" w:rsidRPr="00EF142F" w:rsidRDefault="00EF142F" w:rsidP="00EF142F">
      <w:pPr>
        <w:pStyle w:val="a5"/>
        <w:tabs>
          <w:tab w:val="left" w:pos="2593"/>
          <w:tab w:val="left" w:pos="2826"/>
          <w:tab w:val="left" w:pos="3911"/>
          <w:tab w:val="left" w:pos="4328"/>
          <w:tab w:val="left" w:pos="6299"/>
          <w:tab w:val="left" w:pos="8029"/>
          <w:tab w:val="left" w:pos="9877"/>
        </w:tabs>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F142F" w:rsidRPr="00EF142F" w:rsidRDefault="00EF142F" w:rsidP="00EF142F">
      <w:pPr>
        <w:pStyle w:val="a5"/>
        <w:tabs>
          <w:tab w:val="left" w:pos="2798"/>
          <w:tab w:val="left" w:pos="3608"/>
          <w:tab w:val="left" w:pos="3995"/>
          <w:tab w:val="left" w:pos="5052"/>
          <w:tab w:val="left" w:pos="7502"/>
          <w:tab w:val="left" w:pos="8551"/>
          <w:tab w:val="left" w:pos="9695"/>
        </w:tabs>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а) наименование;</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б) местонахождение и юридический адрес; режим работы;</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в) график приема;</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г) номера телефонов для справок.</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Помещения, в которых предоставляется государственная (муниципальная) услуга, оснащаются:</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lastRenderedPageBreak/>
        <w:t>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б) туалетными комнатами для посетителей.</w:t>
      </w:r>
    </w:p>
    <w:p w:rsidR="00EF142F" w:rsidRPr="00EF142F" w:rsidRDefault="00EF142F" w:rsidP="00EF142F">
      <w:pPr>
        <w:pStyle w:val="a5"/>
        <w:tabs>
          <w:tab w:val="left" w:pos="1529"/>
          <w:tab w:val="left" w:pos="2908"/>
          <w:tab w:val="left" w:pos="4442"/>
          <w:tab w:val="left" w:pos="6128"/>
        </w:tabs>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EF142F" w:rsidRPr="00EF142F" w:rsidRDefault="00EF142F" w:rsidP="00EF142F">
      <w:pPr>
        <w:pStyle w:val="a5"/>
        <w:tabs>
          <w:tab w:val="left" w:pos="1891"/>
          <w:tab w:val="left" w:pos="2980"/>
          <w:tab w:val="left" w:pos="4536"/>
          <w:tab w:val="left" w:pos="6328"/>
          <w:tab w:val="left" w:pos="8867"/>
        </w:tabs>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Места приема Заявителей оборудуются информационными табличками</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(вывесками) с указанием:</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а) номера кабинета и наименования отдела;</w:t>
      </w:r>
    </w:p>
    <w:p w:rsidR="00EF142F" w:rsidRPr="00EF142F" w:rsidRDefault="00EF142F" w:rsidP="00EF142F">
      <w:pPr>
        <w:pStyle w:val="a5"/>
        <w:tabs>
          <w:tab w:val="left" w:pos="3055"/>
          <w:tab w:val="left" w:pos="3445"/>
          <w:tab w:val="left" w:pos="6607"/>
        </w:tabs>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б) фамилии, имени и отчества (последнее – при наличии), должности ответственного лица за прием документов;</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в) графика приема Заявителей.</w:t>
      </w:r>
    </w:p>
    <w:p w:rsidR="00EF142F" w:rsidRPr="00EF142F" w:rsidRDefault="00EF142F" w:rsidP="00EF142F">
      <w:pPr>
        <w:pStyle w:val="a5"/>
        <w:tabs>
          <w:tab w:val="left" w:pos="1024"/>
          <w:tab w:val="left" w:pos="2192"/>
          <w:tab w:val="left" w:pos="2784"/>
          <w:tab w:val="left" w:pos="4665"/>
          <w:tab w:val="left" w:pos="4747"/>
          <w:tab w:val="left" w:pos="5649"/>
          <w:tab w:val="left" w:pos="6617"/>
          <w:tab w:val="left" w:pos="6970"/>
          <w:tab w:val="left" w:pos="8455"/>
          <w:tab w:val="left" w:pos="8965"/>
          <w:tab w:val="left" w:pos="10136"/>
        </w:tabs>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F142F" w:rsidRPr="00EF142F" w:rsidRDefault="00EF142F" w:rsidP="00EF142F">
      <w:pPr>
        <w:pStyle w:val="a5"/>
        <w:tabs>
          <w:tab w:val="left" w:pos="3541"/>
          <w:tab w:val="left" w:pos="3984"/>
          <w:tab w:val="left" w:pos="4934"/>
          <w:tab w:val="left" w:pos="7519"/>
          <w:tab w:val="left" w:pos="8429"/>
        </w:tabs>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При предоставлении муниципальной услуги инвалидам обеспечиваются:</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а) возможность беспрепятственного доступа к объекту (зданию, помещению), в котором предоставляется муниципальная услуга;</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в) сопровождение инвалидов, имеющих стойкие расстройства функции зрения и самостоятельного передвижения;</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F142F" w:rsidRPr="00EF142F" w:rsidRDefault="00EF142F" w:rsidP="00EF142F">
      <w:pPr>
        <w:pStyle w:val="a5"/>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е) допуск сурдопереводчика и тифлосурдопереводчика;</w:t>
      </w:r>
    </w:p>
    <w:p w:rsidR="00EF142F" w:rsidRPr="00EF142F" w:rsidRDefault="00EF142F" w:rsidP="00EF142F">
      <w:pPr>
        <w:pStyle w:val="a5"/>
        <w:tabs>
          <w:tab w:val="left" w:pos="2070"/>
          <w:tab w:val="left" w:pos="3879"/>
          <w:tab w:val="left" w:pos="7854"/>
        </w:tabs>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ж)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государственные (муниципальные) услуги;</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з) оказание инвалидам помощи в преодолении барьеров, мешающих получению ими государственных и муниципальных услуг наравне с другими лицами.</w:t>
      </w:r>
    </w:p>
    <w:p w:rsidR="00EF142F" w:rsidRPr="00EF142F" w:rsidRDefault="00EF142F" w:rsidP="00EF142F">
      <w:pPr>
        <w:pStyle w:val="a5"/>
        <w:spacing w:after="0" w:line="0" w:lineRule="atLeast"/>
        <w:ind w:right="2" w:firstLine="709"/>
        <w:jc w:val="both"/>
        <w:rPr>
          <w:rFonts w:ascii="Times New Roman" w:hAnsi="Times New Roman"/>
          <w:sz w:val="24"/>
          <w:szCs w:val="24"/>
        </w:rPr>
      </w:pPr>
    </w:p>
    <w:p w:rsidR="00EF142F" w:rsidRPr="00EF142F" w:rsidRDefault="00EF142F" w:rsidP="008235DF">
      <w:pPr>
        <w:pStyle w:val="Heading1"/>
        <w:numPr>
          <w:ilvl w:val="0"/>
          <w:numId w:val="1"/>
        </w:numPr>
        <w:spacing w:line="0" w:lineRule="atLeast"/>
        <w:ind w:left="0" w:right="2" w:firstLine="709"/>
        <w:contextualSpacing/>
        <w:outlineLvl w:val="1"/>
        <w:rPr>
          <w:sz w:val="24"/>
          <w:szCs w:val="24"/>
        </w:rPr>
      </w:pPr>
      <w:bookmarkStart w:id="21" w:name="__RefHeading___22"/>
      <w:bookmarkEnd w:id="21"/>
      <w:r w:rsidRPr="00EF142F">
        <w:rPr>
          <w:sz w:val="24"/>
          <w:szCs w:val="24"/>
        </w:rPr>
        <w:t>Показатели доступности и качества муниципальной услуги</w:t>
      </w:r>
    </w:p>
    <w:p w:rsidR="00EF142F" w:rsidRPr="00EF142F" w:rsidRDefault="00EF142F" w:rsidP="00EF142F">
      <w:pPr>
        <w:pStyle w:val="Heading1"/>
        <w:spacing w:line="0" w:lineRule="atLeast"/>
        <w:ind w:left="709" w:right="2"/>
        <w:jc w:val="both"/>
        <w:outlineLvl w:val="8"/>
        <w:rPr>
          <w:sz w:val="24"/>
          <w:szCs w:val="24"/>
        </w:rPr>
      </w:pPr>
    </w:p>
    <w:p w:rsidR="00EF142F" w:rsidRPr="00EF142F" w:rsidRDefault="00EF142F" w:rsidP="008235DF">
      <w:pPr>
        <w:pStyle w:val="Heading1"/>
        <w:numPr>
          <w:ilvl w:val="1"/>
          <w:numId w:val="1"/>
        </w:numPr>
        <w:spacing w:line="0" w:lineRule="atLeast"/>
        <w:ind w:left="0" w:right="2" w:firstLine="709"/>
        <w:jc w:val="both"/>
        <w:outlineLvl w:val="8"/>
        <w:rPr>
          <w:b w:val="0"/>
          <w:sz w:val="24"/>
          <w:szCs w:val="24"/>
        </w:rPr>
      </w:pPr>
      <w:r w:rsidRPr="00EF142F">
        <w:rPr>
          <w:b w:val="0"/>
          <w:sz w:val="24"/>
          <w:szCs w:val="24"/>
        </w:rPr>
        <w:t>Основными показателями доступности предоставления муниципальной услуги являются:</w:t>
      </w:r>
    </w:p>
    <w:p w:rsidR="00EF142F" w:rsidRPr="00EF142F" w:rsidRDefault="00EF142F" w:rsidP="00EF142F">
      <w:pPr>
        <w:pStyle w:val="a5"/>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lastRenderedPageBreak/>
        <w:t>а)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EF142F" w:rsidRPr="00EF142F" w:rsidRDefault="00EF142F" w:rsidP="00EF142F">
      <w:pPr>
        <w:pStyle w:val="a5"/>
        <w:tabs>
          <w:tab w:val="left" w:pos="2797"/>
          <w:tab w:val="left" w:pos="4375"/>
          <w:tab w:val="left" w:pos="5431"/>
          <w:tab w:val="left" w:pos="5864"/>
          <w:tab w:val="left" w:pos="6024"/>
          <w:tab w:val="left" w:pos="7331"/>
          <w:tab w:val="left" w:pos="7909"/>
          <w:tab w:val="left" w:pos="8364"/>
          <w:tab w:val="left" w:pos="8645"/>
        </w:tabs>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б) возможность получения заявителем уведомлений о предоставлении муниципальной услуги с помощью Единого портала;</w:t>
      </w:r>
    </w:p>
    <w:p w:rsidR="00EF142F" w:rsidRPr="00EF142F" w:rsidRDefault="00EF142F" w:rsidP="00EF142F">
      <w:pPr>
        <w:pStyle w:val="a5"/>
        <w:tabs>
          <w:tab w:val="left" w:pos="3558"/>
          <w:tab w:val="left" w:pos="4247"/>
          <w:tab w:val="left" w:pos="5175"/>
          <w:tab w:val="left" w:pos="5549"/>
          <w:tab w:val="left" w:pos="7737"/>
        </w:tabs>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в)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EF142F" w:rsidRPr="00EF142F" w:rsidRDefault="00EF142F" w:rsidP="008235DF">
      <w:pPr>
        <w:pStyle w:val="af1"/>
        <w:widowControl w:val="0"/>
        <w:numPr>
          <w:ilvl w:val="1"/>
          <w:numId w:val="1"/>
        </w:numPr>
        <w:tabs>
          <w:tab w:val="left" w:pos="1486"/>
        </w:tabs>
        <w:spacing w:line="0" w:lineRule="atLeast"/>
        <w:ind w:left="0" w:right="2" w:firstLine="709"/>
        <w:contextualSpacing w:val="0"/>
        <w:jc w:val="both"/>
      </w:pPr>
      <w:r w:rsidRPr="00EF142F">
        <w:t>Основными показателями качества предоставления муниципальной услуги являются:</w:t>
      </w:r>
    </w:p>
    <w:p w:rsidR="00EF142F" w:rsidRPr="00EF142F" w:rsidRDefault="00EF142F" w:rsidP="00EF142F">
      <w:pPr>
        <w:pStyle w:val="a5"/>
        <w:tabs>
          <w:tab w:val="left" w:pos="2037"/>
          <w:tab w:val="left" w:pos="2541"/>
          <w:tab w:val="left" w:pos="4146"/>
          <w:tab w:val="left" w:pos="4635"/>
          <w:tab w:val="left" w:pos="8699"/>
        </w:tabs>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F142F" w:rsidRPr="00EF142F" w:rsidRDefault="00EF142F" w:rsidP="00EF142F">
      <w:pPr>
        <w:pStyle w:val="a5"/>
        <w:tabs>
          <w:tab w:val="left" w:pos="2309"/>
          <w:tab w:val="left" w:pos="2756"/>
          <w:tab w:val="left" w:pos="4412"/>
          <w:tab w:val="left" w:pos="5374"/>
          <w:tab w:val="left" w:pos="5785"/>
          <w:tab w:val="left" w:pos="6108"/>
          <w:tab w:val="left" w:pos="7977"/>
          <w:tab w:val="left" w:pos="8386"/>
          <w:tab w:val="left" w:pos="10147"/>
        </w:tabs>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б) минимально возможное количество взаимодействий гражданина с должностными лицами, участвующими в предоставлении муниципальной услуги;</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в) отсутствие обоснованных жалоб на действия (бездействие) сотрудников и их некорректное (невнимательное) отношение к заявителям;</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г) отсутствие нарушений установленных сроков в процессе предоставления муниципальной услуги;</w:t>
      </w:r>
    </w:p>
    <w:p w:rsidR="00EF142F" w:rsidRPr="00EF142F" w:rsidRDefault="00EF142F" w:rsidP="00EF142F">
      <w:pPr>
        <w:pStyle w:val="a5"/>
        <w:tabs>
          <w:tab w:val="left" w:pos="2131"/>
          <w:tab w:val="left" w:pos="2538"/>
          <w:tab w:val="left" w:pos="3407"/>
          <w:tab w:val="left" w:pos="4859"/>
          <w:tab w:val="left" w:pos="6162"/>
          <w:tab w:val="left" w:pos="6715"/>
          <w:tab w:val="left" w:pos="8215"/>
        </w:tabs>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F142F" w:rsidRPr="00EF142F" w:rsidRDefault="00EF142F" w:rsidP="00EF142F">
      <w:pPr>
        <w:pStyle w:val="a5"/>
        <w:spacing w:after="0" w:line="0" w:lineRule="atLeast"/>
        <w:ind w:right="2" w:firstLine="709"/>
        <w:jc w:val="both"/>
        <w:rPr>
          <w:rFonts w:ascii="Times New Roman" w:hAnsi="Times New Roman"/>
          <w:sz w:val="24"/>
          <w:szCs w:val="24"/>
        </w:rPr>
      </w:pPr>
    </w:p>
    <w:p w:rsidR="00EF142F" w:rsidRPr="00EF142F" w:rsidRDefault="00EF142F" w:rsidP="008235DF">
      <w:pPr>
        <w:pStyle w:val="a5"/>
        <w:widowControl w:val="0"/>
        <w:numPr>
          <w:ilvl w:val="0"/>
          <w:numId w:val="1"/>
        </w:numPr>
        <w:spacing w:after="0" w:line="0" w:lineRule="atLeast"/>
        <w:ind w:left="1066" w:right="2" w:hanging="357"/>
        <w:jc w:val="center"/>
        <w:outlineLvl w:val="1"/>
        <w:rPr>
          <w:rFonts w:ascii="Times New Roman" w:hAnsi="Times New Roman"/>
          <w:b/>
          <w:sz w:val="24"/>
          <w:szCs w:val="24"/>
        </w:rPr>
      </w:pPr>
      <w:bookmarkStart w:id="22" w:name="__RefHeading___23"/>
      <w:bookmarkEnd w:id="22"/>
      <w:r w:rsidRPr="00EF142F">
        <w:rPr>
          <w:rFonts w:ascii="Times New Roman" w:hAnsi="Times New Roman"/>
          <w:b/>
          <w:sz w:val="24"/>
          <w:szCs w:val="24"/>
          <w:highlight w:val="white"/>
        </w:rPr>
        <w:t>Иные требования к предоставлению государственной услуги</w:t>
      </w:r>
    </w:p>
    <w:p w:rsidR="00EF142F" w:rsidRPr="00EF142F" w:rsidRDefault="00EF142F" w:rsidP="00EF142F">
      <w:pPr>
        <w:pStyle w:val="a5"/>
        <w:spacing w:after="0" w:line="0" w:lineRule="atLeast"/>
        <w:ind w:right="2" w:firstLine="709"/>
        <w:jc w:val="both"/>
        <w:rPr>
          <w:rFonts w:ascii="Times New Roman" w:hAnsi="Times New Roman"/>
          <w:sz w:val="24"/>
          <w:szCs w:val="24"/>
        </w:rPr>
      </w:pPr>
    </w:p>
    <w:p w:rsidR="00EF142F" w:rsidRPr="00EF142F" w:rsidRDefault="00EF142F" w:rsidP="00EF142F">
      <w:pPr>
        <w:pStyle w:val="Heading1"/>
        <w:spacing w:line="0" w:lineRule="atLeast"/>
        <w:ind w:left="0" w:right="2" w:firstLine="709"/>
        <w:jc w:val="both"/>
        <w:outlineLvl w:val="2"/>
        <w:rPr>
          <w:b w:val="0"/>
          <w:sz w:val="24"/>
          <w:szCs w:val="24"/>
        </w:rPr>
      </w:pPr>
      <w:bookmarkStart w:id="23" w:name="__RefHeading___24"/>
      <w:bookmarkEnd w:id="23"/>
      <w:r w:rsidRPr="00EF142F">
        <w:rPr>
          <w:b w:val="0"/>
          <w:sz w:val="24"/>
          <w:szCs w:val="24"/>
        </w:rPr>
        <w:t>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F142F" w:rsidRPr="00EF142F" w:rsidRDefault="00EF142F" w:rsidP="008235DF">
      <w:pPr>
        <w:pStyle w:val="af1"/>
        <w:widowControl w:val="0"/>
        <w:numPr>
          <w:ilvl w:val="2"/>
          <w:numId w:val="1"/>
        </w:numPr>
        <w:tabs>
          <w:tab w:val="left" w:pos="0"/>
        </w:tabs>
        <w:spacing w:line="0" w:lineRule="atLeast"/>
        <w:ind w:left="0" w:right="2" w:firstLine="709"/>
        <w:contextualSpacing w:val="0"/>
        <w:jc w:val="both"/>
      </w:pPr>
      <w:r w:rsidRPr="00EF142F">
        <w:t xml:space="preserve"> Услуги, необходимые и обязательные для предоставления муниципальной услуги, отсутствуют.</w:t>
      </w:r>
    </w:p>
    <w:p w:rsidR="00EF142F" w:rsidRPr="00EF142F" w:rsidRDefault="00EF142F" w:rsidP="008235DF">
      <w:pPr>
        <w:pStyle w:val="af1"/>
        <w:widowControl w:val="0"/>
        <w:numPr>
          <w:ilvl w:val="2"/>
          <w:numId w:val="1"/>
        </w:numPr>
        <w:tabs>
          <w:tab w:val="left" w:pos="0"/>
          <w:tab w:val="left" w:pos="567"/>
          <w:tab w:val="left" w:pos="1418"/>
        </w:tabs>
        <w:spacing w:line="0" w:lineRule="atLeast"/>
        <w:ind w:left="0" w:right="2" w:firstLine="709"/>
        <w:contextualSpacing w:val="0"/>
        <w:jc w:val="both"/>
      </w:pPr>
      <w:r w:rsidRPr="00EF142F">
        <w:t xml:space="preserve"> При предоставлении муниципальной услуги запрещается требовать от заявителя:</w:t>
      </w:r>
    </w:p>
    <w:p w:rsidR="00EF142F" w:rsidRPr="00EF142F" w:rsidRDefault="00EF142F" w:rsidP="00EF142F">
      <w:pPr>
        <w:pStyle w:val="a5"/>
        <w:tabs>
          <w:tab w:val="left" w:pos="1820"/>
          <w:tab w:val="left" w:pos="4984"/>
          <w:tab w:val="left" w:pos="8287"/>
          <w:tab w:val="left" w:pos="8691"/>
          <w:tab w:val="left" w:pos="9607"/>
        </w:tabs>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142F" w:rsidRPr="00EF142F" w:rsidRDefault="00EF142F" w:rsidP="00EF142F">
      <w:pPr>
        <w:pStyle w:val="a5"/>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и</w:t>
      </w:r>
      <w:r w:rsidRPr="00EF142F">
        <w:rPr>
          <w:rFonts w:ascii="Times New Roman" w:hAnsi="Times New Roman"/>
          <w:i/>
          <w:sz w:val="24"/>
          <w:szCs w:val="24"/>
        </w:rPr>
        <w:t xml:space="preserve"> </w:t>
      </w:r>
      <w:r w:rsidRPr="00EF142F">
        <w:rPr>
          <w:rFonts w:ascii="Times New Roman" w:hAnsi="Times New Roman"/>
          <w:sz w:val="24"/>
          <w:szCs w:val="24"/>
        </w:rPr>
        <w:t>Ростовской области, муниципальными правовыми актами Шумилинского сельского поселения находятся в распоряжении органов, предоставляющих муниципальную 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(далее–Федеральный закон №210-ФЗ);</w:t>
      </w:r>
    </w:p>
    <w:p w:rsidR="00EF142F" w:rsidRPr="00EF142F" w:rsidRDefault="00EF142F" w:rsidP="00EF142F">
      <w:pPr>
        <w:pStyle w:val="a5"/>
        <w:tabs>
          <w:tab w:val="left" w:pos="3118"/>
          <w:tab w:val="left" w:pos="4909"/>
          <w:tab w:val="left" w:pos="5448"/>
          <w:tab w:val="left" w:pos="8721"/>
        </w:tabs>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lastRenderedPageBreak/>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142F" w:rsidRPr="00EF142F" w:rsidRDefault="00EF142F" w:rsidP="00EF142F">
      <w:pPr>
        <w:pStyle w:val="a5"/>
        <w:tabs>
          <w:tab w:val="left" w:pos="2242"/>
          <w:tab w:val="left" w:pos="3498"/>
          <w:tab w:val="left" w:pos="3978"/>
          <w:tab w:val="left" w:pos="4041"/>
          <w:tab w:val="left" w:pos="5526"/>
          <w:tab w:val="left" w:pos="6006"/>
          <w:tab w:val="left" w:pos="7082"/>
          <w:tab w:val="left" w:pos="8258"/>
          <w:tab w:val="left" w:pos="8809"/>
        </w:tabs>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142F" w:rsidRPr="00EF142F" w:rsidRDefault="00EF142F" w:rsidP="00EF142F">
      <w:pPr>
        <w:pStyle w:val="a5"/>
        <w:tabs>
          <w:tab w:val="left" w:pos="972"/>
          <w:tab w:val="left" w:pos="1057"/>
          <w:tab w:val="left" w:pos="1172"/>
          <w:tab w:val="left" w:pos="1584"/>
          <w:tab w:val="left" w:pos="3070"/>
          <w:tab w:val="left" w:pos="3209"/>
          <w:tab w:val="left" w:pos="3753"/>
          <w:tab w:val="left" w:pos="4998"/>
          <w:tab w:val="left" w:pos="7485"/>
          <w:tab w:val="left" w:pos="8672"/>
          <w:tab w:val="left" w:pos="9104"/>
        </w:tabs>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1.1статьи 16 Федерального закона №210-ФЗ, уведомляется заявитель, а также приносятся извинения за доставленные неудобства.</w:t>
      </w:r>
    </w:p>
    <w:p w:rsidR="00EF142F" w:rsidRPr="00EF142F" w:rsidRDefault="00EF142F" w:rsidP="00EF142F">
      <w:pPr>
        <w:pStyle w:val="a5"/>
        <w:spacing w:after="0" w:line="0" w:lineRule="atLeast"/>
        <w:ind w:right="2" w:firstLine="709"/>
        <w:jc w:val="both"/>
        <w:rPr>
          <w:rFonts w:ascii="Times New Roman" w:hAnsi="Times New Roman"/>
          <w:sz w:val="24"/>
          <w:szCs w:val="24"/>
        </w:rPr>
      </w:pPr>
    </w:p>
    <w:p w:rsidR="00EF142F" w:rsidRPr="00EF142F" w:rsidRDefault="00EF142F" w:rsidP="00EF142F">
      <w:pPr>
        <w:pStyle w:val="Heading1"/>
        <w:spacing w:line="0" w:lineRule="atLeast"/>
        <w:ind w:left="0" w:right="2" w:firstLine="709"/>
        <w:rPr>
          <w:sz w:val="24"/>
          <w:szCs w:val="24"/>
        </w:rPr>
      </w:pPr>
      <w:bookmarkStart w:id="24" w:name="__RefHeading___25"/>
      <w:bookmarkEnd w:id="24"/>
      <w:r w:rsidRPr="00EF142F">
        <w:rPr>
          <w:sz w:val="24"/>
          <w:szCs w:val="24"/>
        </w:rPr>
        <w:t xml:space="preserve">Раздел III. </w:t>
      </w:r>
      <w:r w:rsidRPr="00EF142F">
        <w:rPr>
          <w:sz w:val="24"/>
          <w:szCs w:val="24"/>
          <w:highlight w:val="white"/>
        </w:rPr>
        <w:t>Состав, последовательность и сроки выполнения административных процедур</w:t>
      </w:r>
    </w:p>
    <w:p w:rsidR="00EF142F" w:rsidRPr="00EF142F" w:rsidRDefault="00EF142F" w:rsidP="00EF142F">
      <w:pPr>
        <w:pStyle w:val="a5"/>
        <w:spacing w:after="0" w:line="0" w:lineRule="atLeast"/>
        <w:ind w:right="2" w:firstLine="709"/>
        <w:jc w:val="both"/>
        <w:rPr>
          <w:rFonts w:ascii="Times New Roman" w:hAnsi="Times New Roman"/>
          <w:b/>
          <w:sz w:val="24"/>
          <w:szCs w:val="24"/>
        </w:rPr>
      </w:pPr>
    </w:p>
    <w:p w:rsidR="00EF142F" w:rsidRPr="00EF142F" w:rsidRDefault="00EF142F" w:rsidP="008235DF">
      <w:pPr>
        <w:pStyle w:val="a5"/>
        <w:widowControl w:val="0"/>
        <w:numPr>
          <w:ilvl w:val="0"/>
          <w:numId w:val="1"/>
        </w:numPr>
        <w:spacing w:after="0" w:line="0" w:lineRule="atLeast"/>
        <w:ind w:left="1066" w:right="2" w:hanging="357"/>
        <w:jc w:val="center"/>
        <w:outlineLvl w:val="1"/>
        <w:rPr>
          <w:rFonts w:ascii="Times New Roman" w:hAnsi="Times New Roman"/>
          <w:b/>
          <w:sz w:val="24"/>
          <w:szCs w:val="24"/>
        </w:rPr>
      </w:pPr>
      <w:bookmarkStart w:id="25" w:name="__RefHeading___26"/>
      <w:bookmarkEnd w:id="25"/>
      <w:r w:rsidRPr="00EF142F">
        <w:rPr>
          <w:rFonts w:ascii="Times New Roman" w:hAnsi="Times New Roman"/>
          <w:b/>
          <w:sz w:val="24"/>
          <w:szCs w:val="24"/>
        </w:rPr>
        <w:t>Исчерпывающий перечень административных процедур</w:t>
      </w:r>
    </w:p>
    <w:p w:rsidR="00EF142F" w:rsidRPr="00EF142F" w:rsidRDefault="00EF142F" w:rsidP="00EF142F">
      <w:pPr>
        <w:pStyle w:val="a5"/>
        <w:spacing w:after="0" w:line="0" w:lineRule="atLeast"/>
        <w:ind w:right="2" w:firstLine="709"/>
        <w:jc w:val="both"/>
        <w:rPr>
          <w:rFonts w:ascii="Times New Roman" w:hAnsi="Times New Roman"/>
          <w:b/>
          <w:sz w:val="24"/>
          <w:szCs w:val="24"/>
        </w:rPr>
      </w:pPr>
    </w:p>
    <w:p w:rsidR="00EF142F" w:rsidRPr="00EF142F" w:rsidRDefault="00EF142F" w:rsidP="008235DF">
      <w:pPr>
        <w:pStyle w:val="af1"/>
        <w:widowControl w:val="0"/>
        <w:numPr>
          <w:ilvl w:val="1"/>
          <w:numId w:val="1"/>
        </w:numPr>
        <w:tabs>
          <w:tab w:val="left" w:pos="1346"/>
        </w:tabs>
        <w:spacing w:line="0" w:lineRule="atLeast"/>
        <w:ind w:left="0" w:right="2" w:firstLine="709"/>
        <w:contextualSpacing w:val="0"/>
        <w:jc w:val="both"/>
      </w:pPr>
      <w:r w:rsidRPr="00EF142F">
        <w:t>Предоставление муниципальной услуги включает в себя следующие административные процедуры:</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а) прием, проверка документов и регистрация заявления;</w:t>
      </w:r>
    </w:p>
    <w:p w:rsidR="00EF142F" w:rsidRPr="00EF142F" w:rsidRDefault="00EF142F" w:rsidP="00EF142F">
      <w:pPr>
        <w:pStyle w:val="a5"/>
        <w:tabs>
          <w:tab w:val="left" w:pos="2402"/>
          <w:tab w:val="left" w:pos="3715"/>
          <w:tab w:val="left" w:pos="5451"/>
          <w:tab w:val="left" w:pos="8075"/>
        </w:tabs>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б)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(далее–СМЭВ);</w:t>
      </w:r>
    </w:p>
    <w:p w:rsidR="00EF142F" w:rsidRPr="00EF142F" w:rsidRDefault="00EF142F" w:rsidP="00EF142F">
      <w:pPr>
        <w:pStyle w:val="a5"/>
        <w:tabs>
          <w:tab w:val="left" w:pos="2402"/>
          <w:tab w:val="left" w:pos="3715"/>
          <w:tab w:val="left" w:pos="5451"/>
          <w:tab w:val="left" w:pos="8075"/>
        </w:tabs>
        <w:spacing w:after="0" w:line="0" w:lineRule="atLeast"/>
        <w:ind w:right="2" w:firstLine="709"/>
        <w:contextualSpacing/>
        <w:jc w:val="both"/>
        <w:rPr>
          <w:rFonts w:ascii="Times New Roman" w:hAnsi="Times New Roman"/>
          <w:sz w:val="24"/>
          <w:szCs w:val="24"/>
        </w:rPr>
      </w:pPr>
      <w:r w:rsidRPr="00EF142F">
        <w:rPr>
          <w:rFonts w:ascii="Times New Roman" w:hAnsi="Times New Roman"/>
          <w:sz w:val="24"/>
          <w:szCs w:val="24"/>
        </w:rPr>
        <w:t>в) подготовка акта обследования;</w:t>
      </w:r>
    </w:p>
    <w:p w:rsidR="00EF142F" w:rsidRPr="00EF142F" w:rsidRDefault="00EF142F" w:rsidP="00EF142F">
      <w:pPr>
        <w:pStyle w:val="a5"/>
        <w:tabs>
          <w:tab w:val="left" w:pos="2402"/>
          <w:tab w:val="left" w:pos="3715"/>
          <w:tab w:val="left" w:pos="5451"/>
          <w:tab w:val="left" w:pos="8075"/>
        </w:tabs>
        <w:spacing w:after="0" w:line="0" w:lineRule="atLeast"/>
        <w:ind w:right="2" w:firstLine="709"/>
        <w:contextualSpacing/>
        <w:jc w:val="both"/>
        <w:rPr>
          <w:rFonts w:ascii="Times New Roman" w:hAnsi="Times New Roman"/>
          <w:sz w:val="24"/>
          <w:szCs w:val="24"/>
        </w:rPr>
      </w:pPr>
      <w:r w:rsidRPr="00EF142F">
        <w:rPr>
          <w:rFonts w:ascii="Times New Roman" w:hAnsi="Times New Roman"/>
          <w:sz w:val="24"/>
          <w:szCs w:val="24"/>
        </w:rPr>
        <w:t>г) направление начислений компенсационной стоимости (при наличии);</w:t>
      </w:r>
    </w:p>
    <w:p w:rsidR="00EF142F" w:rsidRPr="00EF142F" w:rsidRDefault="00EF142F" w:rsidP="00EF142F">
      <w:pPr>
        <w:pStyle w:val="a5"/>
        <w:spacing w:after="0" w:line="0" w:lineRule="atLeast"/>
        <w:ind w:right="2" w:firstLine="709"/>
        <w:contextualSpacing/>
        <w:jc w:val="both"/>
        <w:rPr>
          <w:rFonts w:ascii="Times New Roman" w:hAnsi="Times New Roman"/>
          <w:sz w:val="24"/>
          <w:szCs w:val="24"/>
        </w:rPr>
      </w:pPr>
      <w:r w:rsidRPr="00EF142F">
        <w:rPr>
          <w:rFonts w:ascii="Times New Roman" w:hAnsi="Times New Roman"/>
          <w:sz w:val="24"/>
          <w:szCs w:val="24"/>
        </w:rPr>
        <w:t xml:space="preserve">д) рассмотрение документов и сведений; </w:t>
      </w:r>
    </w:p>
    <w:p w:rsidR="00EF142F" w:rsidRPr="00EF142F" w:rsidRDefault="00EF142F" w:rsidP="00EF142F">
      <w:pPr>
        <w:pStyle w:val="a5"/>
        <w:spacing w:after="0" w:line="0" w:lineRule="atLeast"/>
        <w:ind w:right="2" w:firstLine="709"/>
        <w:contextualSpacing/>
        <w:jc w:val="both"/>
        <w:rPr>
          <w:rFonts w:ascii="Times New Roman" w:hAnsi="Times New Roman"/>
          <w:sz w:val="24"/>
          <w:szCs w:val="24"/>
        </w:rPr>
      </w:pPr>
      <w:r w:rsidRPr="00EF142F">
        <w:rPr>
          <w:rFonts w:ascii="Times New Roman" w:hAnsi="Times New Roman"/>
          <w:sz w:val="24"/>
          <w:szCs w:val="24"/>
        </w:rPr>
        <w:t>е) принятие решения;</w:t>
      </w:r>
    </w:p>
    <w:p w:rsidR="00EF142F" w:rsidRPr="00EF142F" w:rsidRDefault="00EF142F" w:rsidP="00EF142F">
      <w:pPr>
        <w:pStyle w:val="a5"/>
        <w:spacing w:after="0" w:line="0" w:lineRule="atLeast"/>
        <w:ind w:right="2" w:firstLine="709"/>
        <w:contextualSpacing/>
        <w:jc w:val="both"/>
        <w:rPr>
          <w:rFonts w:ascii="Times New Roman" w:hAnsi="Times New Roman"/>
          <w:sz w:val="24"/>
          <w:szCs w:val="24"/>
        </w:rPr>
      </w:pPr>
      <w:r w:rsidRPr="00EF142F">
        <w:rPr>
          <w:rFonts w:ascii="Times New Roman" w:hAnsi="Times New Roman"/>
          <w:sz w:val="24"/>
          <w:szCs w:val="24"/>
        </w:rPr>
        <w:t>ж) выдача результата.</w:t>
      </w:r>
    </w:p>
    <w:p w:rsidR="00EF142F" w:rsidRPr="00EF142F" w:rsidRDefault="00EF142F" w:rsidP="00EF142F">
      <w:pPr>
        <w:pStyle w:val="a5"/>
        <w:spacing w:after="0" w:line="0" w:lineRule="atLeast"/>
        <w:ind w:right="2" w:firstLine="709"/>
        <w:contextualSpacing/>
        <w:jc w:val="both"/>
        <w:rPr>
          <w:rFonts w:ascii="Times New Roman" w:hAnsi="Times New Roman"/>
          <w:sz w:val="24"/>
          <w:szCs w:val="24"/>
        </w:rPr>
      </w:pPr>
      <w:r w:rsidRPr="00EF142F">
        <w:rPr>
          <w:rFonts w:ascii="Times New Roman" w:hAnsi="Times New Roman"/>
          <w:sz w:val="24"/>
          <w:szCs w:val="24"/>
        </w:rPr>
        <w:t>Описание административных процедур представлено в Приложении №3к настоящему Административному регламенту.</w:t>
      </w:r>
    </w:p>
    <w:p w:rsidR="00EF142F" w:rsidRPr="00EF142F" w:rsidRDefault="00EF142F" w:rsidP="00EF142F">
      <w:pPr>
        <w:pStyle w:val="a5"/>
        <w:spacing w:after="0" w:line="0" w:lineRule="atLeast"/>
        <w:ind w:right="2" w:firstLine="709"/>
        <w:jc w:val="both"/>
        <w:rPr>
          <w:rFonts w:ascii="Times New Roman" w:hAnsi="Times New Roman"/>
          <w:sz w:val="24"/>
          <w:szCs w:val="24"/>
        </w:rPr>
      </w:pPr>
    </w:p>
    <w:p w:rsidR="00EF142F" w:rsidRPr="00EF142F" w:rsidRDefault="00EF142F" w:rsidP="008235DF">
      <w:pPr>
        <w:pStyle w:val="Heading1"/>
        <w:numPr>
          <w:ilvl w:val="0"/>
          <w:numId w:val="1"/>
        </w:numPr>
        <w:spacing w:line="0" w:lineRule="atLeast"/>
        <w:ind w:left="0" w:right="2" w:firstLine="709"/>
        <w:outlineLvl w:val="1"/>
        <w:rPr>
          <w:sz w:val="24"/>
          <w:szCs w:val="24"/>
        </w:rPr>
      </w:pPr>
      <w:bookmarkStart w:id="26" w:name="__RefHeading___27"/>
      <w:bookmarkEnd w:id="26"/>
      <w:r w:rsidRPr="00EF142F">
        <w:rPr>
          <w:sz w:val="24"/>
          <w:szCs w:val="24"/>
        </w:rPr>
        <w:t>Перечень административных процедур (действий)при предоставлении муниципальной услуги услуг в электронной форме</w:t>
      </w:r>
    </w:p>
    <w:p w:rsidR="00EF142F" w:rsidRPr="00EF142F" w:rsidRDefault="00EF142F" w:rsidP="00EF142F">
      <w:pPr>
        <w:pStyle w:val="a5"/>
        <w:spacing w:after="0" w:line="0" w:lineRule="atLeast"/>
        <w:ind w:right="2" w:firstLine="709"/>
        <w:jc w:val="both"/>
        <w:rPr>
          <w:rFonts w:ascii="Times New Roman" w:hAnsi="Times New Roman"/>
          <w:b/>
          <w:sz w:val="24"/>
          <w:szCs w:val="24"/>
        </w:rPr>
      </w:pPr>
    </w:p>
    <w:p w:rsidR="00EF142F" w:rsidRPr="00EF142F" w:rsidRDefault="00EF142F" w:rsidP="008235DF">
      <w:pPr>
        <w:pStyle w:val="af1"/>
        <w:widowControl w:val="0"/>
        <w:numPr>
          <w:ilvl w:val="1"/>
          <w:numId w:val="1"/>
        </w:numPr>
        <w:tabs>
          <w:tab w:val="left" w:pos="1346"/>
          <w:tab w:val="left" w:pos="2084"/>
          <w:tab w:val="left" w:pos="4244"/>
          <w:tab w:val="left" w:pos="9399"/>
        </w:tabs>
        <w:spacing w:line="0" w:lineRule="atLeast"/>
        <w:ind w:left="0" w:right="2" w:firstLine="709"/>
        <w:contextualSpacing w:val="0"/>
        <w:jc w:val="both"/>
      </w:pPr>
      <w:r w:rsidRPr="00EF142F">
        <w:t>При предоставлении муниципальной услуги в электронной форме заявителю обеспечиваются:</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а) получение информации о порядке и сроках предоставления муниципальной услуги;</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б) формирование заявления;</w:t>
      </w:r>
    </w:p>
    <w:p w:rsidR="00EF142F" w:rsidRPr="00EF142F" w:rsidRDefault="00EF142F" w:rsidP="00EF142F">
      <w:pPr>
        <w:pStyle w:val="a5"/>
        <w:tabs>
          <w:tab w:val="left" w:pos="1934"/>
          <w:tab w:val="left" w:pos="2352"/>
          <w:tab w:val="left" w:pos="4088"/>
          <w:tab w:val="left" w:pos="6521"/>
          <w:tab w:val="left" w:pos="7775"/>
          <w:tab w:val="left" w:pos="9232"/>
          <w:tab w:val="left" w:pos="9650"/>
        </w:tabs>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в) прием и регистрация Уполномоченным органом заявления и иных документов, необходимых для предоставления муниципальной услуги;</w:t>
      </w:r>
    </w:p>
    <w:p w:rsidR="00EF142F" w:rsidRPr="00EF142F" w:rsidRDefault="00EF142F" w:rsidP="00EF142F">
      <w:pPr>
        <w:pStyle w:val="a5"/>
        <w:tabs>
          <w:tab w:val="left" w:pos="2389"/>
          <w:tab w:val="left" w:pos="3871"/>
          <w:tab w:val="left" w:pos="5968"/>
        </w:tabs>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lastRenderedPageBreak/>
        <w:t>г) получение результата предоставления муниципальной услуги;</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д) получение сведений о ходе рассмотрения заявления;</w:t>
      </w:r>
    </w:p>
    <w:p w:rsidR="00EF142F" w:rsidRPr="00EF142F" w:rsidRDefault="00EF142F" w:rsidP="00EF142F">
      <w:pPr>
        <w:pStyle w:val="a5"/>
        <w:tabs>
          <w:tab w:val="left" w:pos="3174"/>
          <w:tab w:val="left" w:pos="4462"/>
          <w:tab w:val="left" w:pos="5927"/>
          <w:tab w:val="left" w:pos="8257"/>
        </w:tabs>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е) осуществление оценки качества предоставления муниципальной слуги;</w:t>
      </w:r>
    </w:p>
    <w:p w:rsidR="00EF142F" w:rsidRPr="00EF142F" w:rsidRDefault="00EF142F" w:rsidP="00EF142F">
      <w:pPr>
        <w:pStyle w:val="a5"/>
        <w:tabs>
          <w:tab w:val="left" w:pos="2697"/>
          <w:tab w:val="left" w:pos="3778"/>
          <w:tab w:val="left" w:pos="4638"/>
          <w:tab w:val="left" w:pos="9256"/>
        </w:tabs>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ж)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EF142F" w:rsidRPr="00EF142F" w:rsidRDefault="00EF142F" w:rsidP="00EF142F">
      <w:pPr>
        <w:pStyle w:val="a5"/>
        <w:spacing w:after="0" w:line="0" w:lineRule="atLeast"/>
        <w:ind w:right="2" w:firstLine="709"/>
        <w:jc w:val="both"/>
        <w:rPr>
          <w:rFonts w:ascii="Times New Roman" w:hAnsi="Times New Roman"/>
          <w:sz w:val="24"/>
          <w:szCs w:val="24"/>
        </w:rPr>
      </w:pPr>
    </w:p>
    <w:p w:rsidR="00EF142F" w:rsidRPr="00EF142F" w:rsidRDefault="00EF142F" w:rsidP="00EF142F">
      <w:pPr>
        <w:pStyle w:val="a5"/>
        <w:spacing w:after="0" w:line="0" w:lineRule="atLeast"/>
        <w:ind w:right="2" w:firstLine="709"/>
        <w:jc w:val="both"/>
        <w:rPr>
          <w:rFonts w:ascii="Times New Roman" w:hAnsi="Times New Roman"/>
          <w:sz w:val="24"/>
          <w:szCs w:val="24"/>
        </w:rPr>
      </w:pPr>
    </w:p>
    <w:p w:rsidR="00EF142F" w:rsidRPr="00EF142F" w:rsidRDefault="00EF142F" w:rsidP="008235DF">
      <w:pPr>
        <w:pStyle w:val="Heading1"/>
        <w:numPr>
          <w:ilvl w:val="0"/>
          <w:numId w:val="1"/>
        </w:numPr>
        <w:spacing w:line="0" w:lineRule="atLeast"/>
        <w:ind w:left="0" w:right="2" w:firstLine="709"/>
        <w:outlineLvl w:val="1"/>
        <w:rPr>
          <w:sz w:val="24"/>
          <w:szCs w:val="24"/>
        </w:rPr>
      </w:pPr>
      <w:bookmarkStart w:id="27" w:name="__RefHeading___28"/>
      <w:bookmarkEnd w:id="27"/>
      <w:r w:rsidRPr="00EF142F">
        <w:rPr>
          <w:sz w:val="24"/>
          <w:szCs w:val="24"/>
        </w:rPr>
        <w:t>Порядок осуществления административных процедур (действий) в электронной форме</w:t>
      </w:r>
    </w:p>
    <w:p w:rsidR="00EF142F" w:rsidRPr="00EF142F" w:rsidRDefault="00EF142F" w:rsidP="00EF142F">
      <w:pPr>
        <w:pStyle w:val="a5"/>
        <w:spacing w:after="0" w:line="0" w:lineRule="atLeast"/>
        <w:ind w:right="2" w:firstLine="709"/>
        <w:jc w:val="both"/>
        <w:rPr>
          <w:rFonts w:ascii="Times New Roman" w:hAnsi="Times New Roman"/>
          <w:b/>
          <w:sz w:val="24"/>
          <w:szCs w:val="24"/>
        </w:rPr>
      </w:pPr>
    </w:p>
    <w:p w:rsidR="00EF142F" w:rsidRPr="00EF142F" w:rsidRDefault="00EF142F" w:rsidP="008235DF">
      <w:pPr>
        <w:pStyle w:val="af1"/>
        <w:widowControl w:val="0"/>
        <w:numPr>
          <w:ilvl w:val="1"/>
          <w:numId w:val="1"/>
        </w:numPr>
        <w:tabs>
          <w:tab w:val="left" w:pos="1346"/>
        </w:tabs>
        <w:spacing w:line="0" w:lineRule="atLeast"/>
        <w:ind w:left="0" w:right="2" w:firstLine="709"/>
        <w:contextualSpacing w:val="0"/>
        <w:jc w:val="both"/>
      </w:pPr>
      <w:r w:rsidRPr="00EF142F">
        <w:t>Формирование заявления.</w:t>
      </w:r>
    </w:p>
    <w:p w:rsidR="00EF142F" w:rsidRPr="00EF142F" w:rsidRDefault="00EF142F" w:rsidP="00EF142F">
      <w:pPr>
        <w:pStyle w:val="a5"/>
        <w:tabs>
          <w:tab w:val="left" w:pos="3113"/>
          <w:tab w:val="left" w:pos="4702"/>
          <w:tab w:val="left" w:pos="6993"/>
          <w:tab w:val="left" w:pos="8910"/>
        </w:tabs>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При формировании заявления заявителю обеспечивается:</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б) возможность печати на бумажном носителе копии электронной формы</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заявления;</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заявлений–в течение не менее 3 месяцев.</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EF142F" w:rsidRPr="00EF142F" w:rsidRDefault="00EF142F" w:rsidP="008235DF">
      <w:pPr>
        <w:pStyle w:val="af1"/>
        <w:widowControl w:val="0"/>
        <w:numPr>
          <w:ilvl w:val="1"/>
          <w:numId w:val="1"/>
        </w:numPr>
        <w:tabs>
          <w:tab w:val="left" w:pos="1346"/>
        </w:tabs>
        <w:spacing w:line="0" w:lineRule="atLeast"/>
        <w:ind w:left="0" w:right="2" w:firstLine="709"/>
        <w:contextualSpacing w:val="0"/>
        <w:jc w:val="both"/>
      </w:pPr>
      <w:r w:rsidRPr="00EF142F">
        <w:t>Уполномоченный орган обеспечивает в сроки, указанные в пунктах 14.1-14.2 настоящего Административного регламента:</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F142F" w:rsidRPr="00EF142F" w:rsidRDefault="00EF142F" w:rsidP="00EF142F">
      <w:pPr>
        <w:pStyle w:val="a5"/>
        <w:tabs>
          <w:tab w:val="left" w:pos="2965"/>
          <w:tab w:val="left" w:pos="4409"/>
          <w:tab w:val="left" w:pos="4815"/>
          <w:tab w:val="left" w:pos="6579"/>
          <w:tab w:val="left" w:pos="8076"/>
          <w:tab w:val="left" w:pos="9881"/>
        </w:tabs>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F142F" w:rsidRPr="00EF142F" w:rsidRDefault="00EF142F" w:rsidP="008235DF">
      <w:pPr>
        <w:pStyle w:val="af1"/>
        <w:widowControl w:val="0"/>
        <w:numPr>
          <w:ilvl w:val="1"/>
          <w:numId w:val="1"/>
        </w:numPr>
        <w:tabs>
          <w:tab w:val="left" w:pos="1346"/>
          <w:tab w:val="left" w:pos="3287"/>
          <w:tab w:val="left" w:pos="5835"/>
          <w:tab w:val="left" w:pos="7205"/>
          <w:tab w:val="left" w:pos="7999"/>
        </w:tabs>
        <w:spacing w:line="0" w:lineRule="atLeast"/>
        <w:ind w:left="0" w:right="2" w:firstLine="709"/>
        <w:contextualSpacing w:val="0"/>
        <w:jc w:val="both"/>
      </w:pPr>
      <w:r w:rsidRPr="00EF142F">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(далее–ответственное должностное лицо), в государственной информационной системе, </w:t>
      </w:r>
      <w:r w:rsidRPr="00EF142F">
        <w:lastRenderedPageBreak/>
        <w:t>используемой Уполномоченным органом для предоставления муниципальной услуги (далее–ГИС).</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Ответственное должностное лицо:</w:t>
      </w:r>
    </w:p>
    <w:p w:rsidR="00EF142F" w:rsidRPr="00EF142F" w:rsidRDefault="00EF142F" w:rsidP="00EF142F">
      <w:pPr>
        <w:pStyle w:val="a5"/>
        <w:tabs>
          <w:tab w:val="left" w:pos="2368"/>
          <w:tab w:val="left" w:pos="3589"/>
          <w:tab w:val="left" w:pos="5381"/>
          <w:tab w:val="left" w:pos="8516"/>
        </w:tabs>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проверяет наличие электронных заявлений, поступивших посредством Единого портала, с периодичностью не реже 2 раза в день;</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рассматривает поступившие заявления и приложенные образы документов (документы);</w:t>
      </w:r>
    </w:p>
    <w:p w:rsidR="00EF142F" w:rsidRPr="00EF142F" w:rsidRDefault="00EF142F" w:rsidP="00EF142F">
      <w:pPr>
        <w:pStyle w:val="a5"/>
        <w:tabs>
          <w:tab w:val="left" w:pos="2631"/>
          <w:tab w:val="left" w:pos="4034"/>
          <w:tab w:val="left" w:pos="4496"/>
          <w:tab w:val="left" w:pos="6408"/>
          <w:tab w:val="left" w:pos="6862"/>
        </w:tabs>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производит действия в соответствии с пунктом18.1настоящего Административного регламента.</w:t>
      </w:r>
    </w:p>
    <w:p w:rsidR="00EF142F" w:rsidRPr="00EF142F" w:rsidRDefault="00EF142F" w:rsidP="008235DF">
      <w:pPr>
        <w:pStyle w:val="af1"/>
        <w:widowControl w:val="0"/>
        <w:numPr>
          <w:ilvl w:val="1"/>
          <w:numId w:val="1"/>
        </w:numPr>
        <w:tabs>
          <w:tab w:val="left" w:pos="1346"/>
          <w:tab w:val="left" w:pos="2832"/>
          <w:tab w:val="left" w:pos="3184"/>
          <w:tab w:val="left" w:pos="4430"/>
          <w:tab w:val="left" w:pos="5925"/>
          <w:tab w:val="left" w:pos="8035"/>
        </w:tabs>
        <w:spacing w:line="0" w:lineRule="atLeast"/>
        <w:ind w:left="0" w:right="2" w:firstLine="709"/>
        <w:contextualSpacing w:val="0"/>
        <w:jc w:val="both"/>
      </w:pPr>
      <w:r w:rsidRPr="00EF142F">
        <w:t>Заявителю в качестве результата предоставления муниципальной услуги обеспечивается возможность получения документа:</w:t>
      </w:r>
    </w:p>
    <w:p w:rsidR="00EF142F" w:rsidRPr="00EF142F" w:rsidRDefault="00EF142F" w:rsidP="00EF142F">
      <w:pPr>
        <w:pStyle w:val="a5"/>
        <w:tabs>
          <w:tab w:val="left" w:pos="1571"/>
          <w:tab w:val="left" w:pos="2847"/>
          <w:tab w:val="left" w:pos="4978"/>
          <w:tab w:val="left" w:pos="8491"/>
        </w:tabs>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F142F" w:rsidRPr="00EF142F" w:rsidRDefault="00EF142F" w:rsidP="008235DF">
      <w:pPr>
        <w:pStyle w:val="af1"/>
        <w:widowControl w:val="0"/>
        <w:numPr>
          <w:ilvl w:val="1"/>
          <w:numId w:val="1"/>
        </w:numPr>
        <w:tabs>
          <w:tab w:val="left" w:pos="1346"/>
        </w:tabs>
        <w:spacing w:line="0" w:lineRule="atLeast"/>
        <w:ind w:left="0" w:right="2" w:firstLine="709"/>
        <w:contextualSpacing w:val="0"/>
        <w:jc w:val="both"/>
      </w:pPr>
      <w:r w:rsidRPr="00EF142F">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F142F" w:rsidRPr="00EF142F" w:rsidRDefault="00EF142F" w:rsidP="00EF142F">
      <w:pPr>
        <w:pStyle w:val="a5"/>
        <w:tabs>
          <w:tab w:val="left" w:pos="1797"/>
          <w:tab w:val="left" w:pos="4091"/>
          <w:tab w:val="left" w:pos="9379"/>
        </w:tabs>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При предоставлении муниципальной услуги в электронной форме заявителю направляется:</w:t>
      </w:r>
    </w:p>
    <w:p w:rsidR="00EF142F" w:rsidRPr="00EF142F" w:rsidRDefault="00EF142F" w:rsidP="00EF142F">
      <w:pPr>
        <w:pStyle w:val="a5"/>
        <w:tabs>
          <w:tab w:val="left" w:pos="1115"/>
          <w:tab w:val="left" w:pos="2078"/>
          <w:tab w:val="left" w:pos="2717"/>
          <w:tab w:val="left" w:pos="3485"/>
          <w:tab w:val="left" w:pos="4446"/>
          <w:tab w:val="left" w:pos="4837"/>
          <w:tab w:val="left" w:pos="4906"/>
          <w:tab w:val="left" w:pos="6099"/>
          <w:tab w:val="left" w:pos="9533"/>
        </w:tabs>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F142F" w:rsidRPr="00EF142F" w:rsidRDefault="00EF142F" w:rsidP="00EF142F">
      <w:pPr>
        <w:pStyle w:val="a5"/>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F142F" w:rsidRPr="00EF142F" w:rsidRDefault="00EF142F" w:rsidP="008235DF">
      <w:pPr>
        <w:pStyle w:val="af1"/>
        <w:widowControl w:val="0"/>
        <w:numPr>
          <w:ilvl w:val="1"/>
          <w:numId w:val="1"/>
        </w:numPr>
        <w:tabs>
          <w:tab w:val="left" w:pos="1346"/>
        </w:tabs>
        <w:spacing w:line="0" w:lineRule="atLeast"/>
        <w:ind w:left="0" w:right="2" w:firstLine="709"/>
        <w:contextualSpacing w:val="0"/>
        <w:jc w:val="both"/>
      </w:pPr>
      <w:r w:rsidRPr="00EF142F">
        <w:t>Оценка качества предоставления муниципальной услуги.</w:t>
      </w:r>
    </w:p>
    <w:p w:rsidR="00EF142F" w:rsidRPr="00EF142F" w:rsidRDefault="00EF142F" w:rsidP="00EF142F">
      <w:pPr>
        <w:pStyle w:val="a5"/>
        <w:tabs>
          <w:tab w:val="left" w:pos="1770"/>
          <w:tab w:val="left" w:pos="1886"/>
          <w:tab w:val="left" w:pos="2033"/>
          <w:tab w:val="left" w:pos="2134"/>
          <w:tab w:val="left" w:pos="2387"/>
          <w:tab w:val="left" w:pos="2494"/>
          <w:tab w:val="left" w:pos="3499"/>
          <w:tab w:val="left" w:pos="3554"/>
          <w:tab w:val="left" w:pos="3689"/>
          <w:tab w:val="left" w:pos="3778"/>
          <w:tab w:val="left" w:pos="3969"/>
          <w:tab w:val="left" w:pos="4039"/>
          <w:tab w:val="left" w:pos="4421"/>
          <w:tab w:val="left" w:pos="4969"/>
          <w:tab w:val="left" w:pos="5066"/>
          <w:tab w:val="left" w:pos="5159"/>
          <w:tab w:val="left" w:pos="5534"/>
          <w:tab w:val="left" w:pos="5876"/>
          <w:tab w:val="left" w:pos="6098"/>
          <w:tab w:val="left" w:pos="6362"/>
          <w:tab w:val="left" w:pos="6532"/>
          <w:tab w:val="left" w:pos="7118"/>
          <w:tab w:val="left" w:pos="7444"/>
          <w:tab w:val="left" w:pos="7512"/>
          <w:tab w:val="left" w:pos="7753"/>
          <w:tab w:val="left" w:pos="8381"/>
          <w:tab w:val="left" w:pos="8575"/>
          <w:tab w:val="left" w:pos="8814"/>
          <w:tab w:val="left" w:pos="9331"/>
          <w:tab w:val="left" w:pos="10122"/>
        </w:tabs>
        <w:spacing w:after="0" w:line="0" w:lineRule="atLeast"/>
        <w:ind w:right="2" w:firstLine="709"/>
        <w:contextualSpacing/>
        <w:jc w:val="both"/>
        <w:rPr>
          <w:rFonts w:ascii="Times New Roman" w:hAnsi="Times New Roman"/>
          <w:sz w:val="24"/>
          <w:szCs w:val="24"/>
        </w:rPr>
      </w:pPr>
      <w:r w:rsidRPr="00EF142F">
        <w:rPr>
          <w:rFonts w:ascii="Times New Roman" w:hAnsi="Times New Roman"/>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w:t>
      </w:r>
      <w:r w:rsidRPr="00EF142F">
        <w:rPr>
          <w:rFonts w:ascii="Times New Roman" w:hAnsi="Times New Roman"/>
          <w:sz w:val="24"/>
          <w:szCs w:val="24"/>
        </w:rPr>
        <w:lastRenderedPageBreak/>
        <w:t>досрочном прекращении исполнения соответствующими руководителями своих должностных обязанностей».</w:t>
      </w:r>
    </w:p>
    <w:p w:rsidR="00EF142F" w:rsidRPr="00EF142F" w:rsidRDefault="00EF142F" w:rsidP="008235DF">
      <w:pPr>
        <w:pStyle w:val="af1"/>
        <w:widowControl w:val="0"/>
        <w:numPr>
          <w:ilvl w:val="1"/>
          <w:numId w:val="1"/>
        </w:numPr>
        <w:tabs>
          <w:tab w:val="left" w:pos="1346"/>
          <w:tab w:val="left" w:pos="2869"/>
          <w:tab w:val="left" w:pos="3502"/>
          <w:tab w:val="left" w:pos="4502"/>
          <w:tab w:val="left" w:pos="4977"/>
          <w:tab w:val="left" w:pos="5859"/>
          <w:tab w:val="left" w:pos="6224"/>
          <w:tab w:val="left" w:pos="6571"/>
          <w:tab w:val="left" w:pos="6791"/>
          <w:tab w:val="left" w:pos="8559"/>
          <w:tab w:val="left" w:pos="9742"/>
        </w:tabs>
        <w:spacing w:line="0" w:lineRule="atLeast"/>
        <w:ind w:left="0" w:right="2" w:firstLine="709"/>
        <w:jc w:val="both"/>
      </w:pPr>
      <w:r w:rsidRPr="00EF142F">
        <w:t>Заявителю обеспечивается возможность направления жалобы нарушения,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№210-ФЗ и в порядке, установленном постановлением Правительства Российской Федерации от 20ноября 2012года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F142F" w:rsidRPr="00EF142F" w:rsidRDefault="00EF142F" w:rsidP="00EF142F">
      <w:pPr>
        <w:pStyle w:val="Heading1"/>
        <w:spacing w:line="0" w:lineRule="atLeast"/>
        <w:ind w:left="709" w:right="2"/>
        <w:contextualSpacing/>
        <w:outlineLvl w:val="8"/>
        <w:rPr>
          <w:sz w:val="24"/>
          <w:szCs w:val="24"/>
        </w:rPr>
      </w:pPr>
    </w:p>
    <w:p w:rsidR="00EF142F" w:rsidRPr="00EF142F" w:rsidRDefault="00EF142F" w:rsidP="00EF142F">
      <w:pPr>
        <w:pStyle w:val="Heading1"/>
        <w:spacing w:line="0" w:lineRule="atLeast"/>
        <w:ind w:left="709" w:right="2"/>
        <w:contextualSpacing/>
        <w:rPr>
          <w:sz w:val="24"/>
          <w:szCs w:val="24"/>
        </w:rPr>
      </w:pPr>
      <w:bookmarkStart w:id="28" w:name="__RefHeading___29"/>
      <w:bookmarkEnd w:id="28"/>
      <w:r w:rsidRPr="00EF142F">
        <w:rPr>
          <w:sz w:val="24"/>
          <w:szCs w:val="24"/>
        </w:rPr>
        <w:t>Раздел IV. Формы контроля за исполнением административного регламента</w:t>
      </w:r>
    </w:p>
    <w:p w:rsidR="00EF142F" w:rsidRPr="00EF142F" w:rsidRDefault="00EF142F" w:rsidP="00EF142F">
      <w:pPr>
        <w:pStyle w:val="Heading1"/>
        <w:spacing w:line="0" w:lineRule="atLeast"/>
        <w:ind w:left="709" w:right="2"/>
        <w:contextualSpacing/>
        <w:outlineLvl w:val="8"/>
        <w:rPr>
          <w:sz w:val="24"/>
          <w:szCs w:val="24"/>
        </w:rPr>
      </w:pPr>
    </w:p>
    <w:p w:rsidR="00EF142F" w:rsidRPr="00EF142F" w:rsidRDefault="00EF142F" w:rsidP="00EF142F">
      <w:pPr>
        <w:pStyle w:val="Heading1"/>
        <w:spacing w:line="0" w:lineRule="atLeast"/>
        <w:ind w:left="0" w:right="2" w:firstLine="709"/>
        <w:contextualSpacing/>
        <w:outlineLvl w:val="1"/>
        <w:rPr>
          <w:sz w:val="24"/>
          <w:szCs w:val="24"/>
        </w:rPr>
      </w:pPr>
      <w:bookmarkStart w:id="29" w:name="__RefHeading___30"/>
      <w:bookmarkEnd w:id="29"/>
      <w:r w:rsidRPr="00EF142F">
        <w:rPr>
          <w:sz w:val="24"/>
          <w:szCs w:val="24"/>
        </w:rPr>
        <w:t>21. 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F142F" w:rsidRPr="00EF142F" w:rsidRDefault="00EF142F" w:rsidP="00EF142F">
      <w:pPr>
        <w:pStyle w:val="a5"/>
        <w:spacing w:after="0" w:line="0" w:lineRule="atLeast"/>
        <w:ind w:right="2" w:firstLine="709"/>
        <w:jc w:val="both"/>
        <w:rPr>
          <w:rFonts w:ascii="Times New Roman" w:hAnsi="Times New Roman"/>
          <w:b/>
          <w:sz w:val="24"/>
          <w:szCs w:val="24"/>
        </w:rPr>
      </w:pPr>
    </w:p>
    <w:p w:rsidR="00EF142F" w:rsidRPr="00EF142F" w:rsidRDefault="00EF142F" w:rsidP="008235DF">
      <w:pPr>
        <w:pStyle w:val="af1"/>
        <w:widowControl w:val="0"/>
        <w:numPr>
          <w:ilvl w:val="1"/>
          <w:numId w:val="8"/>
        </w:numPr>
        <w:tabs>
          <w:tab w:val="left" w:pos="0"/>
        </w:tabs>
        <w:spacing w:line="0" w:lineRule="atLeast"/>
        <w:ind w:left="0" w:right="2" w:firstLine="709"/>
        <w:contextualSpacing w:val="0"/>
        <w:jc w:val="both"/>
      </w:pPr>
      <w:r w:rsidRPr="00EF142F">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Текущий контроль осуществляется путем проведения проверок:</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а) решений о предоставлении (об отказе в предоставлении) муниципальной услуги;</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б) выявления и устранения нарушений прав граждан;</w:t>
      </w:r>
    </w:p>
    <w:p w:rsidR="00EF142F" w:rsidRPr="00EF142F" w:rsidRDefault="00EF142F" w:rsidP="00EF142F">
      <w:pPr>
        <w:pStyle w:val="a5"/>
        <w:tabs>
          <w:tab w:val="left" w:pos="3820"/>
          <w:tab w:val="left" w:pos="5104"/>
          <w:tab w:val="left" w:pos="5485"/>
          <w:tab w:val="left" w:pos="7082"/>
          <w:tab w:val="left" w:pos="8227"/>
          <w:tab w:val="left" w:pos="8731"/>
        </w:tabs>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F142F" w:rsidRPr="00EF142F" w:rsidRDefault="00EF142F" w:rsidP="00EF142F">
      <w:pPr>
        <w:pStyle w:val="a5"/>
        <w:spacing w:after="0" w:line="0" w:lineRule="atLeast"/>
        <w:ind w:right="2" w:firstLine="709"/>
        <w:jc w:val="both"/>
        <w:rPr>
          <w:rFonts w:ascii="Times New Roman" w:hAnsi="Times New Roman"/>
          <w:sz w:val="24"/>
          <w:szCs w:val="24"/>
        </w:rPr>
      </w:pPr>
    </w:p>
    <w:p w:rsidR="00EF142F" w:rsidRPr="00EF142F" w:rsidRDefault="00EF142F" w:rsidP="008235DF">
      <w:pPr>
        <w:pStyle w:val="Heading1"/>
        <w:numPr>
          <w:ilvl w:val="0"/>
          <w:numId w:val="9"/>
        </w:numPr>
        <w:spacing w:line="0" w:lineRule="atLeast"/>
        <w:ind w:left="0" w:right="2" w:firstLine="709"/>
        <w:outlineLvl w:val="1"/>
        <w:rPr>
          <w:sz w:val="24"/>
          <w:szCs w:val="24"/>
        </w:rPr>
      </w:pPr>
      <w:bookmarkStart w:id="30" w:name="__RefHeading___31"/>
      <w:bookmarkEnd w:id="30"/>
      <w:r w:rsidRPr="00EF142F">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F142F" w:rsidRPr="00EF142F" w:rsidRDefault="00EF142F" w:rsidP="00EF142F">
      <w:pPr>
        <w:pStyle w:val="a5"/>
        <w:spacing w:after="0" w:line="0" w:lineRule="atLeast"/>
        <w:ind w:right="2" w:firstLine="709"/>
        <w:jc w:val="both"/>
        <w:rPr>
          <w:rFonts w:ascii="Times New Roman" w:hAnsi="Times New Roman"/>
          <w:b/>
          <w:sz w:val="24"/>
          <w:szCs w:val="24"/>
        </w:rPr>
      </w:pPr>
    </w:p>
    <w:p w:rsidR="00EF142F" w:rsidRPr="00EF142F" w:rsidRDefault="00EF142F" w:rsidP="008235DF">
      <w:pPr>
        <w:pStyle w:val="af1"/>
        <w:widowControl w:val="0"/>
        <w:numPr>
          <w:ilvl w:val="1"/>
          <w:numId w:val="9"/>
        </w:numPr>
        <w:tabs>
          <w:tab w:val="left" w:pos="0"/>
        </w:tabs>
        <w:spacing w:line="0" w:lineRule="atLeast"/>
        <w:ind w:left="0" w:right="2" w:firstLine="709"/>
        <w:contextualSpacing w:val="0"/>
        <w:jc w:val="both"/>
      </w:pPr>
      <w:r w:rsidRPr="00EF142F">
        <w:t>Контроль за полнотой и качеством предоставления муниципальной услуги включает в себя проведение плановых и внеплановых проверок.</w:t>
      </w:r>
    </w:p>
    <w:p w:rsidR="00EF142F" w:rsidRPr="00EF142F" w:rsidRDefault="00EF142F" w:rsidP="008235DF">
      <w:pPr>
        <w:pStyle w:val="af1"/>
        <w:widowControl w:val="0"/>
        <w:numPr>
          <w:ilvl w:val="1"/>
          <w:numId w:val="9"/>
        </w:numPr>
        <w:tabs>
          <w:tab w:val="left" w:pos="0"/>
        </w:tabs>
        <w:spacing w:line="0" w:lineRule="atLeast"/>
        <w:ind w:left="0" w:right="2" w:firstLine="709"/>
        <w:jc w:val="both"/>
      </w:pPr>
      <w:r w:rsidRPr="00EF142F">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EF142F" w:rsidRPr="00EF142F" w:rsidRDefault="00EF142F" w:rsidP="00EF142F">
      <w:pPr>
        <w:pStyle w:val="af1"/>
        <w:tabs>
          <w:tab w:val="left" w:pos="0"/>
        </w:tabs>
        <w:spacing w:line="0" w:lineRule="atLeast"/>
        <w:ind w:left="0" w:right="2"/>
        <w:jc w:val="both"/>
      </w:pPr>
      <w:r w:rsidRPr="00EF142F">
        <w:t>При плановой проверке полноты и качества предоставления муниципальной услуги контролю подлежат:</w:t>
      </w:r>
    </w:p>
    <w:p w:rsidR="00EF142F" w:rsidRPr="00EF142F" w:rsidRDefault="00EF142F" w:rsidP="00EF142F">
      <w:pPr>
        <w:pStyle w:val="a5"/>
        <w:tabs>
          <w:tab w:val="left" w:pos="2725"/>
          <w:tab w:val="left" w:pos="3217"/>
          <w:tab w:val="left" w:pos="5467"/>
          <w:tab w:val="left" w:pos="7044"/>
          <w:tab w:val="left" w:pos="8419"/>
          <w:tab w:val="left" w:pos="9044"/>
          <w:tab w:val="left" w:pos="10145"/>
        </w:tabs>
        <w:spacing w:after="0" w:line="0" w:lineRule="atLeast"/>
        <w:ind w:right="2" w:firstLine="709"/>
        <w:contextualSpacing/>
        <w:jc w:val="both"/>
        <w:rPr>
          <w:rFonts w:ascii="Times New Roman" w:hAnsi="Times New Roman"/>
          <w:sz w:val="24"/>
          <w:szCs w:val="24"/>
        </w:rPr>
      </w:pPr>
      <w:r w:rsidRPr="00EF142F">
        <w:rPr>
          <w:rFonts w:ascii="Times New Roman" w:hAnsi="Times New Roman"/>
          <w:sz w:val="24"/>
          <w:szCs w:val="24"/>
        </w:rPr>
        <w:t xml:space="preserve">соблюдение сроков предоставления муниципальной услуги; соблюдение положений настоящего Административного регламента; </w:t>
      </w:r>
    </w:p>
    <w:p w:rsidR="00EF142F" w:rsidRPr="00EF142F" w:rsidRDefault="00EF142F" w:rsidP="00EF142F">
      <w:pPr>
        <w:pStyle w:val="a5"/>
        <w:tabs>
          <w:tab w:val="left" w:pos="2725"/>
          <w:tab w:val="left" w:pos="3217"/>
          <w:tab w:val="left" w:pos="5467"/>
          <w:tab w:val="left" w:pos="7044"/>
          <w:tab w:val="left" w:pos="8419"/>
          <w:tab w:val="left" w:pos="9044"/>
          <w:tab w:val="left" w:pos="10145"/>
        </w:tabs>
        <w:spacing w:after="0" w:line="0" w:lineRule="atLeast"/>
        <w:ind w:right="2" w:firstLine="709"/>
        <w:contextualSpacing/>
        <w:jc w:val="both"/>
        <w:rPr>
          <w:rFonts w:ascii="Times New Roman" w:hAnsi="Times New Roman"/>
          <w:sz w:val="24"/>
          <w:szCs w:val="24"/>
        </w:rPr>
      </w:pPr>
      <w:r w:rsidRPr="00EF142F">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Основанием для проведения внеплановых проверок являются:</w:t>
      </w:r>
    </w:p>
    <w:p w:rsidR="00EF142F" w:rsidRPr="00EF142F" w:rsidRDefault="00EF142F" w:rsidP="00EF142F">
      <w:pPr>
        <w:pStyle w:val="a5"/>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w:t>
      </w:r>
      <w:r w:rsidRPr="00EF142F">
        <w:rPr>
          <w:rFonts w:ascii="Times New Roman" w:hAnsi="Times New Roman"/>
          <w:sz w:val="24"/>
          <w:szCs w:val="24"/>
        </w:rPr>
        <w:lastRenderedPageBreak/>
        <w:t>нормативных правовых актов органов местного самоуправления Шумилинского сельского поселения;</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б) обращения граждан и юридических лиц на нарушения законодательства, в том числе на качество предоставления муниципальной услуги.</w:t>
      </w:r>
    </w:p>
    <w:p w:rsidR="00EF142F" w:rsidRPr="00EF142F" w:rsidRDefault="00EF142F" w:rsidP="00EF142F">
      <w:pPr>
        <w:pStyle w:val="a5"/>
        <w:spacing w:after="0" w:line="0" w:lineRule="atLeast"/>
        <w:ind w:right="2" w:firstLine="709"/>
        <w:jc w:val="both"/>
        <w:rPr>
          <w:rFonts w:ascii="Times New Roman" w:hAnsi="Times New Roman"/>
          <w:sz w:val="24"/>
          <w:szCs w:val="24"/>
        </w:rPr>
      </w:pPr>
    </w:p>
    <w:p w:rsidR="00EF142F" w:rsidRPr="00EF142F" w:rsidRDefault="00EF142F" w:rsidP="008235DF">
      <w:pPr>
        <w:pStyle w:val="Heading1"/>
        <w:numPr>
          <w:ilvl w:val="0"/>
          <w:numId w:val="9"/>
        </w:numPr>
        <w:spacing w:line="0" w:lineRule="atLeast"/>
        <w:ind w:left="0" w:right="2" w:firstLine="709"/>
        <w:outlineLvl w:val="1"/>
        <w:rPr>
          <w:sz w:val="24"/>
          <w:szCs w:val="24"/>
        </w:rPr>
      </w:pPr>
      <w:bookmarkStart w:id="31" w:name="__RefHeading___32"/>
      <w:bookmarkEnd w:id="31"/>
      <w:r w:rsidRPr="00EF142F">
        <w:rPr>
          <w:sz w:val="24"/>
          <w:szCs w:val="24"/>
        </w:rPr>
        <w:t>Ответственность должностных лиц за решения и действия (бездействие), принимаемые(осуществляемые)ими в ходе предоставления муниципальной услуги</w:t>
      </w:r>
    </w:p>
    <w:p w:rsidR="00EF142F" w:rsidRPr="00EF142F" w:rsidRDefault="00EF142F" w:rsidP="00EF142F">
      <w:pPr>
        <w:pStyle w:val="a5"/>
        <w:spacing w:after="0" w:line="0" w:lineRule="atLeast"/>
        <w:ind w:right="2" w:firstLine="709"/>
        <w:jc w:val="both"/>
        <w:rPr>
          <w:rFonts w:ascii="Times New Roman" w:hAnsi="Times New Roman"/>
          <w:b/>
          <w:sz w:val="24"/>
          <w:szCs w:val="24"/>
        </w:rPr>
      </w:pPr>
    </w:p>
    <w:p w:rsidR="00EF142F" w:rsidRPr="00EF142F" w:rsidRDefault="00EF142F" w:rsidP="008235DF">
      <w:pPr>
        <w:pStyle w:val="af1"/>
        <w:widowControl w:val="0"/>
        <w:numPr>
          <w:ilvl w:val="1"/>
          <w:numId w:val="9"/>
        </w:numPr>
        <w:tabs>
          <w:tab w:val="left" w:pos="0"/>
        </w:tabs>
        <w:spacing w:line="0" w:lineRule="atLeast"/>
        <w:ind w:left="0" w:right="2" w:firstLine="709"/>
        <w:contextualSpacing w:val="0"/>
        <w:jc w:val="both"/>
      </w:pPr>
      <w:r w:rsidRPr="00EF142F">
        <w:t>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нормативных правовых актов органов местного самоуправления Шумилинского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EF142F" w:rsidRPr="00EF142F" w:rsidRDefault="00EF142F" w:rsidP="00EF142F">
      <w:pPr>
        <w:pStyle w:val="a5"/>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F142F" w:rsidRPr="00EF142F" w:rsidRDefault="00EF142F" w:rsidP="00EF142F">
      <w:pPr>
        <w:pStyle w:val="a5"/>
        <w:spacing w:after="0" w:line="0" w:lineRule="atLeast"/>
        <w:ind w:right="2" w:firstLine="709"/>
        <w:jc w:val="both"/>
        <w:rPr>
          <w:rFonts w:ascii="Times New Roman" w:hAnsi="Times New Roman"/>
          <w:sz w:val="24"/>
          <w:szCs w:val="24"/>
        </w:rPr>
      </w:pPr>
    </w:p>
    <w:p w:rsidR="00EF142F" w:rsidRPr="00EF142F" w:rsidRDefault="00EF142F" w:rsidP="008235DF">
      <w:pPr>
        <w:pStyle w:val="Heading1"/>
        <w:numPr>
          <w:ilvl w:val="0"/>
          <w:numId w:val="9"/>
        </w:numPr>
        <w:spacing w:line="0" w:lineRule="atLeast"/>
        <w:ind w:left="0" w:right="2" w:firstLine="709"/>
        <w:outlineLvl w:val="1"/>
        <w:rPr>
          <w:sz w:val="24"/>
          <w:szCs w:val="24"/>
        </w:rPr>
      </w:pPr>
      <w:bookmarkStart w:id="32" w:name="__RefHeading___33"/>
      <w:bookmarkEnd w:id="32"/>
      <w:r w:rsidRPr="00EF142F">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F142F" w:rsidRPr="00EF142F" w:rsidRDefault="00EF142F" w:rsidP="00EF142F">
      <w:pPr>
        <w:pStyle w:val="a5"/>
        <w:spacing w:after="0" w:line="0" w:lineRule="atLeast"/>
        <w:ind w:right="2" w:firstLine="709"/>
        <w:jc w:val="both"/>
        <w:rPr>
          <w:rFonts w:ascii="Times New Roman" w:hAnsi="Times New Roman"/>
          <w:b/>
          <w:sz w:val="24"/>
          <w:szCs w:val="24"/>
        </w:rPr>
      </w:pPr>
    </w:p>
    <w:p w:rsidR="00EF142F" w:rsidRPr="00EF142F" w:rsidRDefault="00EF142F" w:rsidP="008235DF">
      <w:pPr>
        <w:pStyle w:val="af1"/>
        <w:widowControl w:val="0"/>
        <w:numPr>
          <w:ilvl w:val="1"/>
          <w:numId w:val="9"/>
        </w:numPr>
        <w:tabs>
          <w:tab w:val="left" w:pos="0"/>
        </w:tabs>
        <w:spacing w:line="0" w:lineRule="atLeast"/>
        <w:ind w:left="0" w:right="2" w:firstLine="709"/>
        <w:contextualSpacing w:val="0"/>
        <w:jc w:val="both"/>
      </w:pPr>
      <w:r w:rsidRPr="00EF142F">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Граждане, их объединения и организации также имеют право:</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а) направлять замечания и предложения по улучшению доступности и качества предоставления муниципальной услуги;</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б) вносить предложения о мерах по устранению нарушений настоящего Административного регламента.</w:t>
      </w:r>
    </w:p>
    <w:p w:rsidR="00EF142F" w:rsidRPr="00EF142F" w:rsidRDefault="00EF142F" w:rsidP="008235DF">
      <w:pPr>
        <w:pStyle w:val="af1"/>
        <w:widowControl w:val="0"/>
        <w:numPr>
          <w:ilvl w:val="1"/>
          <w:numId w:val="9"/>
        </w:numPr>
        <w:tabs>
          <w:tab w:val="left" w:pos="0"/>
        </w:tabs>
        <w:spacing w:line="0" w:lineRule="atLeast"/>
        <w:ind w:left="0" w:right="2" w:firstLine="709"/>
        <w:contextualSpacing w:val="0"/>
        <w:jc w:val="both"/>
      </w:pPr>
      <w:r w:rsidRPr="00EF142F">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F142F" w:rsidRPr="00EF142F" w:rsidRDefault="00EF142F" w:rsidP="00EF142F">
      <w:pPr>
        <w:pStyle w:val="a5"/>
        <w:spacing w:after="0" w:line="0" w:lineRule="atLeast"/>
        <w:ind w:right="2" w:firstLine="709"/>
        <w:jc w:val="both"/>
        <w:rPr>
          <w:rFonts w:ascii="Times New Roman" w:hAnsi="Times New Roman"/>
          <w:sz w:val="24"/>
          <w:szCs w:val="24"/>
        </w:rPr>
      </w:pPr>
    </w:p>
    <w:p w:rsidR="00EF142F" w:rsidRPr="00EF142F" w:rsidRDefault="00EF142F" w:rsidP="00EF142F">
      <w:pPr>
        <w:pStyle w:val="Heading1"/>
        <w:spacing w:line="0" w:lineRule="atLeast"/>
        <w:ind w:left="0" w:right="2" w:firstLine="709"/>
        <w:rPr>
          <w:sz w:val="24"/>
          <w:szCs w:val="24"/>
        </w:rPr>
      </w:pPr>
      <w:bookmarkStart w:id="33" w:name="__RefHeading___34"/>
      <w:bookmarkEnd w:id="33"/>
      <w:r w:rsidRPr="00EF142F">
        <w:rPr>
          <w:sz w:val="24"/>
          <w:szCs w:val="24"/>
        </w:rPr>
        <w:t>Раздел 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EF142F" w:rsidRPr="00EF142F" w:rsidRDefault="00EF142F" w:rsidP="00EF142F">
      <w:pPr>
        <w:pStyle w:val="Heading1"/>
        <w:spacing w:line="0" w:lineRule="atLeast"/>
        <w:ind w:left="0" w:right="2" w:firstLine="709"/>
        <w:contextualSpacing/>
        <w:jc w:val="both"/>
        <w:outlineLvl w:val="8"/>
        <w:rPr>
          <w:sz w:val="24"/>
          <w:szCs w:val="24"/>
        </w:rPr>
      </w:pPr>
    </w:p>
    <w:p w:rsidR="00EF142F" w:rsidRPr="00EF142F" w:rsidRDefault="00EF142F" w:rsidP="008235DF">
      <w:pPr>
        <w:pStyle w:val="a5"/>
        <w:widowControl w:val="0"/>
        <w:numPr>
          <w:ilvl w:val="0"/>
          <w:numId w:val="9"/>
        </w:numPr>
        <w:spacing w:after="0" w:line="0" w:lineRule="atLeast"/>
        <w:ind w:left="1066" w:right="2" w:hanging="357"/>
        <w:contextualSpacing/>
        <w:jc w:val="center"/>
        <w:outlineLvl w:val="1"/>
        <w:rPr>
          <w:rFonts w:ascii="Times New Roman" w:hAnsi="Times New Roman"/>
          <w:b/>
          <w:sz w:val="24"/>
          <w:szCs w:val="24"/>
        </w:rPr>
      </w:pPr>
      <w:bookmarkStart w:id="34" w:name="__RefHeading___35"/>
      <w:bookmarkEnd w:id="34"/>
      <w:r w:rsidRPr="00EF142F">
        <w:rPr>
          <w:rFonts w:ascii="Times New Roman" w:hAnsi="Times New Roman"/>
          <w:b/>
          <w:sz w:val="24"/>
          <w:szCs w:val="24"/>
        </w:rPr>
        <w:t>Право заявителя на обжалование</w:t>
      </w:r>
    </w:p>
    <w:p w:rsidR="00EF142F" w:rsidRPr="00EF142F" w:rsidRDefault="00EF142F" w:rsidP="00EF142F">
      <w:pPr>
        <w:pStyle w:val="a5"/>
        <w:spacing w:after="0" w:line="0" w:lineRule="atLeast"/>
        <w:ind w:left="1069" w:right="2"/>
        <w:rPr>
          <w:rFonts w:ascii="Times New Roman" w:hAnsi="Times New Roman"/>
          <w:b/>
          <w:sz w:val="24"/>
          <w:szCs w:val="24"/>
        </w:rPr>
      </w:pPr>
    </w:p>
    <w:p w:rsidR="00EF142F" w:rsidRPr="00EF142F" w:rsidRDefault="00EF142F" w:rsidP="00EF142F">
      <w:pPr>
        <w:pStyle w:val="af1"/>
        <w:tabs>
          <w:tab w:val="left" w:pos="567"/>
          <w:tab w:val="left" w:pos="4266"/>
          <w:tab w:val="left" w:pos="6977"/>
          <w:tab w:val="left" w:pos="7637"/>
        </w:tabs>
        <w:spacing w:line="0" w:lineRule="atLeast"/>
        <w:ind w:left="0" w:right="2"/>
        <w:jc w:val="both"/>
      </w:pPr>
      <w:r w:rsidRPr="00EF142F">
        <w:tab/>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(далее–жалоба).</w:t>
      </w:r>
    </w:p>
    <w:p w:rsidR="00EF142F" w:rsidRPr="00EF142F" w:rsidRDefault="00EF142F" w:rsidP="00EF142F">
      <w:pPr>
        <w:pStyle w:val="a5"/>
        <w:spacing w:after="0" w:line="0" w:lineRule="atLeast"/>
        <w:ind w:right="2" w:firstLine="709"/>
        <w:jc w:val="both"/>
        <w:rPr>
          <w:rFonts w:ascii="Times New Roman" w:hAnsi="Times New Roman"/>
          <w:sz w:val="24"/>
          <w:szCs w:val="24"/>
        </w:rPr>
      </w:pPr>
    </w:p>
    <w:p w:rsidR="00EF142F" w:rsidRPr="00EF142F" w:rsidRDefault="00EF142F" w:rsidP="008235DF">
      <w:pPr>
        <w:pStyle w:val="Heading1"/>
        <w:numPr>
          <w:ilvl w:val="0"/>
          <w:numId w:val="9"/>
        </w:numPr>
        <w:spacing w:line="0" w:lineRule="atLeast"/>
        <w:ind w:left="0" w:right="2" w:firstLine="709"/>
        <w:outlineLvl w:val="1"/>
        <w:rPr>
          <w:sz w:val="24"/>
          <w:szCs w:val="24"/>
        </w:rPr>
      </w:pPr>
      <w:bookmarkStart w:id="35" w:name="__RefHeading___36"/>
      <w:bookmarkEnd w:id="35"/>
      <w:r w:rsidRPr="00EF142F">
        <w:rPr>
          <w:sz w:val="24"/>
          <w:szCs w:val="24"/>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F142F" w:rsidRPr="00EF142F" w:rsidRDefault="00EF142F" w:rsidP="00EF142F">
      <w:pPr>
        <w:pStyle w:val="a5"/>
        <w:spacing w:after="0" w:line="0" w:lineRule="atLeast"/>
        <w:ind w:right="2" w:firstLine="709"/>
        <w:jc w:val="both"/>
        <w:rPr>
          <w:rFonts w:ascii="Times New Roman" w:hAnsi="Times New Roman"/>
          <w:b/>
          <w:sz w:val="24"/>
          <w:szCs w:val="24"/>
        </w:rPr>
      </w:pPr>
    </w:p>
    <w:p w:rsidR="00EF142F" w:rsidRPr="00EF142F" w:rsidRDefault="00EF142F" w:rsidP="008235DF">
      <w:pPr>
        <w:pStyle w:val="af1"/>
        <w:widowControl w:val="0"/>
        <w:numPr>
          <w:ilvl w:val="1"/>
          <w:numId w:val="9"/>
        </w:numPr>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0" w:lineRule="atLeast"/>
        <w:ind w:left="0" w:right="2" w:firstLine="709"/>
        <w:contextualSpacing w:val="0"/>
        <w:jc w:val="both"/>
      </w:pPr>
      <w:r w:rsidRPr="00EF142F">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F142F" w:rsidRPr="00EF142F" w:rsidRDefault="00EF142F" w:rsidP="00EF142F">
      <w:pPr>
        <w:pStyle w:val="a5"/>
        <w:tabs>
          <w:tab w:val="left" w:pos="1636"/>
          <w:tab w:val="left" w:pos="2947"/>
          <w:tab w:val="left" w:pos="3380"/>
          <w:tab w:val="left" w:pos="8561"/>
        </w:tabs>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а) в Уполномоченный орган–на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F142F" w:rsidRPr="00EF142F" w:rsidRDefault="00EF142F" w:rsidP="00EF142F">
      <w:pPr>
        <w:pStyle w:val="a5"/>
        <w:tabs>
          <w:tab w:val="left" w:pos="1316"/>
          <w:tab w:val="left" w:pos="3266"/>
          <w:tab w:val="left" w:pos="4195"/>
          <w:tab w:val="left" w:pos="4728"/>
          <w:tab w:val="left" w:pos="6016"/>
        </w:tabs>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б)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в) к руководителю многофункционального центра–на решения и действия (бездействие) работника многофункционального центра;</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г) к учредителю многофункционального центра–на решение и действия (бездействие) многофункционального центра.</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F142F" w:rsidRPr="00EF142F" w:rsidRDefault="00EF142F" w:rsidP="008235DF">
      <w:pPr>
        <w:pStyle w:val="Heading1"/>
        <w:numPr>
          <w:ilvl w:val="0"/>
          <w:numId w:val="9"/>
        </w:numPr>
        <w:spacing w:line="0" w:lineRule="atLeast"/>
        <w:ind w:left="0" w:right="2" w:firstLine="709"/>
        <w:outlineLvl w:val="1"/>
        <w:rPr>
          <w:sz w:val="24"/>
          <w:szCs w:val="24"/>
        </w:rPr>
      </w:pPr>
      <w:bookmarkStart w:id="36" w:name="__RefHeading___37"/>
      <w:bookmarkEnd w:id="36"/>
      <w:r w:rsidRPr="00EF142F">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F142F" w:rsidRPr="00EF142F" w:rsidRDefault="00EF142F" w:rsidP="00EF142F">
      <w:pPr>
        <w:pStyle w:val="a5"/>
        <w:spacing w:after="0" w:line="0" w:lineRule="atLeast"/>
        <w:ind w:right="2" w:firstLine="709"/>
        <w:jc w:val="both"/>
        <w:rPr>
          <w:rFonts w:ascii="Times New Roman" w:hAnsi="Times New Roman"/>
          <w:b/>
          <w:sz w:val="24"/>
          <w:szCs w:val="24"/>
        </w:rPr>
      </w:pPr>
    </w:p>
    <w:p w:rsidR="00EF142F" w:rsidRPr="00EF142F" w:rsidRDefault="00EF142F" w:rsidP="008235DF">
      <w:pPr>
        <w:pStyle w:val="af1"/>
        <w:widowControl w:val="0"/>
        <w:numPr>
          <w:ilvl w:val="1"/>
          <w:numId w:val="9"/>
        </w:numPr>
        <w:tabs>
          <w:tab w:val="left" w:pos="1346"/>
          <w:tab w:val="left" w:pos="2775"/>
          <w:tab w:val="left" w:pos="4131"/>
          <w:tab w:val="left" w:pos="4693"/>
          <w:tab w:val="left" w:pos="5934"/>
          <w:tab w:val="left" w:pos="8255"/>
        </w:tabs>
        <w:spacing w:line="0" w:lineRule="atLeast"/>
        <w:ind w:left="0" w:right="2" w:firstLine="709"/>
        <w:contextualSpacing w:val="0"/>
        <w:jc w:val="both"/>
      </w:pPr>
      <w:r w:rsidRPr="00EF142F">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F142F" w:rsidRPr="00EF142F" w:rsidRDefault="00EF142F" w:rsidP="00EF142F">
      <w:pPr>
        <w:pStyle w:val="a5"/>
        <w:spacing w:after="0" w:line="0" w:lineRule="atLeast"/>
        <w:ind w:right="2" w:firstLine="709"/>
        <w:jc w:val="both"/>
        <w:rPr>
          <w:rFonts w:ascii="Times New Roman" w:hAnsi="Times New Roman"/>
          <w:sz w:val="24"/>
          <w:szCs w:val="24"/>
        </w:rPr>
      </w:pPr>
    </w:p>
    <w:p w:rsidR="00EF142F" w:rsidRPr="00EF142F" w:rsidRDefault="00EF142F" w:rsidP="008235DF">
      <w:pPr>
        <w:pStyle w:val="Heading1"/>
        <w:numPr>
          <w:ilvl w:val="0"/>
          <w:numId w:val="9"/>
        </w:numPr>
        <w:spacing w:line="0" w:lineRule="atLeast"/>
        <w:ind w:left="0" w:right="2" w:firstLine="709"/>
        <w:outlineLvl w:val="1"/>
        <w:rPr>
          <w:sz w:val="24"/>
          <w:szCs w:val="24"/>
        </w:rPr>
      </w:pPr>
      <w:bookmarkStart w:id="37" w:name="__RefHeading___38"/>
      <w:bookmarkEnd w:id="37"/>
      <w:r w:rsidRPr="00EF142F">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F142F" w:rsidRPr="00EF142F" w:rsidRDefault="00EF142F" w:rsidP="00EF142F">
      <w:pPr>
        <w:pStyle w:val="a5"/>
        <w:spacing w:after="0" w:line="0" w:lineRule="atLeast"/>
        <w:ind w:right="2" w:firstLine="709"/>
        <w:jc w:val="both"/>
        <w:rPr>
          <w:rFonts w:ascii="Times New Roman" w:hAnsi="Times New Roman"/>
          <w:b/>
          <w:sz w:val="24"/>
          <w:szCs w:val="24"/>
        </w:rPr>
      </w:pPr>
    </w:p>
    <w:p w:rsidR="00EF142F" w:rsidRPr="00EF142F" w:rsidRDefault="00EF142F" w:rsidP="008235DF">
      <w:pPr>
        <w:pStyle w:val="af1"/>
        <w:widowControl w:val="0"/>
        <w:numPr>
          <w:ilvl w:val="1"/>
          <w:numId w:val="9"/>
        </w:numPr>
        <w:tabs>
          <w:tab w:val="left" w:pos="1346"/>
          <w:tab w:val="left" w:pos="4300"/>
          <w:tab w:val="left" w:pos="7688"/>
        </w:tabs>
        <w:spacing w:line="0" w:lineRule="atLeast"/>
        <w:ind w:left="0" w:right="2" w:firstLine="709"/>
        <w:contextualSpacing w:val="0"/>
        <w:jc w:val="both"/>
      </w:pPr>
      <w:r w:rsidRPr="00EF142F">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Федеральным законом «Об организации предоставления государственных и муниципальных услуг»;</w:t>
      </w:r>
    </w:p>
    <w:p w:rsidR="00EF142F" w:rsidRPr="00EF142F" w:rsidRDefault="00EF142F" w:rsidP="00EF142F">
      <w:pPr>
        <w:pStyle w:val="a5"/>
        <w:tabs>
          <w:tab w:val="left" w:pos="980"/>
          <w:tab w:val="left" w:pos="2050"/>
          <w:tab w:val="left" w:pos="2635"/>
          <w:tab w:val="left" w:pos="4419"/>
          <w:tab w:val="left" w:pos="6680"/>
          <w:tab w:val="left" w:pos="9014"/>
        </w:tabs>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F142F" w:rsidRPr="00EF142F" w:rsidRDefault="00EF142F" w:rsidP="00EF142F">
      <w:pPr>
        <w:pStyle w:val="a5"/>
        <w:spacing w:after="0" w:line="0" w:lineRule="atLeast"/>
        <w:ind w:right="2" w:firstLine="709"/>
        <w:jc w:val="both"/>
        <w:rPr>
          <w:rFonts w:ascii="Times New Roman" w:hAnsi="Times New Roman"/>
          <w:sz w:val="24"/>
          <w:szCs w:val="24"/>
        </w:rPr>
      </w:pPr>
    </w:p>
    <w:p w:rsidR="00EF142F" w:rsidRPr="00EF142F" w:rsidRDefault="00EF142F" w:rsidP="00EF142F">
      <w:pPr>
        <w:pStyle w:val="Heading1"/>
        <w:spacing w:line="0" w:lineRule="atLeast"/>
        <w:ind w:left="0" w:right="2" w:firstLine="709"/>
        <w:rPr>
          <w:sz w:val="24"/>
          <w:szCs w:val="24"/>
        </w:rPr>
      </w:pPr>
      <w:bookmarkStart w:id="38" w:name="__RefHeading___39"/>
      <w:bookmarkEnd w:id="38"/>
      <w:r w:rsidRPr="00EF142F">
        <w:rPr>
          <w:sz w:val="24"/>
          <w:szCs w:val="24"/>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F142F" w:rsidRPr="00EF142F" w:rsidRDefault="00EF142F" w:rsidP="00EF142F">
      <w:pPr>
        <w:pStyle w:val="a5"/>
        <w:spacing w:after="0" w:line="0" w:lineRule="atLeast"/>
        <w:ind w:right="2" w:firstLine="709"/>
        <w:jc w:val="both"/>
        <w:rPr>
          <w:rFonts w:ascii="Times New Roman" w:hAnsi="Times New Roman"/>
          <w:b/>
          <w:sz w:val="24"/>
          <w:szCs w:val="24"/>
        </w:rPr>
      </w:pPr>
    </w:p>
    <w:p w:rsidR="00EF142F" w:rsidRPr="00EF142F" w:rsidRDefault="00EF142F" w:rsidP="008235DF">
      <w:pPr>
        <w:pStyle w:val="Heading1"/>
        <w:numPr>
          <w:ilvl w:val="0"/>
          <w:numId w:val="9"/>
        </w:numPr>
        <w:spacing w:line="0" w:lineRule="atLeast"/>
        <w:ind w:left="0" w:right="2" w:firstLine="709"/>
        <w:outlineLvl w:val="1"/>
        <w:rPr>
          <w:sz w:val="24"/>
          <w:szCs w:val="24"/>
        </w:rPr>
      </w:pPr>
      <w:bookmarkStart w:id="39" w:name="__RefHeading___40"/>
      <w:bookmarkEnd w:id="39"/>
      <w:r w:rsidRPr="00EF142F">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F142F" w:rsidRPr="00EF142F" w:rsidRDefault="00EF142F" w:rsidP="00EF142F">
      <w:pPr>
        <w:pStyle w:val="a5"/>
        <w:spacing w:after="0" w:line="0" w:lineRule="atLeast"/>
        <w:ind w:right="2" w:firstLine="709"/>
        <w:jc w:val="both"/>
        <w:rPr>
          <w:rFonts w:ascii="Times New Roman" w:hAnsi="Times New Roman"/>
          <w:b/>
          <w:sz w:val="24"/>
          <w:szCs w:val="24"/>
        </w:rPr>
      </w:pP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lastRenderedPageBreak/>
        <w:t>29.1 Многофункциональный центр осуществляет:</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F142F" w:rsidRPr="00EF142F" w:rsidRDefault="00EF142F" w:rsidP="00EF142F">
      <w:pPr>
        <w:pStyle w:val="a5"/>
        <w:tabs>
          <w:tab w:val="left" w:pos="2001"/>
          <w:tab w:val="left" w:pos="2307"/>
          <w:tab w:val="left" w:pos="4062"/>
          <w:tab w:val="left" w:pos="5422"/>
          <w:tab w:val="left" w:pos="5790"/>
          <w:tab w:val="left" w:pos="5853"/>
          <w:tab w:val="left" w:pos="8259"/>
          <w:tab w:val="left" w:pos="8821"/>
          <w:tab w:val="left" w:pos="9743"/>
        </w:tabs>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 xml:space="preserve">б) выдачу заявителю результата предоставления </w:t>
      </w:r>
      <w:r w:rsidRPr="00EF142F">
        <w:rPr>
          <w:rFonts w:ascii="Times New Roman" w:hAnsi="Times New Roman"/>
          <w:spacing w:val="-1"/>
          <w:sz w:val="24"/>
          <w:szCs w:val="24"/>
        </w:rPr>
        <w:t xml:space="preserve">муниципальной </w:t>
      </w:r>
      <w:r w:rsidRPr="00EF142F">
        <w:rPr>
          <w:rFonts w:ascii="Times New Roman" w:hAnsi="Times New Roman"/>
          <w:sz w:val="24"/>
          <w:szCs w:val="24"/>
        </w:rPr>
        <w:t>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в) иные процедуры и действия, предусмотренные Федеральным законом № 210-ФЗ.</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В соответствии с частью 1.1статьи 16 Федерального закона № 210-ФЗ для реализации своих функций многофункциональные центры вправе привлекать иные организации.</w:t>
      </w:r>
    </w:p>
    <w:p w:rsidR="00EF142F" w:rsidRPr="00EF142F" w:rsidRDefault="00EF142F" w:rsidP="00EF142F">
      <w:pPr>
        <w:pStyle w:val="a5"/>
        <w:spacing w:after="0" w:line="0" w:lineRule="atLeast"/>
        <w:ind w:right="2" w:firstLine="709"/>
        <w:rPr>
          <w:rFonts w:ascii="Times New Roman" w:hAnsi="Times New Roman"/>
          <w:sz w:val="24"/>
          <w:szCs w:val="24"/>
        </w:rPr>
      </w:pPr>
    </w:p>
    <w:p w:rsidR="00EF142F" w:rsidRPr="00EF142F" w:rsidRDefault="00EF142F" w:rsidP="008235DF">
      <w:pPr>
        <w:pStyle w:val="Heading1"/>
        <w:numPr>
          <w:ilvl w:val="0"/>
          <w:numId w:val="9"/>
        </w:numPr>
        <w:spacing w:line="0" w:lineRule="atLeast"/>
        <w:ind w:left="0" w:right="2" w:firstLine="709"/>
        <w:outlineLvl w:val="1"/>
        <w:rPr>
          <w:sz w:val="24"/>
          <w:szCs w:val="24"/>
        </w:rPr>
      </w:pPr>
      <w:bookmarkStart w:id="40" w:name="__RefHeading___41"/>
      <w:bookmarkEnd w:id="40"/>
      <w:r w:rsidRPr="00EF142F">
        <w:rPr>
          <w:sz w:val="24"/>
          <w:szCs w:val="24"/>
        </w:rPr>
        <w:t>Информирование заявителей</w:t>
      </w:r>
    </w:p>
    <w:p w:rsidR="00EF142F" w:rsidRPr="00EF142F" w:rsidRDefault="00EF142F" w:rsidP="00EF142F">
      <w:pPr>
        <w:pStyle w:val="a5"/>
        <w:spacing w:after="0" w:line="0" w:lineRule="atLeast"/>
        <w:ind w:right="2" w:firstLine="709"/>
        <w:rPr>
          <w:rFonts w:ascii="Times New Roman" w:hAnsi="Times New Roman"/>
          <w:b/>
          <w:sz w:val="24"/>
          <w:szCs w:val="24"/>
        </w:rPr>
      </w:pPr>
    </w:p>
    <w:p w:rsidR="00EF142F" w:rsidRPr="00EF142F" w:rsidRDefault="00EF142F" w:rsidP="008235DF">
      <w:pPr>
        <w:pStyle w:val="af1"/>
        <w:widowControl w:val="0"/>
        <w:numPr>
          <w:ilvl w:val="1"/>
          <w:numId w:val="9"/>
        </w:numPr>
        <w:tabs>
          <w:tab w:val="left" w:pos="1346"/>
          <w:tab w:val="left" w:pos="3834"/>
          <w:tab w:val="left" w:pos="5385"/>
          <w:tab w:val="left" w:pos="8745"/>
        </w:tabs>
        <w:spacing w:line="0" w:lineRule="atLeast"/>
        <w:ind w:left="0" w:right="2" w:firstLine="709"/>
        <w:contextualSpacing w:val="0"/>
        <w:jc w:val="both"/>
      </w:pPr>
      <w:r w:rsidRPr="00EF142F">
        <w:t>Информирование заявителя многофункциональными центрами осуществляется следующими способами:</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консультации–не более 15 минут, время ожидания в очереди в секторе информирования для получения информации о муниципальных услугах не может превышать15 минут.</w:t>
      </w:r>
    </w:p>
    <w:p w:rsidR="00EF142F" w:rsidRPr="00EF142F" w:rsidRDefault="00EF142F" w:rsidP="00EF142F">
      <w:pPr>
        <w:pStyle w:val="a5"/>
        <w:tabs>
          <w:tab w:val="left" w:pos="1247"/>
          <w:tab w:val="left" w:pos="1889"/>
          <w:tab w:val="left" w:pos="2424"/>
          <w:tab w:val="left" w:pos="3665"/>
          <w:tab w:val="left" w:pos="4155"/>
          <w:tab w:val="left" w:pos="4336"/>
          <w:tab w:val="left" w:pos="5225"/>
          <w:tab w:val="left" w:pos="5903"/>
          <w:tab w:val="left" w:pos="6374"/>
          <w:tab w:val="left" w:pos="7295"/>
          <w:tab w:val="left" w:pos="7816"/>
          <w:tab w:val="left" w:pos="7977"/>
          <w:tab w:val="left" w:pos="8362"/>
          <w:tab w:val="left" w:pos="9169"/>
          <w:tab w:val="left" w:pos="10135"/>
        </w:tabs>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 xml:space="preserve">Ответ на телефонный звонок должен начинаться с информации </w:t>
      </w:r>
      <w:r w:rsidRPr="00EF142F">
        <w:rPr>
          <w:rFonts w:ascii="Times New Roman" w:hAnsi="Times New Roman"/>
          <w:spacing w:val="-1"/>
          <w:sz w:val="24"/>
          <w:szCs w:val="24"/>
        </w:rPr>
        <w:t xml:space="preserve">о </w:t>
      </w:r>
      <w:r w:rsidRPr="00EF142F">
        <w:rPr>
          <w:rFonts w:ascii="Times New Roman" w:hAnsi="Times New Roman"/>
          <w:sz w:val="24"/>
          <w:szCs w:val="24"/>
        </w:rPr>
        <w:t>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а) изложить обращение в письменной форме (ответ направляется Заявителю в соответствии со способом, указанным в обращении);</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б) назначить другое время для консультаций.</w:t>
      </w:r>
    </w:p>
    <w:p w:rsidR="00EF142F" w:rsidRPr="00EF142F" w:rsidRDefault="00EF142F" w:rsidP="00EF142F">
      <w:pPr>
        <w:pStyle w:val="a5"/>
        <w:tabs>
          <w:tab w:val="left" w:pos="1649"/>
          <w:tab w:val="left" w:pos="4094"/>
          <w:tab w:val="left" w:pos="4617"/>
          <w:tab w:val="left" w:pos="6368"/>
          <w:tab w:val="left" w:pos="8093"/>
          <w:tab w:val="left" w:pos="9632"/>
        </w:tabs>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 xml:space="preserve">При консультировании по письменным обращениям заявителей </w:t>
      </w:r>
      <w:r w:rsidRPr="00EF142F">
        <w:rPr>
          <w:rFonts w:ascii="Times New Roman" w:hAnsi="Times New Roman"/>
          <w:spacing w:val="-1"/>
          <w:sz w:val="24"/>
          <w:szCs w:val="24"/>
        </w:rPr>
        <w:t xml:space="preserve">ответ </w:t>
      </w:r>
      <w:r w:rsidRPr="00EF142F">
        <w:rPr>
          <w:rFonts w:ascii="Times New Roman" w:hAnsi="Times New Roman"/>
          <w:sz w:val="24"/>
          <w:szCs w:val="24"/>
        </w:rP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F142F" w:rsidRPr="00EF142F" w:rsidRDefault="00EF142F" w:rsidP="00EF142F">
      <w:pPr>
        <w:pStyle w:val="a5"/>
        <w:spacing w:after="0" w:line="0" w:lineRule="atLeast"/>
        <w:ind w:right="2" w:firstLine="709"/>
        <w:rPr>
          <w:rFonts w:ascii="Times New Roman" w:hAnsi="Times New Roman"/>
          <w:sz w:val="24"/>
          <w:szCs w:val="24"/>
        </w:rPr>
      </w:pPr>
    </w:p>
    <w:p w:rsidR="00EF142F" w:rsidRPr="00EF142F" w:rsidRDefault="00EF142F" w:rsidP="008235DF">
      <w:pPr>
        <w:pStyle w:val="Heading1"/>
        <w:numPr>
          <w:ilvl w:val="0"/>
          <w:numId w:val="9"/>
        </w:numPr>
        <w:spacing w:line="0" w:lineRule="atLeast"/>
        <w:ind w:left="0" w:right="2" w:firstLine="709"/>
        <w:outlineLvl w:val="1"/>
        <w:rPr>
          <w:sz w:val="24"/>
          <w:szCs w:val="24"/>
        </w:rPr>
      </w:pPr>
      <w:bookmarkStart w:id="41" w:name="__RefHeading___42"/>
      <w:bookmarkEnd w:id="41"/>
      <w:r w:rsidRPr="00EF142F">
        <w:rPr>
          <w:sz w:val="24"/>
          <w:szCs w:val="24"/>
        </w:rPr>
        <w:t>Выдача заявителю результата предоставления муниципальной услуги</w:t>
      </w:r>
    </w:p>
    <w:p w:rsidR="00EF142F" w:rsidRPr="00EF142F" w:rsidRDefault="00EF142F" w:rsidP="00EF142F">
      <w:pPr>
        <w:pStyle w:val="a5"/>
        <w:spacing w:after="0" w:line="0" w:lineRule="atLeast"/>
        <w:ind w:right="2" w:firstLine="709"/>
        <w:rPr>
          <w:rFonts w:ascii="Times New Roman" w:hAnsi="Times New Roman"/>
          <w:b/>
          <w:sz w:val="24"/>
          <w:szCs w:val="24"/>
        </w:rPr>
      </w:pPr>
    </w:p>
    <w:p w:rsidR="00EF142F" w:rsidRPr="00EF142F" w:rsidRDefault="00EF142F" w:rsidP="008235DF">
      <w:pPr>
        <w:pStyle w:val="af1"/>
        <w:widowControl w:val="0"/>
        <w:numPr>
          <w:ilvl w:val="1"/>
          <w:numId w:val="9"/>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spacing w:line="0" w:lineRule="atLeast"/>
        <w:ind w:left="0" w:right="2" w:firstLine="709"/>
        <w:contextualSpacing w:val="0"/>
        <w:jc w:val="both"/>
      </w:pPr>
      <w:r w:rsidRPr="00EF142F">
        <w:t xml:space="preserve">При наличии в заявлении о </w:t>
      </w:r>
      <w:r w:rsidRPr="00EF142F">
        <w:rPr>
          <w:spacing w:val="-1"/>
        </w:rPr>
        <w:t xml:space="preserve">предоставлении </w:t>
      </w:r>
      <w:r w:rsidRPr="00EF142F">
        <w:t xml:space="preserve">муниципальной услуги указания о выдаче результатов оказания услуги через многофункциональный центр, </w:t>
      </w:r>
      <w:r w:rsidRPr="00EF142F">
        <w:lastRenderedPageBreak/>
        <w:t xml:space="preserve">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27сентября 2011г. №797 «О взаимодействии между многофункциональными центрами предоставления государственных и муниципальных услуг </w:t>
      </w:r>
      <w:r w:rsidRPr="00EF142F">
        <w:rPr>
          <w:spacing w:val="-1"/>
        </w:rPr>
        <w:t xml:space="preserve">и </w:t>
      </w:r>
      <w:r w:rsidRPr="00EF142F">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F142F" w:rsidRPr="00EF142F" w:rsidRDefault="00EF142F" w:rsidP="00EF142F">
      <w:pPr>
        <w:pStyle w:val="a5"/>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2011г.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F142F" w:rsidRPr="00EF142F" w:rsidRDefault="00EF142F" w:rsidP="008235DF">
      <w:pPr>
        <w:pStyle w:val="af1"/>
        <w:widowControl w:val="0"/>
        <w:numPr>
          <w:ilvl w:val="1"/>
          <w:numId w:val="9"/>
        </w:numPr>
        <w:tabs>
          <w:tab w:val="left" w:pos="1346"/>
        </w:tabs>
        <w:spacing w:line="0" w:lineRule="atLeast"/>
        <w:ind w:left="0" w:right="2" w:firstLine="709"/>
        <w:contextualSpacing w:val="0"/>
        <w:jc w:val="both"/>
      </w:pPr>
      <w:r w:rsidRPr="00EF142F">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F142F" w:rsidRPr="00EF142F" w:rsidRDefault="00EF142F" w:rsidP="00EF142F">
      <w:pPr>
        <w:pStyle w:val="a5"/>
        <w:tabs>
          <w:tab w:val="left" w:pos="2431"/>
          <w:tab w:val="left" w:pos="2573"/>
          <w:tab w:val="left" w:pos="3887"/>
          <w:tab w:val="left" w:pos="4031"/>
          <w:tab w:val="left" w:pos="4239"/>
          <w:tab w:val="left" w:pos="5697"/>
          <w:tab w:val="left" w:pos="6040"/>
          <w:tab w:val="left" w:pos="6384"/>
          <w:tab w:val="left" w:pos="6477"/>
          <w:tab w:val="left" w:pos="8242"/>
          <w:tab w:val="left" w:pos="8881"/>
        </w:tabs>
        <w:spacing w:after="0" w:line="0" w:lineRule="atLeast"/>
        <w:ind w:right="2" w:firstLine="709"/>
        <w:jc w:val="both"/>
        <w:rPr>
          <w:rFonts w:ascii="Times New Roman" w:hAnsi="Times New Roman"/>
          <w:spacing w:val="-67"/>
          <w:sz w:val="24"/>
          <w:szCs w:val="24"/>
        </w:rPr>
      </w:pPr>
      <w:r w:rsidRPr="00EF142F">
        <w:rPr>
          <w:rFonts w:ascii="Times New Roman" w:hAnsi="Times New Roman"/>
          <w:sz w:val="24"/>
          <w:szCs w:val="24"/>
        </w:rPr>
        <w:t>Работник многофункционального центра осуществляет следующие действия:</w:t>
      </w:r>
    </w:p>
    <w:p w:rsidR="00EF142F" w:rsidRPr="00EF142F" w:rsidRDefault="00EF142F" w:rsidP="00EF142F">
      <w:pPr>
        <w:pStyle w:val="a5"/>
        <w:tabs>
          <w:tab w:val="left" w:pos="2431"/>
          <w:tab w:val="left" w:pos="2573"/>
          <w:tab w:val="left" w:pos="3887"/>
          <w:tab w:val="left" w:pos="4031"/>
          <w:tab w:val="left" w:pos="4239"/>
          <w:tab w:val="left" w:pos="5697"/>
          <w:tab w:val="left" w:pos="6040"/>
          <w:tab w:val="left" w:pos="6384"/>
          <w:tab w:val="left" w:pos="6477"/>
          <w:tab w:val="left" w:pos="8242"/>
          <w:tab w:val="left" w:pos="8881"/>
        </w:tabs>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F142F" w:rsidRPr="00EF142F" w:rsidRDefault="00EF142F" w:rsidP="00EF142F">
      <w:pPr>
        <w:pStyle w:val="a5"/>
        <w:tabs>
          <w:tab w:val="left" w:pos="2372"/>
          <w:tab w:val="left" w:pos="4073"/>
          <w:tab w:val="left" w:pos="6044"/>
          <w:tab w:val="left" w:pos="7676"/>
          <w:tab w:val="left" w:pos="8714"/>
        </w:tabs>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 xml:space="preserve">б) проверяет полномочия представителя заявителя (в случае </w:t>
      </w:r>
      <w:r w:rsidRPr="00EF142F">
        <w:rPr>
          <w:rFonts w:ascii="Times New Roman" w:hAnsi="Times New Roman"/>
          <w:spacing w:val="-1"/>
          <w:sz w:val="24"/>
          <w:szCs w:val="24"/>
        </w:rPr>
        <w:t xml:space="preserve">обращения </w:t>
      </w:r>
      <w:r w:rsidRPr="00EF142F">
        <w:rPr>
          <w:rFonts w:ascii="Times New Roman" w:hAnsi="Times New Roman"/>
          <w:sz w:val="24"/>
          <w:szCs w:val="24"/>
        </w:rPr>
        <w:t>представителя заявителя);</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в) определяет статус исполнения заявления заявителя в ГИС;</w:t>
      </w:r>
    </w:p>
    <w:p w:rsidR="00EF142F" w:rsidRPr="00EF142F" w:rsidRDefault="00EF142F" w:rsidP="00EF142F">
      <w:pPr>
        <w:pStyle w:val="a5"/>
        <w:tabs>
          <w:tab w:val="left" w:pos="1495"/>
          <w:tab w:val="left" w:pos="2146"/>
          <w:tab w:val="left" w:pos="2543"/>
          <w:tab w:val="left" w:pos="2612"/>
          <w:tab w:val="left" w:pos="4656"/>
          <w:tab w:val="left" w:pos="4755"/>
          <w:tab w:val="left" w:pos="5839"/>
          <w:tab w:val="left" w:pos="6233"/>
          <w:tab w:val="left" w:pos="7310"/>
          <w:tab w:val="left" w:pos="8949"/>
        </w:tabs>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г)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F142F" w:rsidRPr="00EF142F" w:rsidRDefault="00EF142F" w:rsidP="00EF142F">
      <w:pPr>
        <w:pStyle w:val="a5"/>
        <w:tabs>
          <w:tab w:val="left" w:pos="2150"/>
          <w:tab w:val="left" w:pos="2408"/>
          <w:tab w:val="left" w:pos="3473"/>
          <w:tab w:val="left" w:pos="3594"/>
          <w:tab w:val="left" w:pos="5429"/>
          <w:tab w:val="left" w:pos="6577"/>
          <w:tab w:val="left" w:pos="6902"/>
          <w:tab w:val="left" w:pos="7394"/>
          <w:tab w:val="left" w:pos="7866"/>
          <w:tab w:val="left" w:pos="8856"/>
          <w:tab w:val="left" w:pos="10148"/>
        </w:tabs>
        <w:spacing w:after="0" w:line="0" w:lineRule="atLeast"/>
        <w:ind w:right="2" w:firstLine="709"/>
        <w:jc w:val="both"/>
        <w:rPr>
          <w:rFonts w:ascii="Times New Roman" w:hAnsi="Times New Roman"/>
          <w:spacing w:val="1"/>
          <w:sz w:val="24"/>
          <w:szCs w:val="24"/>
        </w:rPr>
      </w:pPr>
      <w:r w:rsidRPr="00EF142F">
        <w:rPr>
          <w:rFonts w:ascii="Times New Roman" w:hAnsi="Times New Roman"/>
          <w:sz w:val="24"/>
          <w:szCs w:val="24"/>
        </w:rPr>
        <w:t xml:space="preserve">д) заверяет экземпляр электронного документа на бумажном носителе </w:t>
      </w:r>
      <w:r w:rsidRPr="00EF142F">
        <w:rPr>
          <w:rFonts w:ascii="Times New Roman" w:hAnsi="Times New Roman"/>
          <w:spacing w:val="-1"/>
          <w:sz w:val="24"/>
          <w:szCs w:val="24"/>
        </w:rPr>
        <w:t xml:space="preserve"> использованием </w:t>
      </w:r>
      <w:r w:rsidRPr="00EF142F">
        <w:rPr>
          <w:rFonts w:ascii="Times New Roman" w:hAnsi="Times New Roman"/>
          <w:sz w:val="24"/>
          <w:szCs w:val="24"/>
        </w:rPr>
        <w:t>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е) выдает документы заявителю, при необходимости запрашивает у заявителя подписи за каждый выданный документ;</w:t>
      </w:r>
    </w:p>
    <w:p w:rsidR="00EF142F" w:rsidRPr="00EF142F" w:rsidRDefault="00EF142F" w:rsidP="00EF142F">
      <w:pPr>
        <w:pStyle w:val="a5"/>
        <w:spacing w:after="0" w:line="0" w:lineRule="atLeast"/>
        <w:ind w:right="2" w:firstLine="709"/>
        <w:jc w:val="both"/>
        <w:rPr>
          <w:rFonts w:ascii="Times New Roman" w:hAnsi="Times New Roman"/>
          <w:sz w:val="24"/>
          <w:szCs w:val="24"/>
        </w:rPr>
      </w:pPr>
      <w:r w:rsidRPr="00EF142F">
        <w:rPr>
          <w:rFonts w:ascii="Times New Roman" w:hAnsi="Times New Roman"/>
          <w:sz w:val="24"/>
          <w:szCs w:val="24"/>
        </w:rPr>
        <w:t>ж) запрашивает согласие заявителя на участие в смс - опросе для оценки качества предоставленных услуг многофункциональным центром.</w:t>
      </w:r>
    </w:p>
    <w:p w:rsidR="00EF142F" w:rsidRPr="00EF142F" w:rsidRDefault="00EF142F" w:rsidP="00EF142F">
      <w:pPr>
        <w:pStyle w:val="a5"/>
        <w:spacing w:after="0" w:line="0" w:lineRule="atLeast"/>
        <w:ind w:right="2" w:firstLine="709"/>
        <w:jc w:val="right"/>
        <w:rPr>
          <w:rFonts w:ascii="Times New Roman" w:hAnsi="Times New Roman"/>
          <w:sz w:val="24"/>
          <w:szCs w:val="24"/>
        </w:rPr>
      </w:pPr>
    </w:p>
    <w:p w:rsidR="00EF142F" w:rsidRPr="00EF142F" w:rsidRDefault="00EF142F" w:rsidP="00EF142F">
      <w:pPr>
        <w:pStyle w:val="a5"/>
        <w:spacing w:after="0" w:line="0" w:lineRule="atLeast"/>
        <w:ind w:left="5859" w:right="125" w:firstLine="2359"/>
        <w:jc w:val="right"/>
        <w:rPr>
          <w:rFonts w:ascii="Times New Roman" w:hAnsi="Times New Roman"/>
          <w:sz w:val="24"/>
          <w:szCs w:val="24"/>
        </w:rPr>
      </w:pPr>
    </w:p>
    <w:p w:rsidR="00EF142F" w:rsidRPr="00EF142F" w:rsidRDefault="00EF142F" w:rsidP="00EF142F">
      <w:pPr>
        <w:pStyle w:val="a5"/>
        <w:spacing w:after="0" w:line="0" w:lineRule="atLeast"/>
        <w:ind w:left="5859" w:right="125" w:firstLine="2359"/>
        <w:jc w:val="right"/>
        <w:rPr>
          <w:rFonts w:ascii="Times New Roman" w:hAnsi="Times New Roman"/>
          <w:sz w:val="24"/>
          <w:szCs w:val="24"/>
        </w:rPr>
      </w:pPr>
    </w:p>
    <w:p w:rsidR="00EF142F" w:rsidRPr="00EF142F" w:rsidRDefault="00EF142F" w:rsidP="00EF142F">
      <w:pPr>
        <w:pStyle w:val="a5"/>
        <w:spacing w:after="0" w:line="0" w:lineRule="atLeast"/>
        <w:ind w:left="5859" w:right="125" w:firstLine="2359"/>
        <w:jc w:val="right"/>
        <w:rPr>
          <w:rFonts w:ascii="Times New Roman" w:hAnsi="Times New Roman"/>
          <w:sz w:val="24"/>
          <w:szCs w:val="24"/>
        </w:rPr>
      </w:pPr>
    </w:p>
    <w:p w:rsidR="00EF142F" w:rsidRPr="00EF142F" w:rsidRDefault="00EF142F" w:rsidP="00EF142F">
      <w:pPr>
        <w:pStyle w:val="a5"/>
        <w:spacing w:after="0" w:line="0" w:lineRule="atLeast"/>
        <w:ind w:left="5859" w:right="125" w:firstLine="2359"/>
        <w:jc w:val="right"/>
        <w:rPr>
          <w:rFonts w:ascii="Times New Roman" w:hAnsi="Times New Roman"/>
          <w:sz w:val="24"/>
          <w:szCs w:val="24"/>
        </w:rPr>
      </w:pPr>
    </w:p>
    <w:p w:rsidR="00EF142F" w:rsidRPr="00EF142F" w:rsidRDefault="00EF142F" w:rsidP="00EF142F">
      <w:pPr>
        <w:pStyle w:val="a5"/>
        <w:spacing w:after="0" w:line="0" w:lineRule="atLeast"/>
        <w:ind w:left="5859" w:right="125" w:firstLine="2359"/>
        <w:jc w:val="right"/>
        <w:rPr>
          <w:rFonts w:ascii="Times New Roman" w:hAnsi="Times New Roman"/>
          <w:sz w:val="24"/>
          <w:szCs w:val="24"/>
        </w:rPr>
      </w:pPr>
    </w:p>
    <w:p w:rsidR="00EF142F" w:rsidRPr="00EF142F" w:rsidRDefault="00EF142F" w:rsidP="00EF142F">
      <w:pPr>
        <w:pStyle w:val="a5"/>
        <w:spacing w:after="0" w:line="0" w:lineRule="atLeast"/>
        <w:ind w:left="5859" w:right="125" w:firstLine="2359"/>
        <w:jc w:val="right"/>
        <w:rPr>
          <w:rFonts w:ascii="Times New Roman" w:hAnsi="Times New Roman"/>
          <w:sz w:val="24"/>
          <w:szCs w:val="24"/>
        </w:rPr>
      </w:pPr>
    </w:p>
    <w:p w:rsidR="00EF142F" w:rsidRPr="00EF142F" w:rsidRDefault="00EF142F" w:rsidP="00EF142F">
      <w:pPr>
        <w:pStyle w:val="a5"/>
        <w:spacing w:after="0" w:line="0" w:lineRule="atLeast"/>
        <w:ind w:left="5859" w:right="125" w:firstLine="2359"/>
        <w:jc w:val="right"/>
        <w:rPr>
          <w:rFonts w:ascii="Times New Roman" w:hAnsi="Times New Roman"/>
          <w:sz w:val="24"/>
          <w:szCs w:val="24"/>
        </w:rPr>
      </w:pPr>
    </w:p>
    <w:p w:rsidR="00EF142F" w:rsidRPr="00EF142F" w:rsidRDefault="00EF142F" w:rsidP="00EF142F">
      <w:pPr>
        <w:pStyle w:val="a5"/>
        <w:spacing w:after="0" w:line="0" w:lineRule="atLeast"/>
        <w:ind w:left="5859" w:right="125" w:firstLine="2359"/>
        <w:jc w:val="right"/>
        <w:rPr>
          <w:rFonts w:ascii="Times New Roman" w:hAnsi="Times New Roman"/>
          <w:sz w:val="24"/>
          <w:szCs w:val="24"/>
        </w:rPr>
      </w:pPr>
    </w:p>
    <w:p w:rsidR="00EF142F" w:rsidRPr="00EF142F" w:rsidRDefault="00EF142F" w:rsidP="00EF142F">
      <w:pPr>
        <w:pStyle w:val="a5"/>
        <w:spacing w:after="0" w:line="0" w:lineRule="atLeast"/>
        <w:ind w:left="5859" w:right="125" w:firstLine="2359"/>
        <w:jc w:val="right"/>
        <w:rPr>
          <w:rFonts w:ascii="Times New Roman" w:hAnsi="Times New Roman"/>
          <w:sz w:val="24"/>
          <w:szCs w:val="24"/>
        </w:rPr>
      </w:pPr>
    </w:p>
    <w:p w:rsidR="00EF142F" w:rsidRPr="00EF142F" w:rsidRDefault="00EF142F" w:rsidP="00EF142F">
      <w:pPr>
        <w:pStyle w:val="a5"/>
        <w:spacing w:after="0" w:line="0" w:lineRule="atLeast"/>
        <w:ind w:left="5859" w:right="125" w:firstLine="2359"/>
        <w:jc w:val="right"/>
        <w:rPr>
          <w:rFonts w:ascii="Times New Roman" w:hAnsi="Times New Roman"/>
          <w:sz w:val="24"/>
          <w:szCs w:val="24"/>
        </w:rPr>
      </w:pPr>
    </w:p>
    <w:p w:rsidR="00EF142F" w:rsidRPr="00EF142F" w:rsidRDefault="00EF142F" w:rsidP="00EF142F">
      <w:pPr>
        <w:pStyle w:val="a5"/>
        <w:spacing w:after="0" w:line="0" w:lineRule="atLeast"/>
        <w:ind w:left="5859" w:right="125" w:firstLine="2359"/>
        <w:jc w:val="right"/>
        <w:rPr>
          <w:rFonts w:ascii="Times New Roman" w:hAnsi="Times New Roman"/>
          <w:sz w:val="24"/>
          <w:szCs w:val="24"/>
        </w:rPr>
      </w:pPr>
    </w:p>
    <w:p w:rsidR="00EF142F" w:rsidRPr="00EF142F" w:rsidRDefault="00EF142F" w:rsidP="00EF142F">
      <w:pPr>
        <w:pStyle w:val="a5"/>
        <w:spacing w:after="0" w:line="0" w:lineRule="atLeast"/>
        <w:ind w:left="5859" w:right="125" w:firstLine="2359"/>
        <w:jc w:val="right"/>
        <w:rPr>
          <w:rFonts w:ascii="Times New Roman" w:hAnsi="Times New Roman"/>
          <w:sz w:val="24"/>
          <w:szCs w:val="24"/>
        </w:rPr>
      </w:pPr>
    </w:p>
    <w:p w:rsidR="00EF142F" w:rsidRPr="00EF142F" w:rsidRDefault="00EF142F" w:rsidP="00EF142F">
      <w:pPr>
        <w:pStyle w:val="a5"/>
        <w:spacing w:after="0" w:line="0" w:lineRule="atLeast"/>
        <w:ind w:left="5859" w:right="125" w:firstLine="2359"/>
        <w:jc w:val="right"/>
        <w:rPr>
          <w:rFonts w:ascii="Times New Roman" w:hAnsi="Times New Roman"/>
          <w:sz w:val="24"/>
          <w:szCs w:val="24"/>
        </w:rPr>
      </w:pPr>
    </w:p>
    <w:p w:rsidR="00EF142F" w:rsidRPr="00EF142F" w:rsidRDefault="00EF142F" w:rsidP="00EF142F">
      <w:pPr>
        <w:pStyle w:val="a5"/>
        <w:spacing w:after="0" w:line="0" w:lineRule="atLeast"/>
        <w:ind w:left="5859" w:right="125" w:firstLine="2359"/>
        <w:jc w:val="right"/>
        <w:rPr>
          <w:rFonts w:ascii="Times New Roman" w:hAnsi="Times New Roman"/>
          <w:sz w:val="24"/>
          <w:szCs w:val="24"/>
        </w:rPr>
      </w:pPr>
    </w:p>
    <w:p w:rsidR="00EF142F" w:rsidRPr="00EF142F" w:rsidRDefault="00EF142F" w:rsidP="00EF142F">
      <w:pPr>
        <w:pStyle w:val="a5"/>
        <w:spacing w:after="0" w:line="0" w:lineRule="atLeast"/>
        <w:ind w:left="5859" w:right="125" w:firstLine="2359"/>
        <w:jc w:val="right"/>
        <w:rPr>
          <w:rFonts w:ascii="Times New Roman" w:hAnsi="Times New Roman"/>
          <w:sz w:val="24"/>
          <w:szCs w:val="24"/>
        </w:rPr>
      </w:pPr>
    </w:p>
    <w:p w:rsidR="00EF142F" w:rsidRPr="00EF142F" w:rsidRDefault="00EF142F" w:rsidP="00EF142F">
      <w:pPr>
        <w:pStyle w:val="a5"/>
        <w:spacing w:after="0" w:line="0" w:lineRule="atLeast"/>
        <w:ind w:left="5859" w:right="125" w:firstLine="2359"/>
        <w:jc w:val="right"/>
        <w:rPr>
          <w:rFonts w:ascii="Times New Roman" w:hAnsi="Times New Roman"/>
          <w:sz w:val="24"/>
          <w:szCs w:val="24"/>
        </w:rPr>
      </w:pPr>
    </w:p>
    <w:p w:rsidR="00EF142F" w:rsidRPr="00EF142F" w:rsidRDefault="00EF142F" w:rsidP="00EF142F">
      <w:pPr>
        <w:pStyle w:val="a5"/>
        <w:spacing w:after="0" w:line="0" w:lineRule="atLeast"/>
        <w:ind w:left="5859" w:right="125" w:firstLine="2359"/>
        <w:jc w:val="right"/>
        <w:rPr>
          <w:rFonts w:ascii="Times New Roman" w:hAnsi="Times New Roman"/>
          <w:sz w:val="24"/>
          <w:szCs w:val="24"/>
        </w:rPr>
      </w:pPr>
    </w:p>
    <w:p w:rsidR="00EF142F" w:rsidRPr="00EF142F" w:rsidRDefault="00EF142F" w:rsidP="00EF142F">
      <w:pPr>
        <w:pStyle w:val="a5"/>
        <w:spacing w:after="0" w:line="0" w:lineRule="atLeast"/>
        <w:ind w:right="125" w:firstLine="709"/>
        <w:contextualSpacing/>
        <w:jc w:val="right"/>
        <w:rPr>
          <w:rFonts w:ascii="Times New Roman" w:hAnsi="Times New Roman"/>
          <w:spacing w:val="1"/>
          <w:sz w:val="24"/>
          <w:szCs w:val="24"/>
        </w:rPr>
      </w:pPr>
      <w:r w:rsidRPr="00EF142F">
        <w:rPr>
          <w:rFonts w:ascii="Times New Roman" w:hAnsi="Times New Roman"/>
          <w:sz w:val="24"/>
          <w:szCs w:val="24"/>
        </w:rPr>
        <w:t>Приложение №1</w:t>
      </w:r>
    </w:p>
    <w:p w:rsidR="00EF142F" w:rsidRPr="00EF142F" w:rsidRDefault="00EF142F" w:rsidP="00EF142F">
      <w:pPr>
        <w:pStyle w:val="a5"/>
        <w:spacing w:after="0" w:line="0" w:lineRule="atLeast"/>
        <w:ind w:right="125" w:firstLine="709"/>
        <w:contextualSpacing/>
        <w:jc w:val="right"/>
        <w:rPr>
          <w:rFonts w:ascii="Times New Roman" w:hAnsi="Times New Roman"/>
          <w:spacing w:val="1"/>
          <w:sz w:val="24"/>
          <w:szCs w:val="24"/>
        </w:rPr>
      </w:pPr>
      <w:r w:rsidRPr="00EF142F">
        <w:rPr>
          <w:rFonts w:ascii="Times New Roman" w:hAnsi="Times New Roman"/>
          <w:sz w:val="24"/>
          <w:szCs w:val="24"/>
        </w:rPr>
        <w:t>к Административному регламенту</w:t>
      </w:r>
    </w:p>
    <w:p w:rsidR="00EF142F" w:rsidRPr="00EF142F" w:rsidRDefault="00EF142F" w:rsidP="00EF142F">
      <w:pPr>
        <w:pStyle w:val="a5"/>
        <w:spacing w:after="0" w:line="0" w:lineRule="atLeast"/>
        <w:ind w:right="125" w:firstLine="709"/>
        <w:contextualSpacing/>
        <w:jc w:val="right"/>
        <w:rPr>
          <w:rFonts w:ascii="Times New Roman" w:hAnsi="Times New Roman"/>
          <w:sz w:val="24"/>
          <w:szCs w:val="24"/>
        </w:rPr>
      </w:pPr>
      <w:r w:rsidRPr="00EF142F">
        <w:rPr>
          <w:rFonts w:ascii="Times New Roman" w:hAnsi="Times New Roman"/>
          <w:sz w:val="24"/>
          <w:szCs w:val="24"/>
        </w:rPr>
        <w:t>по предоставлению</w:t>
      </w:r>
    </w:p>
    <w:p w:rsidR="00EF142F" w:rsidRPr="00EF142F" w:rsidRDefault="00EF142F" w:rsidP="00EF142F">
      <w:pPr>
        <w:pStyle w:val="a5"/>
        <w:spacing w:after="0" w:line="0" w:lineRule="atLeast"/>
        <w:ind w:right="196"/>
        <w:contextualSpacing/>
        <w:jc w:val="right"/>
        <w:rPr>
          <w:rFonts w:ascii="Times New Roman" w:hAnsi="Times New Roman"/>
          <w:sz w:val="24"/>
          <w:szCs w:val="24"/>
        </w:rPr>
      </w:pPr>
      <w:r w:rsidRPr="00EF142F">
        <w:rPr>
          <w:rFonts w:ascii="Times New Roman" w:hAnsi="Times New Roman"/>
          <w:sz w:val="24"/>
          <w:szCs w:val="24"/>
        </w:rPr>
        <w:t>муниципальной услуги</w:t>
      </w:r>
    </w:p>
    <w:p w:rsidR="00EF142F" w:rsidRPr="00EF142F" w:rsidRDefault="00EF142F" w:rsidP="00EF142F">
      <w:pPr>
        <w:pStyle w:val="2"/>
        <w:spacing w:line="0" w:lineRule="atLeast"/>
        <w:ind w:left="0" w:firstLine="0"/>
        <w:jc w:val="center"/>
        <w:rPr>
          <w:sz w:val="24"/>
        </w:rPr>
      </w:pPr>
      <w:bookmarkStart w:id="42" w:name="__RefHeading___43"/>
      <w:bookmarkEnd w:id="42"/>
      <w:r w:rsidRPr="00EF142F">
        <w:rPr>
          <w:sz w:val="24"/>
        </w:rPr>
        <w:t>Форма разрешения на право вырубки зеленых насаждений</w:t>
      </w:r>
    </w:p>
    <w:p w:rsidR="00EF142F" w:rsidRPr="00EF142F" w:rsidRDefault="00EF142F" w:rsidP="00EF142F">
      <w:pPr>
        <w:spacing w:after="0" w:line="0" w:lineRule="atLeast"/>
        <w:jc w:val="center"/>
        <w:rPr>
          <w:rFonts w:ascii="Times New Roman" w:hAnsi="Times New Roman"/>
          <w:b/>
          <w:sz w:val="24"/>
          <w:szCs w:val="24"/>
        </w:rPr>
      </w:pPr>
      <w:bookmarkStart w:id="43" w:name="_Hlk51692325"/>
    </w:p>
    <w:p w:rsidR="00EF142F" w:rsidRPr="00EF142F" w:rsidRDefault="00EF142F" w:rsidP="00EF142F">
      <w:pPr>
        <w:spacing w:after="0" w:line="0" w:lineRule="atLeast"/>
        <w:contextualSpacing/>
        <w:jc w:val="right"/>
        <w:rPr>
          <w:rFonts w:ascii="Times New Roman" w:hAnsi="Times New Roman"/>
          <w:i/>
          <w:sz w:val="24"/>
          <w:szCs w:val="24"/>
        </w:rPr>
      </w:pPr>
      <w:r w:rsidRPr="00EF142F">
        <w:rPr>
          <w:rFonts w:ascii="Times New Roman" w:hAnsi="Times New Roman"/>
          <w:sz w:val="24"/>
          <w:szCs w:val="24"/>
        </w:rPr>
        <w:t xml:space="preserve">               От: </w:t>
      </w:r>
      <w:r w:rsidRPr="00EF142F">
        <w:rPr>
          <w:rFonts w:ascii="Times New Roman" w:hAnsi="Times New Roman"/>
          <w:i/>
          <w:sz w:val="24"/>
          <w:szCs w:val="24"/>
        </w:rPr>
        <w:t>_______________________</w:t>
      </w:r>
    </w:p>
    <w:p w:rsidR="00EF142F" w:rsidRPr="00EF142F" w:rsidRDefault="00EF142F" w:rsidP="00EF142F">
      <w:pPr>
        <w:spacing w:after="0" w:line="0" w:lineRule="atLeast"/>
        <w:ind w:left="6096"/>
        <w:contextualSpacing/>
        <w:rPr>
          <w:rFonts w:ascii="Times New Roman" w:hAnsi="Times New Roman"/>
          <w:i/>
          <w:sz w:val="24"/>
          <w:szCs w:val="24"/>
        </w:rPr>
      </w:pPr>
      <w:r w:rsidRPr="00EF142F">
        <w:rPr>
          <w:rFonts w:ascii="Times New Roman" w:hAnsi="Times New Roman"/>
          <w:i/>
          <w:sz w:val="24"/>
          <w:szCs w:val="24"/>
        </w:rPr>
        <w:t>(наименование уполномоченного органа)</w:t>
      </w:r>
    </w:p>
    <w:p w:rsidR="00EF142F" w:rsidRPr="00EF142F" w:rsidRDefault="00EF142F" w:rsidP="00EF142F">
      <w:pPr>
        <w:spacing w:after="0" w:line="0" w:lineRule="atLeast"/>
        <w:ind w:left="6096"/>
        <w:contextualSpacing/>
        <w:rPr>
          <w:rFonts w:ascii="Times New Roman" w:hAnsi="Times New Roman"/>
          <w:sz w:val="24"/>
          <w:szCs w:val="24"/>
        </w:rPr>
      </w:pPr>
    </w:p>
    <w:tbl>
      <w:tblPr>
        <w:tblW w:w="0" w:type="auto"/>
        <w:tblLayout w:type="fixed"/>
        <w:tblLook w:val="04A0"/>
      </w:tblPr>
      <w:tblGrid>
        <w:gridCol w:w="5954"/>
        <w:gridCol w:w="3260"/>
      </w:tblGrid>
      <w:tr w:rsidR="00EF142F" w:rsidRPr="00EF142F" w:rsidTr="00EE1D68">
        <w:trPr>
          <w:trHeight w:val="586"/>
        </w:trPr>
        <w:tc>
          <w:tcPr>
            <w:tcW w:w="5954" w:type="dxa"/>
            <w:tcMar>
              <w:top w:w="75" w:type="dxa"/>
              <w:left w:w="255" w:type="dxa"/>
              <w:bottom w:w="75" w:type="dxa"/>
              <w:right w:w="255" w:type="dxa"/>
            </w:tcMar>
          </w:tcPr>
          <w:p w:rsidR="00EF142F" w:rsidRPr="00EF142F" w:rsidRDefault="00EF142F" w:rsidP="00EF142F">
            <w:pPr>
              <w:spacing w:after="0" w:line="0" w:lineRule="atLeast"/>
              <w:ind w:firstLine="4707"/>
              <w:rPr>
                <w:rFonts w:ascii="Times New Roman" w:hAnsi="Times New Roman"/>
                <w:sz w:val="24"/>
                <w:szCs w:val="24"/>
              </w:rPr>
            </w:pPr>
            <w:r w:rsidRPr="00EF142F">
              <w:rPr>
                <w:rFonts w:ascii="Times New Roman" w:hAnsi="Times New Roman"/>
                <w:sz w:val="24"/>
                <w:szCs w:val="24"/>
              </w:rPr>
              <w:t>Кому</w:t>
            </w:r>
          </w:p>
        </w:tc>
        <w:tc>
          <w:tcPr>
            <w:tcW w:w="3260" w:type="dxa"/>
            <w:tcMar>
              <w:top w:w="75" w:type="dxa"/>
              <w:left w:w="255" w:type="dxa"/>
              <w:bottom w:w="75" w:type="dxa"/>
              <w:right w:w="255" w:type="dxa"/>
            </w:tcMar>
          </w:tcPr>
          <w:p w:rsidR="00EF142F" w:rsidRPr="00EF142F" w:rsidRDefault="00EF142F" w:rsidP="00EF142F">
            <w:pPr>
              <w:spacing w:after="0" w:line="0" w:lineRule="atLeast"/>
              <w:rPr>
                <w:rFonts w:ascii="Times New Roman" w:hAnsi="Times New Roman"/>
                <w:i/>
                <w:sz w:val="24"/>
                <w:szCs w:val="24"/>
              </w:rPr>
            </w:pPr>
            <w:r w:rsidRPr="00EF142F">
              <w:rPr>
                <w:rFonts w:ascii="Times New Roman" w:hAnsi="Times New Roman"/>
                <w:i/>
                <w:sz w:val="24"/>
                <w:szCs w:val="24"/>
              </w:rPr>
              <w:t xml:space="preserve"> ______________________</w:t>
            </w:r>
          </w:p>
          <w:p w:rsidR="00EF142F" w:rsidRPr="00EF142F" w:rsidRDefault="00EF142F" w:rsidP="00EF142F">
            <w:pPr>
              <w:spacing w:after="0" w:line="0" w:lineRule="atLeast"/>
              <w:rPr>
                <w:rFonts w:ascii="Times New Roman" w:hAnsi="Times New Roman"/>
                <w:i/>
                <w:sz w:val="24"/>
                <w:szCs w:val="24"/>
              </w:rPr>
            </w:pPr>
            <w:r w:rsidRPr="00EF142F">
              <w:rPr>
                <w:rFonts w:ascii="Times New Roman" w:hAnsi="Times New Roman"/>
                <w:i/>
                <w:sz w:val="24"/>
                <w:szCs w:val="24"/>
              </w:rPr>
              <w:t xml:space="preserve">(фамилия, имя, отчество - для граждан и ИП, или полное наименование </w:t>
            </w:r>
            <w:r w:rsidRPr="00EF142F">
              <w:rPr>
                <w:rFonts w:ascii="Times New Roman" w:hAnsi="Times New Roman"/>
                <w:i/>
                <w:sz w:val="24"/>
                <w:szCs w:val="24"/>
              </w:rPr>
              <w:br/>
              <w:t>организации – для юридических лиц</w:t>
            </w:r>
          </w:p>
        </w:tc>
      </w:tr>
      <w:tr w:rsidR="00EF142F" w:rsidRPr="00EF142F" w:rsidTr="00EE1D68">
        <w:trPr>
          <w:trHeight w:val="977"/>
        </w:trPr>
        <w:tc>
          <w:tcPr>
            <w:tcW w:w="5954" w:type="dxa"/>
            <w:tcMar>
              <w:top w:w="75" w:type="dxa"/>
              <w:left w:w="255" w:type="dxa"/>
              <w:bottom w:w="75" w:type="dxa"/>
              <w:right w:w="255" w:type="dxa"/>
            </w:tcMar>
          </w:tcPr>
          <w:p w:rsidR="00EF142F" w:rsidRPr="00EF142F" w:rsidRDefault="00EF142F" w:rsidP="00EF142F">
            <w:pPr>
              <w:spacing w:after="0" w:line="0" w:lineRule="atLeast"/>
              <w:rPr>
                <w:rFonts w:ascii="Times New Roman" w:hAnsi="Times New Roman"/>
                <w:sz w:val="24"/>
                <w:szCs w:val="24"/>
              </w:rPr>
            </w:pPr>
            <w:r w:rsidRPr="00EF142F">
              <w:rPr>
                <w:rFonts w:ascii="Times New Roman" w:hAnsi="Times New Roman"/>
                <w:sz w:val="24"/>
                <w:szCs w:val="24"/>
              </w:rPr>
              <w:t> </w:t>
            </w:r>
          </w:p>
        </w:tc>
        <w:tc>
          <w:tcPr>
            <w:tcW w:w="3260" w:type="dxa"/>
            <w:tcMar>
              <w:top w:w="75" w:type="dxa"/>
              <w:left w:w="255" w:type="dxa"/>
              <w:bottom w:w="75" w:type="dxa"/>
              <w:right w:w="255" w:type="dxa"/>
            </w:tcMar>
          </w:tcPr>
          <w:p w:rsidR="00EF142F" w:rsidRPr="00EF142F" w:rsidRDefault="00EF142F" w:rsidP="00EF1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sz w:val="24"/>
                <w:szCs w:val="24"/>
              </w:rPr>
            </w:pPr>
            <w:r w:rsidRPr="00EF142F">
              <w:rPr>
                <w:rFonts w:ascii="Times New Roman" w:hAnsi="Times New Roman"/>
                <w:sz w:val="24"/>
                <w:szCs w:val="24"/>
              </w:rPr>
              <w:t>______________________</w:t>
            </w:r>
          </w:p>
          <w:p w:rsidR="00EF142F" w:rsidRPr="00EF142F" w:rsidRDefault="00EF142F" w:rsidP="00EF1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i/>
                <w:sz w:val="24"/>
                <w:szCs w:val="24"/>
              </w:rPr>
            </w:pPr>
            <w:r w:rsidRPr="00EF142F">
              <w:rPr>
                <w:rFonts w:ascii="Times New Roman" w:hAnsi="Times New Roman"/>
                <w:sz w:val="24"/>
                <w:szCs w:val="24"/>
              </w:rPr>
              <w:t>(</w:t>
            </w:r>
            <w:r w:rsidRPr="00EF142F">
              <w:rPr>
                <w:rFonts w:ascii="Times New Roman" w:hAnsi="Times New Roman"/>
                <w:i/>
                <w:sz w:val="24"/>
                <w:szCs w:val="24"/>
              </w:rPr>
              <w:t>почтовый индекс</w:t>
            </w:r>
          </w:p>
          <w:p w:rsidR="00EF142F" w:rsidRPr="00EF142F" w:rsidRDefault="00EF142F" w:rsidP="00EF1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i/>
                <w:sz w:val="24"/>
                <w:szCs w:val="24"/>
              </w:rPr>
            </w:pPr>
            <w:r w:rsidRPr="00EF142F">
              <w:rPr>
                <w:rFonts w:ascii="Times New Roman" w:hAnsi="Times New Roman"/>
                <w:i/>
                <w:sz w:val="24"/>
                <w:szCs w:val="24"/>
              </w:rPr>
              <w:t>и адрес, адрес электронной почты)</w:t>
            </w:r>
          </w:p>
          <w:p w:rsidR="00EF142F" w:rsidRPr="00EF142F" w:rsidRDefault="00EF142F" w:rsidP="00EF142F">
            <w:pPr>
              <w:spacing w:after="0" w:line="0" w:lineRule="atLeast"/>
              <w:rPr>
                <w:rFonts w:ascii="Times New Roman" w:hAnsi="Times New Roman"/>
                <w:sz w:val="24"/>
                <w:szCs w:val="24"/>
              </w:rPr>
            </w:pPr>
          </w:p>
        </w:tc>
      </w:tr>
    </w:tbl>
    <w:p w:rsidR="00EF142F" w:rsidRPr="00EF142F" w:rsidRDefault="00EF142F" w:rsidP="00EF142F">
      <w:pPr>
        <w:spacing w:after="0" w:line="0" w:lineRule="atLeast"/>
        <w:jc w:val="center"/>
        <w:rPr>
          <w:rFonts w:ascii="Times New Roman" w:hAnsi="Times New Roman"/>
          <w:sz w:val="24"/>
          <w:szCs w:val="24"/>
        </w:rPr>
      </w:pPr>
      <w:r w:rsidRPr="00EF142F">
        <w:rPr>
          <w:rFonts w:ascii="Times New Roman" w:hAnsi="Times New Roman"/>
          <w:sz w:val="24"/>
          <w:szCs w:val="24"/>
        </w:rPr>
        <w:t>РАЗРЕШЕНИЕ</w:t>
      </w:r>
    </w:p>
    <w:p w:rsidR="00EF142F" w:rsidRPr="00EF142F" w:rsidRDefault="00EF142F" w:rsidP="00EF142F">
      <w:pPr>
        <w:spacing w:after="0" w:line="0" w:lineRule="atLeast"/>
        <w:jc w:val="center"/>
        <w:rPr>
          <w:rFonts w:ascii="Times New Roman" w:hAnsi="Times New Roman"/>
          <w:sz w:val="24"/>
          <w:szCs w:val="24"/>
        </w:rPr>
      </w:pPr>
      <w:r w:rsidRPr="00EF142F">
        <w:rPr>
          <w:rFonts w:ascii="Times New Roman" w:hAnsi="Times New Roman"/>
          <w:sz w:val="24"/>
          <w:szCs w:val="24"/>
        </w:rPr>
        <w:t>на право вырубки зеленых насаждений</w:t>
      </w:r>
    </w:p>
    <w:tbl>
      <w:tblPr>
        <w:tblW w:w="0" w:type="auto"/>
        <w:tblInd w:w="-28" w:type="dxa"/>
        <w:tblLayout w:type="fixed"/>
        <w:tblCellMar>
          <w:left w:w="28" w:type="dxa"/>
          <w:right w:w="28" w:type="dxa"/>
        </w:tblCellMar>
        <w:tblLook w:val="04A0"/>
      </w:tblPr>
      <w:tblGrid>
        <w:gridCol w:w="3110"/>
        <w:gridCol w:w="3844"/>
        <w:gridCol w:w="2431"/>
      </w:tblGrid>
      <w:tr w:rsidR="00EF142F" w:rsidRPr="00EF142F" w:rsidTr="00EE1D68">
        <w:tc>
          <w:tcPr>
            <w:tcW w:w="3110" w:type="dxa"/>
            <w:tcBorders>
              <w:top w:val="nil"/>
              <w:left w:val="nil"/>
              <w:bottom w:val="single" w:sz="4" w:space="0" w:color="000000"/>
              <w:right w:val="nil"/>
            </w:tcBorders>
            <w:tcMar>
              <w:left w:w="28" w:type="dxa"/>
              <w:right w:w="28" w:type="dxa"/>
            </w:tcMar>
            <w:vAlign w:val="bottom"/>
          </w:tcPr>
          <w:p w:rsidR="00EF142F" w:rsidRPr="00EF142F" w:rsidRDefault="00EF142F" w:rsidP="00EF142F">
            <w:pPr>
              <w:spacing w:after="0" w:line="0" w:lineRule="atLeast"/>
              <w:jc w:val="center"/>
              <w:rPr>
                <w:rFonts w:ascii="Times New Roman" w:hAnsi="Times New Roman"/>
                <w:sz w:val="24"/>
                <w:szCs w:val="24"/>
              </w:rPr>
            </w:pPr>
          </w:p>
        </w:tc>
        <w:tc>
          <w:tcPr>
            <w:tcW w:w="3844" w:type="dxa"/>
            <w:tcMar>
              <w:left w:w="28" w:type="dxa"/>
              <w:right w:w="28" w:type="dxa"/>
            </w:tcMar>
            <w:vAlign w:val="bottom"/>
          </w:tcPr>
          <w:p w:rsidR="00EF142F" w:rsidRPr="00EF142F" w:rsidRDefault="00EF142F" w:rsidP="00EF142F">
            <w:pPr>
              <w:spacing w:after="0" w:line="0" w:lineRule="atLeast"/>
              <w:ind w:right="85"/>
              <w:jc w:val="right"/>
              <w:rPr>
                <w:rFonts w:ascii="Times New Roman" w:hAnsi="Times New Roman"/>
                <w:sz w:val="24"/>
                <w:szCs w:val="24"/>
              </w:rPr>
            </w:pPr>
          </w:p>
        </w:tc>
        <w:tc>
          <w:tcPr>
            <w:tcW w:w="2431" w:type="dxa"/>
            <w:tcBorders>
              <w:top w:val="nil"/>
              <w:left w:val="nil"/>
              <w:bottom w:val="single" w:sz="4" w:space="0" w:color="000000"/>
              <w:right w:val="nil"/>
            </w:tcBorders>
            <w:tcMar>
              <w:left w:w="28" w:type="dxa"/>
              <w:right w:w="28" w:type="dxa"/>
            </w:tcMar>
            <w:vAlign w:val="bottom"/>
          </w:tcPr>
          <w:p w:rsidR="00EF142F" w:rsidRPr="00EF142F" w:rsidRDefault="00EF142F" w:rsidP="00EF142F">
            <w:pPr>
              <w:spacing w:after="0" w:line="0" w:lineRule="atLeast"/>
              <w:jc w:val="center"/>
              <w:rPr>
                <w:rFonts w:ascii="Times New Roman" w:hAnsi="Times New Roman"/>
                <w:sz w:val="24"/>
                <w:szCs w:val="24"/>
              </w:rPr>
            </w:pPr>
          </w:p>
        </w:tc>
      </w:tr>
      <w:tr w:rsidR="00EF142F" w:rsidRPr="00EF142F" w:rsidTr="00EE1D68">
        <w:tc>
          <w:tcPr>
            <w:tcW w:w="3110" w:type="dxa"/>
            <w:tcMar>
              <w:left w:w="28" w:type="dxa"/>
              <w:right w:w="28" w:type="dxa"/>
            </w:tcMar>
          </w:tcPr>
          <w:p w:rsidR="00EF142F" w:rsidRPr="00EF142F" w:rsidRDefault="00EF142F" w:rsidP="00EF142F">
            <w:pPr>
              <w:spacing w:after="0" w:line="0" w:lineRule="atLeast"/>
              <w:jc w:val="center"/>
              <w:rPr>
                <w:rFonts w:ascii="Times New Roman" w:hAnsi="Times New Roman"/>
                <w:i/>
                <w:sz w:val="24"/>
                <w:szCs w:val="24"/>
              </w:rPr>
            </w:pPr>
            <w:r w:rsidRPr="00EF142F">
              <w:rPr>
                <w:rFonts w:ascii="Times New Roman" w:hAnsi="Times New Roman"/>
                <w:i/>
                <w:sz w:val="24"/>
                <w:szCs w:val="24"/>
              </w:rPr>
              <w:t>дата решения уполномоченного органа местного самоуправления</w:t>
            </w:r>
          </w:p>
        </w:tc>
        <w:tc>
          <w:tcPr>
            <w:tcW w:w="3844" w:type="dxa"/>
            <w:tcMar>
              <w:left w:w="28" w:type="dxa"/>
              <w:right w:w="28" w:type="dxa"/>
            </w:tcMar>
          </w:tcPr>
          <w:p w:rsidR="00EF142F" w:rsidRPr="00EF142F" w:rsidRDefault="00EF142F" w:rsidP="00EF142F">
            <w:pPr>
              <w:spacing w:after="0" w:line="0" w:lineRule="atLeast"/>
              <w:ind w:right="85"/>
              <w:jc w:val="right"/>
              <w:rPr>
                <w:rFonts w:ascii="Times New Roman" w:hAnsi="Times New Roman"/>
                <w:sz w:val="24"/>
                <w:szCs w:val="24"/>
              </w:rPr>
            </w:pPr>
          </w:p>
        </w:tc>
        <w:tc>
          <w:tcPr>
            <w:tcW w:w="2431" w:type="dxa"/>
            <w:tcMar>
              <w:left w:w="28" w:type="dxa"/>
              <w:right w:w="28" w:type="dxa"/>
            </w:tcMar>
          </w:tcPr>
          <w:p w:rsidR="00EF142F" w:rsidRPr="00EF142F" w:rsidRDefault="00EF142F" w:rsidP="00EF142F">
            <w:pPr>
              <w:spacing w:after="0" w:line="0" w:lineRule="atLeast"/>
              <w:jc w:val="center"/>
              <w:rPr>
                <w:rFonts w:ascii="Times New Roman" w:hAnsi="Times New Roman"/>
                <w:i/>
                <w:sz w:val="24"/>
                <w:szCs w:val="24"/>
              </w:rPr>
            </w:pPr>
            <w:r w:rsidRPr="00EF142F">
              <w:rPr>
                <w:rFonts w:ascii="Times New Roman" w:hAnsi="Times New Roman"/>
                <w:i/>
                <w:sz w:val="24"/>
                <w:szCs w:val="24"/>
              </w:rPr>
              <w:t xml:space="preserve">номер решения уполномоченного органа местного самоуправления </w:t>
            </w:r>
          </w:p>
        </w:tc>
      </w:tr>
      <w:tr w:rsidR="00EF142F" w:rsidRPr="00EF142F" w:rsidTr="00EE1D68">
        <w:tc>
          <w:tcPr>
            <w:tcW w:w="3110" w:type="dxa"/>
            <w:tcMar>
              <w:left w:w="28" w:type="dxa"/>
              <w:right w:w="28" w:type="dxa"/>
            </w:tcMar>
          </w:tcPr>
          <w:p w:rsidR="00EF142F" w:rsidRPr="00EF142F" w:rsidRDefault="00EF142F" w:rsidP="00EF142F">
            <w:pPr>
              <w:spacing w:after="0" w:line="0" w:lineRule="atLeast"/>
              <w:jc w:val="center"/>
              <w:rPr>
                <w:rFonts w:ascii="Times New Roman" w:hAnsi="Times New Roman"/>
                <w:sz w:val="24"/>
                <w:szCs w:val="24"/>
              </w:rPr>
            </w:pPr>
          </w:p>
        </w:tc>
        <w:tc>
          <w:tcPr>
            <w:tcW w:w="3844" w:type="dxa"/>
            <w:tcMar>
              <w:left w:w="28" w:type="dxa"/>
              <w:right w:w="28" w:type="dxa"/>
            </w:tcMar>
          </w:tcPr>
          <w:p w:rsidR="00EF142F" w:rsidRPr="00EF142F" w:rsidRDefault="00EF142F" w:rsidP="00EF142F">
            <w:pPr>
              <w:spacing w:after="0" w:line="0" w:lineRule="atLeast"/>
              <w:ind w:right="85"/>
              <w:jc w:val="right"/>
              <w:rPr>
                <w:rFonts w:ascii="Times New Roman" w:hAnsi="Times New Roman"/>
                <w:sz w:val="24"/>
                <w:szCs w:val="24"/>
              </w:rPr>
            </w:pPr>
          </w:p>
        </w:tc>
        <w:tc>
          <w:tcPr>
            <w:tcW w:w="2431" w:type="dxa"/>
            <w:tcMar>
              <w:left w:w="28" w:type="dxa"/>
              <w:right w:w="28" w:type="dxa"/>
            </w:tcMar>
          </w:tcPr>
          <w:p w:rsidR="00EF142F" w:rsidRPr="00EF142F" w:rsidRDefault="00EF142F" w:rsidP="00EF142F">
            <w:pPr>
              <w:spacing w:after="0" w:line="0" w:lineRule="atLeast"/>
              <w:jc w:val="center"/>
              <w:rPr>
                <w:rFonts w:ascii="Times New Roman" w:hAnsi="Times New Roman"/>
                <w:sz w:val="24"/>
                <w:szCs w:val="24"/>
              </w:rPr>
            </w:pPr>
          </w:p>
        </w:tc>
      </w:tr>
    </w:tbl>
    <w:p w:rsidR="00EF142F" w:rsidRPr="00EF142F" w:rsidRDefault="00EF142F" w:rsidP="00EF142F">
      <w:pPr>
        <w:spacing w:after="0" w:line="0" w:lineRule="atLeast"/>
        <w:ind w:firstLine="709"/>
        <w:jc w:val="both"/>
        <w:rPr>
          <w:rFonts w:ascii="Times New Roman" w:hAnsi="Times New Roman"/>
          <w:sz w:val="24"/>
          <w:szCs w:val="24"/>
        </w:rPr>
      </w:pPr>
      <w:r w:rsidRPr="00EF142F">
        <w:rPr>
          <w:rFonts w:ascii="Times New Roman" w:hAnsi="Times New Roman"/>
          <w:sz w:val="24"/>
          <w:szCs w:val="24"/>
        </w:rPr>
        <w:t xml:space="preserve">По результатам рассмотрения запроса </w:t>
      </w:r>
      <w:r w:rsidRPr="00EF142F">
        <w:rPr>
          <w:rFonts w:ascii="Times New Roman" w:hAnsi="Times New Roman"/>
          <w:i/>
          <w:sz w:val="24"/>
          <w:szCs w:val="24"/>
        </w:rPr>
        <w:t>________________________</w:t>
      </w:r>
      <w:r w:rsidRPr="00EF142F">
        <w:rPr>
          <w:rFonts w:ascii="Times New Roman" w:hAnsi="Times New Roman"/>
          <w:sz w:val="24"/>
          <w:szCs w:val="24"/>
        </w:rPr>
        <w:t xml:space="preserve">, уведомляем о предоставлении разрешения на право вырубки зеленых насаждений </w:t>
      </w:r>
      <w:r w:rsidRPr="00EF142F">
        <w:rPr>
          <w:rFonts w:ascii="Times New Roman" w:hAnsi="Times New Roman"/>
          <w:i/>
          <w:sz w:val="24"/>
          <w:szCs w:val="24"/>
        </w:rPr>
        <w:t>____________</w:t>
      </w:r>
      <w:r w:rsidRPr="00EF142F">
        <w:rPr>
          <w:rFonts w:ascii="Times New Roman" w:hAnsi="Times New Roman"/>
          <w:sz w:val="24"/>
          <w:szCs w:val="24"/>
        </w:rPr>
        <w:t xml:space="preserve"> на основании </w:t>
      </w:r>
      <w:r w:rsidRPr="00EF142F">
        <w:rPr>
          <w:rFonts w:ascii="Times New Roman" w:hAnsi="Times New Roman"/>
          <w:i/>
          <w:sz w:val="24"/>
          <w:szCs w:val="24"/>
        </w:rPr>
        <w:t>_______________</w:t>
      </w:r>
      <w:r w:rsidRPr="00EF142F">
        <w:rPr>
          <w:rFonts w:ascii="Times New Roman" w:hAnsi="Times New Roman"/>
          <w:sz w:val="24"/>
          <w:szCs w:val="24"/>
        </w:rPr>
        <w:t xml:space="preserve">на земельном участке  кадастровым номером </w:t>
      </w:r>
      <w:r w:rsidRPr="00EF142F">
        <w:rPr>
          <w:rFonts w:ascii="Times New Roman" w:hAnsi="Times New Roman"/>
          <w:i/>
          <w:sz w:val="24"/>
          <w:szCs w:val="24"/>
        </w:rPr>
        <w:t>__________________</w:t>
      </w:r>
      <w:r w:rsidRPr="00EF142F">
        <w:rPr>
          <w:rFonts w:ascii="Times New Roman" w:hAnsi="Times New Roman"/>
          <w:sz w:val="24"/>
          <w:szCs w:val="24"/>
        </w:rPr>
        <w:t xml:space="preserve"> на срок до</w:t>
      </w:r>
      <w:r w:rsidRPr="00EF142F">
        <w:rPr>
          <w:rFonts w:ascii="Times New Roman" w:hAnsi="Times New Roman"/>
          <w:i/>
          <w:sz w:val="24"/>
          <w:szCs w:val="24"/>
        </w:rPr>
        <w:t>____________________</w:t>
      </w:r>
      <w:r w:rsidRPr="00EF142F">
        <w:rPr>
          <w:rFonts w:ascii="Times New Roman" w:hAnsi="Times New Roman"/>
          <w:sz w:val="24"/>
          <w:szCs w:val="24"/>
        </w:rPr>
        <w:t>.</w:t>
      </w:r>
    </w:p>
    <w:p w:rsidR="00EF142F" w:rsidRPr="00EF142F" w:rsidRDefault="00EF142F" w:rsidP="00EF142F">
      <w:pPr>
        <w:spacing w:after="0" w:line="0" w:lineRule="atLeast"/>
        <w:rPr>
          <w:rFonts w:ascii="Times New Roman" w:hAnsi="Times New Roman"/>
          <w:sz w:val="24"/>
          <w:szCs w:val="24"/>
        </w:rPr>
      </w:pPr>
      <w:r w:rsidRPr="00EF142F">
        <w:rPr>
          <w:rFonts w:ascii="Times New Roman" w:hAnsi="Times New Roman"/>
          <w:sz w:val="24"/>
          <w:szCs w:val="24"/>
        </w:rPr>
        <w:t>Приложение: схема участка с нанесением зеленых насаждений, подлежащих вырубке.</w:t>
      </w:r>
    </w:p>
    <w:p w:rsidR="00EF142F" w:rsidRPr="00EF142F" w:rsidRDefault="00EF142F" w:rsidP="00EF142F">
      <w:pPr>
        <w:spacing w:after="0" w:line="0" w:lineRule="atLeast"/>
        <w:rPr>
          <w:rFonts w:ascii="Times New Roman" w:hAnsi="Times New Roman"/>
          <w:i/>
          <w:sz w:val="24"/>
          <w:szCs w:val="24"/>
        </w:rPr>
      </w:pPr>
    </w:p>
    <w:p w:rsidR="00EF142F" w:rsidRPr="00EF142F" w:rsidRDefault="00EF142F" w:rsidP="00EF142F">
      <w:pPr>
        <w:spacing w:after="0" w:line="0" w:lineRule="atLeast"/>
        <w:rPr>
          <w:rFonts w:ascii="Times New Roman" w:hAnsi="Times New Roman"/>
          <w:i/>
          <w:sz w:val="24"/>
          <w:szCs w:val="24"/>
        </w:rPr>
      </w:pPr>
    </w:p>
    <w:p w:rsidR="00EF142F" w:rsidRPr="00EF142F" w:rsidRDefault="00EF142F" w:rsidP="00EF142F">
      <w:pPr>
        <w:spacing w:after="0" w:line="0" w:lineRule="atLeast"/>
        <w:rPr>
          <w:rFonts w:ascii="Times New Roman" w:hAnsi="Times New Roman"/>
          <w:i/>
          <w:sz w:val="24"/>
          <w:szCs w:val="24"/>
        </w:rPr>
      </w:pPr>
    </w:p>
    <w:p w:rsidR="00EF142F" w:rsidRPr="00EF142F" w:rsidRDefault="00EF142F" w:rsidP="00EF142F">
      <w:pPr>
        <w:spacing w:after="0" w:line="0" w:lineRule="atLeast"/>
        <w:rPr>
          <w:rFonts w:ascii="Times New Roman" w:hAnsi="Times New Roman"/>
          <w:sz w:val="24"/>
          <w:szCs w:val="24"/>
        </w:rPr>
      </w:pPr>
      <w:bookmarkStart w:id="44" w:name="_Hlk55827197"/>
      <w:r w:rsidRPr="00EF142F">
        <w:rPr>
          <w:rFonts w:ascii="Times New Roman" w:hAnsi="Times New Roman"/>
          <w:i/>
          <w:sz w:val="24"/>
          <w:szCs w:val="24"/>
        </w:rPr>
        <w:t>________________________________________</w:t>
      </w:r>
    </w:p>
    <w:tbl>
      <w:tblPr>
        <w:tblW w:w="0" w:type="auto"/>
        <w:tblLayout w:type="fixed"/>
        <w:tblLook w:val="04A0"/>
      </w:tblPr>
      <w:tblGrid>
        <w:gridCol w:w="5098"/>
        <w:gridCol w:w="5108"/>
      </w:tblGrid>
      <w:tr w:rsidR="00EF142F" w:rsidRPr="00EF142F" w:rsidTr="00EE1D68">
        <w:tc>
          <w:tcPr>
            <w:tcW w:w="5098" w:type="dxa"/>
            <w:tcBorders>
              <w:right w:val="single" w:sz="4" w:space="0" w:color="000000"/>
            </w:tcBorders>
          </w:tcPr>
          <w:bookmarkEnd w:id="44"/>
          <w:p w:rsidR="00EF142F" w:rsidRPr="00EF142F" w:rsidRDefault="00EF142F" w:rsidP="00EF142F">
            <w:pPr>
              <w:spacing w:after="0" w:line="0" w:lineRule="atLeast"/>
              <w:ind w:left="350" w:right="262"/>
              <w:jc w:val="center"/>
              <w:rPr>
                <w:rFonts w:ascii="Times New Roman" w:hAnsi="Times New Roman"/>
                <w:b/>
                <w:i/>
                <w:sz w:val="24"/>
                <w:szCs w:val="24"/>
              </w:rPr>
            </w:pPr>
            <w:r w:rsidRPr="00EF142F">
              <w:rPr>
                <w:rFonts w:ascii="Times New Roman" w:hAnsi="Times New Roman"/>
                <w:b/>
                <w:i/>
                <w:sz w:val="24"/>
                <w:szCs w:val="24"/>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EF142F" w:rsidRPr="00EF142F" w:rsidRDefault="00EF142F" w:rsidP="00EF142F">
            <w:pPr>
              <w:spacing w:after="0" w:line="0" w:lineRule="atLeast"/>
              <w:ind w:left="350" w:right="262"/>
              <w:contextualSpacing/>
              <w:jc w:val="center"/>
              <w:rPr>
                <w:rFonts w:ascii="Times New Roman" w:hAnsi="Times New Roman"/>
                <w:b/>
                <w:sz w:val="24"/>
                <w:szCs w:val="24"/>
              </w:rPr>
            </w:pPr>
            <w:r w:rsidRPr="00EF142F">
              <w:rPr>
                <w:rFonts w:ascii="Times New Roman" w:hAnsi="Times New Roman"/>
                <w:b/>
                <w:sz w:val="24"/>
                <w:szCs w:val="24"/>
              </w:rPr>
              <w:t>Сведения об</w:t>
            </w:r>
          </w:p>
          <w:p w:rsidR="00EF142F" w:rsidRPr="00EF142F" w:rsidRDefault="00EF142F" w:rsidP="00EF142F">
            <w:pPr>
              <w:spacing w:after="0" w:line="0" w:lineRule="atLeast"/>
              <w:ind w:left="350" w:right="262"/>
              <w:contextualSpacing/>
              <w:jc w:val="center"/>
              <w:rPr>
                <w:rFonts w:ascii="Times New Roman" w:hAnsi="Times New Roman"/>
                <w:b/>
                <w:sz w:val="24"/>
                <w:szCs w:val="24"/>
              </w:rPr>
            </w:pPr>
            <w:r w:rsidRPr="00EF142F">
              <w:rPr>
                <w:rFonts w:ascii="Times New Roman" w:hAnsi="Times New Roman"/>
                <w:b/>
                <w:sz w:val="24"/>
                <w:szCs w:val="24"/>
              </w:rPr>
              <w:t>электронной</w:t>
            </w:r>
          </w:p>
          <w:p w:rsidR="00EF142F" w:rsidRPr="00EF142F" w:rsidRDefault="00EF142F" w:rsidP="00EF142F">
            <w:pPr>
              <w:spacing w:after="0" w:line="0" w:lineRule="atLeast"/>
              <w:ind w:left="350" w:right="262"/>
              <w:contextualSpacing/>
              <w:jc w:val="center"/>
              <w:rPr>
                <w:rFonts w:ascii="Times New Roman" w:hAnsi="Times New Roman"/>
                <w:b/>
                <w:sz w:val="24"/>
                <w:szCs w:val="24"/>
              </w:rPr>
            </w:pPr>
            <w:r w:rsidRPr="00EF142F">
              <w:rPr>
                <w:rFonts w:ascii="Times New Roman" w:hAnsi="Times New Roman"/>
                <w:b/>
                <w:sz w:val="24"/>
                <w:szCs w:val="24"/>
              </w:rPr>
              <w:t>подписи</w:t>
            </w:r>
          </w:p>
        </w:tc>
      </w:tr>
      <w:bookmarkEnd w:id="43"/>
    </w:tbl>
    <w:p w:rsidR="00EF142F" w:rsidRPr="00EF142F" w:rsidRDefault="00EF142F" w:rsidP="00EF142F">
      <w:pPr>
        <w:spacing w:after="0" w:line="0" w:lineRule="atLeast"/>
        <w:rPr>
          <w:rFonts w:ascii="Times New Roman" w:hAnsi="Times New Roman"/>
          <w:sz w:val="24"/>
          <w:szCs w:val="24"/>
        </w:rPr>
      </w:pPr>
    </w:p>
    <w:p w:rsidR="00EF142F" w:rsidRPr="00EF142F" w:rsidRDefault="00EF142F" w:rsidP="00EF142F">
      <w:pPr>
        <w:spacing w:after="0" w:line="0" w:lineRule="atLeast"/>
        <w:jc w:val="right"/>
        <w:rPr>
          <w:rFonts w:ascii="Times New Roman" w:hAnsi="Times New Roman"/>
          <w:sz w:val="24"/>
          <w:szCs w:val="24"/>
        </w:rPr>
      </w:pPr>
      <w:r w:rsidRPr="00EF142F">
        <w:rPr>
          <w:rFonts w:ascii="Times New Roman" w:hAnsi="Times New Roman"/>
          <w:sz w:val="24"/>
          <w:szCs w:val="24"/>
        </w:rPr>
        <w:br w:type="page"/>
      </w:r>
      <w:r w:rsidRPr="00EF142F">
        <w:rPr>
          <w:rFonts w:ascii="Times New Roman" w:hAnsi="Times New Roman"/>
          <w:sz w:val="24"/>
          <w:szCs w:val="24"/>
        </w:rPr>
        <w:lastRenderedPageBreak/>
        <w:t xml:space="preserve">Приложение </w:t>
      </w:r>
    </w:p>
    <w:p w:rsidR="00EF142F" w:rsidRPr="00EF142F" w:rsidRDefault="00EF142F" w:rsidP="00EF142F">
      <w:pPr>
        <w:spacing w:after="0" w:line="0" w:lineRule="atLeast"/>
        <w:ind w:left="5387"/>
        <w:jc w:val="right"/>
        <w:rPr>
          <w:rFonts w:ascii="Times New Roman" w:hAnsi="Times New Roman"/>
          <w:sz w:val="24"/>
          <w:szCs w:val="24"/>
        </w:rPr>
      </w:pPr>
      <w:r w:rsidRPr="00EF142F">
        <w:rPr>
          <w:rFonts w:ascii="Times New Roman" w:hAnsi="Times New Roman"/>
          <w:sz w:val="24"/>
          <w:szCs w:val="24"/>
        </w:rPr>
        <w:t>к разрешению на право вырубки зеленых насаждений</w:t>
      </w:r>
    </w:p>
    <w:p w:rsidR="00EF142F" w:rsidRPr="00EF142F" w:rsidRDefault="00EF142F" w:rsidP="00EF142F">
      <w:pPr>
        <w:spacing w:after="0" w:line="0" w:lineRule="atLeast"/>
        <w:ind w:left="5387"/>
        <w:jc w:val="right"/>
        <w:rPr>
          <w:rFonts w:ascii="Times New Roman" w:hAnsi="Times New Roman"/>
          <w:sz w:val="24"/>
          <w:szCs w:val="24"/>
          <w:u w:val="single"/>
        </w:rPr>
      </w:pPr>
      <w:r w:rsidRPr="00EF142F">
        <w:rPr>
          <w:rFonts w:ascii="Times New Roman" w:hAnsi="Times New Roman"/>
          <w:sz w:val="24"/>
          <w:szCs w:val="24"/>
        </w:rPr>
        <w:t>Регистрационный №: _______________</w:t>
      </w:r>
    </w:p>
    <w:p w:rsidR="00EF142F" w:rsidRPr="00EF142F" w:rsidRDefault="00EF142F" w:rsidP="00EF142F">
      <w:pPr>
        <w:spacing w:after="0" w:line="0" w:lineRule="atLeast"/>
        <w:ind w:left="5387"/>
        <w:jc w:val="right"/>
        <w:rPr>
          <w:rFonts w:ascii="Times New Roman" w:hAnsi="Times New Roman"/>
          <w:sz w:val="24"/>
          <w:szCs w:val="24"/>
        </w:rPr>
      </w:pPr>
      <w:r w:rsidRPr="00EF142F">
        <w:rPr>
          <w:rFonts w:ascii="Times New Roman" w:hAnsi="Times New Roman"/>
          <w:sz w:val="24"/>
          <w:szCs w:val="24"/>
        </w:rPr>
        <w:t>Дата: _______________</w:t>
      </w:r>
    </w:p>
    <w:p w:rsidR="00EF142F" w:rsidRPr="00EF142F" w:rsidRDefault="00EF142F" w:rsidP="00EF142F">
      <w:pPr>
        <w:spacing w:after="0" w:line="0" w:lineRule="atLeast"/>
        <w:rPr>
          <w:rFonts w:ascii="Times New Roman" w:hAnsi="Times New Roman"/>
          <w:sz w:val="24"/>
          <w:szCs w:val="24"/>
        </w:rPr>
      </w:pPr>
    </w:p>
    <w:p w:rsidR="00EF142F" w:rsidRPr="00EF142F" w:rsidRDefault="00EF142F" w:rsidP="00EF142F">
      <w:pPr>
        <w:spacing w:after="0" w:line="0" w:lineRule="atLeast"/>
        <w:rPr>
          <w:rFonts w:ascii="Times New Roman" w:hAnsi="Times New Roman"/>
          <w:sz w:val="24"/>
          <w:szCs w:val="24"/>
        </w:rPr>
      </w:pPr>
    </w:p>
    <w:p w:rsidR="00EF142F" w:rsidRPr="00EF142F" w:rsidRDefault="00EF142F" w:rsidP="00EF142F">
      <w:pPr>
        <w:spacing w:after="0" w:line="0" w:lineRule="atLeast"/>
        <w:jc w:val="center"/>
        <w:outlineLvl w:val="2"/>
        <w:rPr>
          <w:rFonts w:ascii="Times New Roman" w:hAnsi="Times New Roman"/>
          <w:b/>
          <w:sz w:val="24"/>
          <w:szCs w:val="24"/>
        </w:rPr>
      </w:pPr>
      <w:bookmarkStart w:id="45" w:name="__RefHeading___44"/>
      <w:bookmarkEnd w:id="45"/>
      <w:r w:rsidRPr="00EF142F">
        <w:rPr>
          <w:rFonts w:ascii="Times New Roman" w:hAnsi="Times New Roman"/>
          <w:b/>
          <w:sz w:val="24"/>
          <w:szCs w:val="24"/>
        </w:rPr>
        <w:t>СХЕМА УЧАСТКА С НАНЕСЕНИЕМ ЗЕЛЕНЫХ НАСАЖДЕНИЙ, ПОДЛЕЖАЩИХ ВЫРУБКЕ</w:t>
      </w:r>
    </w:p>
    <w:p w:rsidR="00EF142F" w:rsidRPr="00EF142F" w:rsidRDefault="00EF142F" w:rsidP="00EF142F">
      <w:pPr>
        <w:spacing w:after="0" w:line="0" w:lineRule="atLeast"/>
        <w:rPr>
          <w:rFonts w:ascii="Times New Roman" w:hAnsi="Times New Roman"/>
          <w:sz w:val="24"/>
          <w:szCs w:val="24"/>
        </w:rPr>
      </w:pPr>
    </w:p>
    <w:p w:rsidR="00EF142F" w:rsidRPr="00EF142F" w:rsidRDefault="00EF142F" w:rsidP="00EF142F">
      <w:pPr>
        <w:spacing w:after="0" w:line="0" w:lineRule="atLeast"/>
        <w:rPr>
          <w:rFonts w:ascii="Times New Roman" w:hAnsi="Times New Roman"/>
          <w:sz w:val="24"/>
          <w:szCs w:val="24"/>
        </w:rPr>
      </w:pPr>
    </w:p>
    <w:p w:rsidR="00EF142F" w:rsidRPr="00EF142F" w:rsidRDefault="00EF142F" w:rsidP="00EF142F">
      <w:pPr>
        <w:spacing w:after="0" w:line="0" w:lineRule="atLeast"/>
        <w:rPr>
          <w:rFonts w:ascii="Times New Roman" w:hAnsi="Times New Roman"/>
          <w:sz w:val="24"/>
          <w:szCs w:val="24"/>
        </w:rPr>
      </w:pPr>
    </w:p>
    <w:p w:rsidR="00EF142F" w:rsidRPr="00EF142F" w:rsidRDefault="00EF142F" w:rsidP="00EF142F">
      <w:pPr>
        <w:spacing w:after="0" w:line="0" w:lineRule="atLeast"/>
        <w:rPr>
          <w:rFonts w:ascii="Times New Roman" w:hAnsi="Times New Roman"/>
          <w:sz w:val="24"/>
          <w:szCs w:val="24"/>
        </w:rPr>
      </w:pPr>
    </w:p>
    <w:p w:rsidR="00EF142F" w:rsidRPr="00EF142F" w:rsidRDefault="00EF142F" w:rsidP="00EF142F">
      <w:pPr>
        <w:spacing w:after="0" w:line="0" w:lineRule="atLeast"/>
        <w:rPr>
          <w:rFonts w:ascii="Times New Roman" w:hAnsi="Times New Roman"/>
          <w:sz w:val="24"/>
          <w:szCs w:val="24"/>
        </w:rPr>
      </w:pPr>
    </w:p>
    <w:p w:rsidR="00EF142F" w:rsidRPr="00EF142F" w:rsidRDefault="00EF142F" w:rsidP="00EF142F">
      <w:pPr>
        <w:spacing w:after="0" w:line="0" w:lineRule="atLeast"/>
        <w:rPr>
          <w:rFonts w:ascii="Times New Roman" w:hAnsi="Times New Roman"/>
          <w:i/>
          <w:sz w:val="24"/>
          <w:szCs w:val="24"/>
        </w:rPr>
      </w:pPr>
      <w:r w:rsidRPr="00EF142F">
        <w:rPr>
          <w:rFonts w:ascii="Times New Roman" w:hAnsi="Times New Roman"/>
          <w:i/>
          <w:sz w:val="24"/>
          <w:szCs w:val="24"/>
        </w:rPr>
        <w:br/>
      </w:r>
    </w:p>
    <w:p w:rsidR="00EF142F" w:rsidRPr="00EF142F" w:rsidRDefault="00EF142F" w:rsidP="00EF142F">
      <w:pPr>
        <w:spacing w:after="0" w:line="0" w:lineRule="atLeast"/>
        <w:rPr>
          <w:rFonts w:ascii="Times New Roman" w:hAnsi="Times New Roman"/>
          <w:i/>
          <w:sz w:val="24"/>
          <w:szCs w:val="24"/>
        </w:rPr>
      </w:pPr>
    </w:p>
    <w:p w:rsidR="00EF142F" w:rsidRPr="00EF142F" w:rsidRDefault="00EF142F" w:rsidP="00EF142F">
      <w:pPr>
        <w:spacing w:after="0" w:line="0" w:lineRule="atLeast"/>
        <w:rPr>
          <w:rFonts w:ascii="Times New Roman" w:hAnsi="Times New Roman"/>
          <w:i/>
          <w:sz w:val="24"/>
          <w:szCs w:val="24"/>
        </w:rPr>
      </w:pPr>
    </w:p>
    <w:p w:rsidR="00EF142F" w:rsidRPr="00EF142F" w:rsidRDefault="00EF142F" w:rsidP="00EF142F">
      <w:pPr>
        <w:spacing w:after="0" w:line="0" w:lineRule="atLeast"/>
        <w:rPr>
          <w:rFonts w:ascii="Times New Roman" w:hAnsi="Times New Roman"/>
          <w:i/>
          <w:sz w:val="24"/>
          <w:szCs w:val="24"/>
        </w:rPr>
      </w:pPr>
    </w:p>
    <w:p w:rsidR="00EF142F" w:rsidRPr="00EF142F" w:rsidRDefault="00EF142F" w:rsidP="00EF142F">
      <w:pPr>
        <w:spacing w:after="0" w:line="0" w:lineRule="atLeast"/>
        <w:rPr>
          <w:rFonts w:ascii="Times New Roman" w:hAnsi="Times New Roman"/>
          <w:i/>
          <w:sz w:val="24"/>
          <w:szCs w:val="24"/>
        </w:rPr>
      </w:pPr>
    </w:p>
    <w:p w:rsidR="00EF142F" w:rsidRPr="00EF142F" w:rsidRDefault="00EF142F" w:rsidP="00EF142F">
      <w:pPr>
        <w:spacing w:after="0" w:line="0" w:lineRule="atLeast"/>
        <w:rPr>
          <w:rFonts w:ascii="Times New Roman" w:hAnsi="Times New Roman"/>
          <w:i/>
          <w:sz w:val="24"/>
          <w:szCs w:val="24"/>
        </w:rPr>
      </w:pPr>
    </w:p>
    <w:p w:rsidR="00EF142F" w:rsidRPr="00EF142F" w:rsidRDefault="00EF142F" w:rsidP="00EF142F">
      <w:pPr>
        <w:spacing w:after="0" w:line="0" w:lineRule="atLeast"/>
        <w:rPr>
          <w:rFonts w:ascii="Times New Roman" w:hAnsi="Times New Roman"/>
          <w:i/>
          <w:sz w:val="24"/>
          <w:szCs w:val="24"/>
        </w:rPr>
      </w:pPr>
    </w:p>
    <w:p w:rsidR="00EF142F" w:rsidRPr="00EF142F" w:rsidRDefault="00EF142F" w:rsidP="00EF142F">
      <w:pPr>
        <w:spacing w:after="0" w:line="0" w:lineRule="atLeast"/>
        <w:rPr>
          <w:rFonts w:ascii="Times New Roman" w:hAnsi="Times New Roman"/>
          <w:i/>
          <w:sz w:val="24"/>
          <w:szCs w:val="24"/>
        </w:rPr>
      </w:pPr>
    </w:p>
    <w:p w:rsidR="00EF142F" w:rsidRPr="00EF142F" w:rsidRDefault="00EF142F" w:rsidP="00EF142F">
      <w:pPr>
        <w:spacing w:after="0" w:line="0" w:lineRule="atLeast"/>
        <w:rPr>
          <w:rFonts w:ascii="Times New Roman" w:hAnsi="Times New Roman"/>
          <w:i/>
          <w:sz w:val="24"/>
          <w:szCs w:val="24"/>
        </w:rPr>
      </w:pPr>
    </w:p>
    <w:p w:rsidR="00EF142F" w:rsidRPr="00EF142F" w:rsidRDefault="00EF142F" w:rsidP="00EF142F">
      <w:pPr>
        <w:spacing w:after="0" w:line="0" w:lineRule="atLeast"/>
        <w:rPr>
          <w:rFonts w:ascii="Times New Roman" w:hAnsi="Times New Roman"/>
          <w:i/>
          <w:sz w:val="24"/>
          <w:szCs w:val="24"/>
        </w:rPr>
      </w:pPr>
    </w:p>
    <w:p w:rsidR="00EF142F" w:rsidRPr="00EF142F" w:rsidRDefault="00EF142F" w:rsidP="00EF142F">
      <w:pPr>
        <w:spacing w:after="0" w:line="0" w:lineRule="atLeast"/>
        <w:rPr>
          <w:rFonts w:ascii="Times New Roman" w:hAnsi="Times New Roman"/>
          <w:sz w:val="24"/>
          <w:szCs w:val="24"/>
        </w:rPr>
      </w:pPr>
    </w:p>
    <w:p w:rsidR="00EF142F" w:rsidRPr="00EF142F" w:rsidRDefault="00EF142F" w:rsidP="00EF142F">
      <w:pPr>
        <w:spacing w:after="0" w:line="0" w:lineRule="atLeast"/>
        <w:rPr>
          <w:rFonts w:ascii="Times New Roman" w:hAnsi="Times New Roman"/>
          <w:sz w:val="24"/>
          <w:szCs w:val="24"/>
        </w:rPr>
      </w:pPr>
    </w:p>
    <w:tbl>
      <w:tblPr>
        <w:tblW w:w="0" w:type="auto"/>
        <w:tblLayout w:type="fixed"/>
        <w:tblLook w:val="04A0"/>
      </w:tblPr>
      <w:tblGrid>
        <w:gridCol w:w="4956"/>
        <w:gridCol w:w="4402"/>
      </w:tblGrid>
      <w:tr w:rsidR="00EF142F" w:rsidRPr="00EF142F" w:rsidTr="00EE1D68">
        <w:tc>
          <w:tcPr>
            <w:tcW w:w="4956" w:type="dxa"/>
            <w:tcBorders>
              <w:right w:val="single" w:sz="4" w:space="0" w:color="000000"/>
            </w:tcBorders>
          </w:tcPr>
          <w:p w:rsidR="00EF142F" w:rsidRPr="00EF142F" w:rsidRDefault="00EF142F" w:rsidP="00EF142F">
            <w:pPr>
              <w:spacing w:after="0" w:line="0" w:lineRule="atLeast"/>
              <w:ind w:left="350" w:right="262"/>
              <w:jc w:val="center"/>
              <w:rPr>
                <w:rFonts w:ascii="Times New Roman" w:hAnsi="Times New Roman"/>
                <w:b/>
                <w:sz w:val="24"/>
                <w:szCs w:val="24"/>
              </w:rPr>
            </w:pPr>
            <w:r w:rsidRPr="00EF142F">
              <w:rPr>
                <w:rFonts w:ascii="Times New Roman" w:hAnsi="Times New Roman"/>
                <w:b/>
                <w:sz w:val="24"/>
                <w:szCs w:val="24"/>
              </w:rPr>
              <w:t>{Ф.И.О. должность уполномоченного сотрудника}</w:t>
            </w:r>
          </w:p>
        </w:tc>
        <w:tc>
          <w:tcPr>
            <w:tcW w:w="4402" w:type="dxa"/>
            <w:tcBorders>
              <w:top w:val="single" w:sz="4" w:space="0" w:color="000000"/>
              <w:left w:val="single" w:sz="4" w:space="0" w:color="000000"/>
              <w:bottom w:val="single" w:sz="4" w:space="0" w:color="000000"/>
              <w:right w:val="single" w:sz="4" w:space="0" w:color="000000"/>
            </w:tcBorders>
          </w:tcPr>
          <w:p w:rsidR="00EF142F" w:rsidRPr="00EF142F" w:rsidRDefault="00EF142F" w:rsidP="00EF142F">
            <w:pPr>
              <w:spacing w:after="0" w:line="0" w:lineRule="atLeast"/>
              <w:ind w:left="350" w:right="262"/>
              <w:jc w:val="center"/>
              <w:rPr>
                <w:rFonts w:ascii="Times New Roman" w:hAnsi="Times New Roman"/>
                <w:b/>
                <w:sz w:val="24"/>
                <w:szCs w:val="24"/>
              </w:rPr>
            </w:pPr>
            <w:r w:rsidRPr="00EF142F">
              <w:rPr>
                <w:rFonts w:ascii="Times New Roman" w:hAnsi="Times New Roman"/>
                <w:b/>
                <w:sz w:val="24"/>
                <w:szCs w:val="24"/>
              </w:rPr>
              <w:t>Сведения об</w:t>
            </w:r>
          </w:p>
          <w:p w:rsidR="00EF142F" w:rsidRPr="00EF142F" w:rsidRDefault="00EF142F" w:rsidP="00EF142F">
            <w:pPr>
              <w:spacing w:after="0" w:line="0" w:lineRule="atLeast"/>
              <w:ind w:left="350" w:right="262"/>
              <w:jc w:val="center"/>
              <w:rPr>
                <w:rFonts w:ascii="Times New Roman" w:hAnsi="Times New Roman"/>
                <w:b/>
                <w:sz w:val="24"/>
                <w:szCs w:val="24"/>
              </w:rPr>
            </w:pPr>
            <w:r w:rsidRPr="00EF142F">
              <w:rPr>
                <w:rFonts w:ascii="Times New Roman" w:hAnsi="Times New Roman"/>
                <w:b/>
                <w:sz w:val="24"/>
                <w:szCs w:val="24"/>
              </w:rPr>
              <w:t>электронной</w:t>
            </w:r>
          </w:p>
          <w:p w:rsidR="00EF142F" w:rsidRPr="00EF142F" w:rsidRDefault="00EF142F" w:rsidP="00EF142F">
            <w:pPr>
              <w:spacing w:after="0" w:line="0" w:lineRule="atLeast"/>
              <w:ind w:left="350" w:right="262"/>
              <w:jc w:val="center"/>
              <w:rPr>
                <w:rFonts w:ascii="Times New Roman" w:hAnsi="Times New Roman"/>
                <w:b/>
                <w:sz w:val="24"/>
                <w:szCs w:val="24"/>
              </w:rPr>
            </w:pPr>
            <w:r w:rsidRPr="00EF142F">
              <w:rPr>
                <w:rFonts w:ascii="Times New Roman" w:hAnsi="Times New Roman"/>
                <w:b/>
                <w:sz w:val="24"/>
                <w:szCs w:val="24"/>
              </w:rPr>
              <w:t>подписи</w:t>
            </w:r>
          </w:p>
        </w:tc>
      </w:tr>
    </w:tbl>
    <w:p w:rsidR="00EF142F" w:rsidRPr="00EF142F" w:rsidRDefault="00EF142F" w:rsidP="00EF142F">
      <w:pPr>
        <w:spacing w:after="0" w:line="0" w:lineRule="atLeast"/>
        <w:rPr>
          <w:rFonts w:ascii="Times New Roman" w:hAnsi="Times New Roman"/>
          <w:sz w:val="24"/>
          <w:szCs w:val="24"/>
        </w:rPr>
      </w:pPr>
    </w:p>
    <w:p w:rsidR="00EF142F" w:rsidRPr="00EF142F" w:rsidRDefault="00EF142F" w:rsidP="00EF142F">
      <w:pPr>
        <w:spacing w:after="0" w:line="0" w:lineRule="atLeast"/>
        <w:rPr>
          <w:rFonts w:ascii="Times New Roman" w:hAnsi="Times New Roman"/>
          <w:sz w:val="24"/>
          <w:szCs w:val="24"/>
        </w:rPr>
      </w:pPr>
    </w:p>
    <w:p w:rsidR="00EF142F" w:rsidRPr="00EF142F" w:rsidRDefault="00EF142F" w:rsidP="00EF142F">
      <w:pPr>
        <w:spacing w:after="0" w:line="0" w:lineRule="atLeast"/>
        <w:rPr>
          <w:rFonts w:ascii="Times New Roman" w:hAnsi="Times New Roman"/>
          <w:sz w:val="24"/>
          <w:szCs w:val="24"/>
        </w:rPr>
      </w:pPr>
    </w:p>
    <w:p w:rsidR="00EF142F" w:rsidRPr="00EF142F" w:rsidRDefault="00EF142F" w:rsidP="00EF142F">
      <w:pPr>
        <w:spacing w:after="0" w:line="0" w:lineRule="atLeast"/>
        <w:rPr>
          <w:rFonts w:ascii="Times New Roman" w:hAnsi="Times New Roman"/>
          <w:sz w:val="24"/>
          <w:szCs w:val="24"/>
        </w:rPr>
      </w:pPr>
    </w:p>
    <w:p w:rsidR="00EF142F" w:rsidRPr="00EF142F" w:rsidRDefault="00EF142F" w:rsidP="00EF142F">
      <w:pPr>
        <w:spacing w:after="0" w:line="0" w:lineRule="atLeast"/>
        <w:rPr>
          <w:rFonts w:ascii="Times New Roman" w:hAnsi="Times New Roman"/>
          <w:sz w:val="24"/>
          <w:szCs w:val="24"/>
        </w:rPr>
      </w:pPr>
    </w:p>
    <w:p w:rsidR="00EF142F" w:rsidRPr="00EF142F" w:rsidRDefault="00EF142F" w:rsidP="00EF142F">
      <w:pPr>
        <w:spacing w:after="0" w:line="0" w:lineRule="atLeast"/>
        <w:contextualSpacing/>
        <w:jc w:val="right"/>
        <w:rPr>
          <w:rFonts w:ascii="Times New Roman" w:hAnsi="Times New Roman"/>
          <w:spacing w:val="1"/>
          <w:sz w:val="24"/>
          <w:szCs w:val="24"/>
        </w:rPr>
      </w:pPr>
      <w:r w:rsidRPr="00EF142F">
        <w:rPr>
          <w:rFonts w:ascii="Times New Roman" w:hAnsi="Times New Roman"/>
          <w:sz w:val="24"/>
          <w:szCs w:val="24"/>
        </w:rPr>
        <w:br w:type="page"/>
      </w:r>
      <w:r w:rsidRPr="00EF142F">
        <w:rPr>
          <w:rFonts w:ascii="Times New Roman" w:hAnsi="Times New Roman"/>
          <w:sz w:val="24"/>
          <w:szCs w:val="24"/>
        </w:rPr>
        <w:lastRenderedPageBreak/>
        <w:t>Приложение № 2</w:t>
      </w:r>
    </w:p>
    <w:p w:rsidR="00EF142F" w:rsidRPr="00EF142F" w:rsidRDefault="00EF142F" w:rsidP="00EF142F">
      <w:pPr>
        <w:spacing w:after="0" w:line="0" w:lineRule="atLeast"/>
        <w:contextualSpacing/>
        <w:jc w:val="right"/>
        <w:rPr>
          <w:rFonts w:ascii="Times New Roman" w:hAnsi="Times New Roman"/>
          <w:spacing w:val="1"/>
          <w:sz w:val="24"/>
          <w:szCs w:val="24"/>
        </w:rPr>
      </w:pPr>
      <w:r w:rsidRPr="00EF142F">
        <w:rPr>
          <w:rFonts w:ascii="Times New Roman" w:hAnsi="Times New Roman"/>
          <w:sz w:val="24"/>
          <w:szCs w:val="24"/>
        </w:rPr>
        <w:t>К Административному регламенту</w:t>
      </w:r>
    </w:p>
    <w:p w:rsidR="00EF142F" w:rsidRPr="00EF142F" w:rsidRDefault="00EF142F" w:rsidP="00EF142F">
      <w:pPr>
        <w:spacing w:after="0" w:line="0" w:lineRule="atLeast"/>
        <w:contextualSpacing/>
        <w:jc w:val="right"/>
        <w:rPr>
          <w:rFonts w:ascii="Times New Roman" w:hAnsi="Times New Roman"/>
          <w:spacing w:val="-12"/>
          <w:sz w:val="24"/>
          <w:szCs w:val="24"/>
        </w:rPr>
      </w:pPr>
      <w:r w:rsidRPr="00EF142F">
        <w:rPr>
          <w:rFonts w:ascii="Times New Roman" w:hAnsi="Times New Roman"/>
          <w:sz w:val="24"/>
          <w:szCs w:val="24"/>
        </w:rPr>
        <w:t>По предоставлению</w:t>
      </w:r>
    </w:p>
    <w:p w:rsidR="00EF142F" w:rsidRPr="00EF142F" w:rsidRDefault="00EF142F" w:rsidP="00EF142F">
      <w:pPr>
        <w:spacing w:after="0" w:line="0" w:lineRule="atLeast"/>
        <w:contextualSpacing/>
        <w:jc w:val="right"/>
        <w:rPr>
          <w:rFonts w:ascii="Times New Roman" w:hAnsi="Times New Roman"/>
          <w:sz w:val="24"/>
          <w:szCs w:val="24"/>
        </w:rPr>
      </w:pPr>
      <w:r w:rsidRPr="00EF142F">
        <w:rPr>
          <w:rFonts w:ascii="Times New Roman" w:hAnsi="Times New Roman"/>
          <w:sz w:val="24"/>
          <w:szCs w:val="24"/>
        </w:rPr>
        <w:t>муниципальной услуги</w:t>
      </w:r>
    </w:p>
    <w:p w:rsidR="00EF142F" w:rsidRPr="00EF142F" w:rsidRDefault="00EF142F" w:rsidP="00EF142F">
      <w:pPr>
        <w:pStyle w:val="2"/>
        <w:spacing w:line="0" w:lineRule="atLeast"/>
        <w:ind w:left="0" w:firstLine="0"/>
        <w:jc w:val="center"/>
        <w:rPr>
          <w:sz w:val="24"/>
        </w:rPr>
      </w:pPr>
    </w:p>
    <w:p w:rsidR="00EF142F" w:rsidRPr="00EF142F" w:rsidRDefault="00EF142F" w:rsidP="00EF142F">
      <w:pPr>
        <w:pStyle w:val="2"/>
        <w:spacing w:line="0" w:lineRule="atLeast"/>
        <w:ind w:left="0" w:firstLine="0"/>
        <w:jc w:val="center"/>
        <w:rPr>
          <w:sz w:val="24"/>
        </w:rPr>
      </w:pPr>
      <w:bookmarkStart w:id="46" w:name="__RefHeading___45"/>
      <w:bookmarkEnd w:id="46"/>
      <w:r w:rsidRPr="00EF142F">
        <w:rPr>
          <w:sz w:val="24"/>
        </w:rPr>
        <w:t xml:space="preserve">Форма решения </w:t>
      </w:r>
      <w:bookmarkStart w:id="47" w:name="_Hlk88216683"/>
      <w:r w:rsidRPr="00EF142F">
        <w:rPr>
          <w:sz w:val="24"/>
        </w:rPr>
        <w:t>об отказе в приеме документов, необходимых для предоставления услуги / об отказе в предоставлении услуги</w:t>
      </w:r>
      <w:bookmarkEnd w:id="47"/>
    </w:p>
    <w:tbl>
      <w:tblPr>
        <w:tblW w:w="0" w:type="auto"/>
        <w:tblLayout w:type="fixed"/>
        <w:tblLook w:val="04A0"/>
      </w:tblPr>
      <w:tblGrid>
        <w:gridCol w:w="5954"/>
        <w:gridCol w:w="3260"/>
      </w:tblGrid>
      <w:tr w:rsidR="00EF142F" w:rsidRPr="00EF142F" w:rsidTr="00EE1D68">
        <w:trPr>
          <w:trHeight w:val="459"/>
        </w:trPr>
        <w:tc>
          <w:tcPr>
            <w:tcW w:w="5954" w:type="dxa"/>
            <w:tcMar>
              <w:top w:w="75" w:type="dxa"/>
              <w:left w:w="255" w:type="dxa"/>
              <w:bottom w:w="75" w:type="dxa"/>
              <w:right w:w="255" w:type="dxa"/>
            </w:tcMar>
          </w:tcPr>
          <w:p w:rsidR="00EF142F" w:rsidRPr="00EF142F" w:rsidRDefault="00EF142F" w:rsidP="00EF142F">
            <w:pPr>
              <w:spacing w:after="0" w:line="0" w:lineRule="atLeast"/>
              <w:ind w:firstLine="4707"/>
              <w:rPr>
                <w:rFonts w:ascii="Times New Roman" w:hAnsi="Times New Roman"/>
                <w:sz w:val="24"/>
                <w:szCs w:val="24"/>
              </w:rPr>
            </w:pPr>
            <w:r w:rsidRPr="00EF142F">
              <w:rPr>
                <w:rFonts w:ascii="Times New Roman" w:hAnsi="Times New Roman"/>
                <w:sz w:val="24"/>
                <w:szCs w:val="24"/>
              </w:rPr>
              <w:t>Кому</w:t>
            </w:r>
          </w:p>
        </w:tc>
        <w:tc>
          <w:tcPr>
            <w:tcW w:w="3260" w:type="dxa"/>
            <w:tcMar>
              <w:top w:w="75" w:type="dxa"/>
              <w:left w:w="255" w:type="dxa"/>
              <w:bottom w:w="75" w:type="dxa"/>
              <w:right w:w="255" w:type="dxa"/>
            </w:tcMar>
          </w:tcPr>
          <w:p w:rsidR="00EF142F" w:rsidRPr="00EF142F" w:rsidRDefault="00EF142F" w:rsidP="00EF142F">
            <w:pPr>
              <w:spacing w:after="0" w:line="0" w:lineRule="atLeast"/>
              <w:rPr>
                <w:rFonts w:ascii="Times New Roman" w:hAnsi="Times New Roman"/>
                <w:sz w:val="24"/>
                <w:szCs w:val="24"/>
              </w:rPr>
            </w:pPr>
            <w:r w:rsidRPr="00EF142F">
              <w:rPr>
                <w:rFonts w:ascii="Times New Roman" w:hAnsi="Times New Roman"/>
                <w:sz w:val="24"/>
                <w:szCs w:val="24"/>
              </w:rPr>
              <w:t>______________________ (</w:t>
            </w:r>
            <w:r w:rsidRPr="00EF142F">
              <w:rPr>
                <w:rFonts w:ascii="Times New Roman" w:hAnsi="Times New Roman"/>
                <w:i/>
                <w:sz w:val="24"/>
                <w:szCs w:val="24"/>
              </w:rPr>
              <w:t xml:space="preserve">фамилия, имя, отчество - для граждан и ИП или полное наименование </w:t>
            </w:r>
            <w:r w:rsidRPr="00EF142F">
              <w:rPr>
                <w:rFonts w:ascii="Times New Roman" w:hAnsi="Times New Roman"/>
                <w:i/>
                <w:sz w:val="24"/>
                <w:szCs w:val="24"/>
              </w:rPr>
              <w:br/>
              <w:t>организации – для юридических лиц)</w:t>
            </w:r>
          </w:p>
        </w:tc>
      </w:tr>
      <w:tr w:rsidR="00EF142F" w:rsidRPr="00EF142F" w:rsidTr="00EE1D68">
        <w:trPr>
          <w:trHeight w:val="490"/>
        </w:trPr>
        <w:tc>
          <w:tcPr>
            <w:tcW w:w="5954" w:type="dxa"/>
            <w:tcMar>
              <w:top w:w="75" w:type="dxa"/>
              <w:left w:w="255" w:type="dxa"/>
              <w:bottom w:w="75" w:type="dxa"/>
              <w:right w:w="255" w:type="dxa"/>
            </w:tcMar>
          </w:tcPr>
          <w:p w:rsidR="00EF142F" w:rsidRPr="00EF142F" w:rsidRDefault="00EF142F" w:rsidP="00EF142F">
            <w:pPr>
              <w:spacing w:after="0" w:line="0" w:lineRule="atLeast"/>
              <w:rPr>
                <w:rFonts w:ascii="Times New Roman" w:hAnsi="Times New Roman"/>
                <w:sz w:val="24"/>
                <w:szCs w:val="24"/>
              </w:rPr>
            </w:pPr>
            <w:r w:rsidRPr="00EF142F">
              <w:rPr>
                <w:rFonts w:ascii="Times New Roman" w:hAnsi="Times New Roman"/>
                <w:sz w:val="24"/>
                <w:szCs w:val="24"/>
              </w:rPr>
              <w:t> </w:t>
            </w:r>
          </w:p>
        </w:tc>
        <w:tc>
          <w:tcPr>
            <w:tcW w:w="3260" w:type="dxa"/>
            <w:tcMar>
              <w:top w:w="75" w:type="dxa"/>
              <w:left w:w="255" w:type="dxa"/>
              <w:bottom w:w="75" w:type="dxa"/>
              <w:right w:w="255" w:type="dxa"/>
            </w:tcMar>
          </w:tcPr>
          <w:p w:rsidR="00EF142F" w:rsidRPr="00EF142F" w:rsidRDefault="00EF142F" w:rsidP="00EF1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i/>
                <w:sz w:val="24"/>
                <w:szCs w:val="24"/>
              </w:rPr>
            </w:pPr>
            <w:r w:rsidRPr="00EF142F">
              <w:rPr>
                <w:rFonts w:ascii="Times New Roman" w:hAnsi="Times New Roman"/>
                <w:i/>
                <w:sz w:val="24"/>
                <w:szCs w:val="24"/>
              </w:rPr>
              <w:t>______________________ (почтовый индекс</w:t>
            </w:r>
          </w:p>
          <w:p w:rsidR="00EF142F" w:rsidRPr="00EF142F" w:rsidRDefault="00EF142F" w:rsidP="00EF1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i/>
                <w:sz w:val="24"/>
                <w:szCs w:val="24"/>
              </w:rPr>
            </w:pPr>
            <w:r w:rsidRPr="00EF142F">
              <w:rPr>
                <w:rFonts w:ascii="Times New Roman" w:hAnsi="Times New Roman"/>
                <w:i/>
                <w:sz w:val="24"/>
                <w:szCs w:val="24"/>
              </w:rPr>
              <w:t>и адрес, адрес электронной почты)</w:t>
            </w:r>
          </w:p>
          <w:p w:rsidR="00EF142F" w:rsidRPr="00EF142F" w:rsidRDefault="00EF142F" w:rsidP="00EF142F">
            <w:pPr>
              <w:spacing w:after="0" w:line="0" w:lineRule="atLeast"/>
              <w:rPr>
                <w:rFonts w:ascii="Times New Roman" w:hAnsi="Times New Roman"/>
                <w:i/>
                <w:sz w:val="24"/>
                <w:szCs w:val="24"/>
                <w:u w:val="single"/>
              </w:rPr>
            </w:pPr>
          </w:p>
        </w:tc>
      </w:tr>
    </w:tbl>
    <w:p w:rsidR="00EF142F" w:rsidRPr="00EF142F" w:rsidRDefault="00EF142F" w:rsidP="00EF142F">
      <w:pPr>
        <w:spacing w:after="0" w:line="0" w:lineRule="atLeast"/>
        <w:ind w:left="5103" w:firstLine="709"/>
        <w:contextualSpacing/>
        <w:rPr>
          <w:rFonts w:ascii="Times New Roman" w:hAnsi="Times New Roman"/>
          <w:i/>
          <w:sz w:val="24"/>
          <w:szCs w:val="24"/>
        </w:rPr>
      </w:pPr>
      <w:r w:rsidRPr="00EF142F">
        <w:rPr>
          <w:rFonts w:ascii="Times New Roman" w:hAnsi="Times New Roman"/>
          <w:sz w:val="24"/>
          <w:szCs w:val="24"/>
        </w:rPr>
        <w:t xml:space="preserve">От: </w:t>
      </w:r>
      <w:r w:rsidRPr="00EF142F">
        <w:rPr>
          <w:rFonts w:ascii="Times New Roman" w:hAnsi="Times New Roman"/>
          <w:sz w:val="24"/>
          <w:szCs w:val="24"/>
        </w:rPr>
        <w:tab/>
      </w:r>
      <w:r w:rsidRPr="00EF142F">
        <w:rPr>
          <w:rFonts w:ascii="Times New Roman" w:hAnsi="Times New Roman"/>
          <w:i/>
          <w:sz w:val="24"/>
          <w:szCs w:val="24"/>
        </w:rPr>
        <w:t>_________________</w:t>
      </w:r>
    </w:p>
    <w:p w:rsidR="00EF142F" w:rsidRPr="00EF142F" w:rsidRDefault="00EF142F" w:rsidP="00EF142F">
      <w:pPr>
        <w:spacing w:after="0" w:line="0" w:lineRule="atLeast"/>
        <w:ind w:left="5954"/>
        <w:contextualSpacing/>
        <w:rPr>
          <w:rFonts w:ascii="Times New Roman" w:hAnsi="Times New Roman"/>
          <w:sz w:val="24"/>
          <w:szCs w:val="24"/>
          <w:u w:val="single"/>
        </w:rPr>
      </w:pPr>
      <w:r w:rsidRPr="00EF142F">
        <w:rPr>
          <w:rFonts w:ascii="Times New Roman" w:hAnsi="Times New Roman"/>
          <w:i/>
          <w:sz w:val="24"/>
          <w:szCs w:val="24"/>
        </w:rPr>
        <w:t>(наименование уполномоченного органа)</w:t>
      </w:r>
    </w:p>
    <w:p w:rsidR="00EF142F" w:rsidRPr="00EF142F" w:rsidRDefault="00EF142F" w:rsidP="00EF142F">
      <w:pPr>
        <w:spacing w:after="0" w:line="0" w:lineRule="atLeast"/>
        <w:ind w:left="5387" w:firstLine="709"/>
        <w:contextualSpacing/>
        <w:rPr>
          <w:rFonts w:ascii="Times New Roman" w:hAnsi="Times New Roman"/>
          <w:i/>
          <w:sz w:val="24"/>
          <w:szCs w:val="24"/>
        </w:rPr>
      </w:pPr>
    </w:p>
    <w:p w:rsidR="00EF142F" w:rsidRPr="00EF142F" w:rsidRDefault="00EF142F" w:rsidP="00EF142F">
      <w:pPr>
        <w:spacing w:after="0" w:line="0" w:lineRule="atLeast"/>
        <w:contextualSpacing/>
        <w:jc w:val="center"/>
        <w:rPr>
          <w:rFonts w:ascii="Times New Roman" w:hAnsi="Times New Roman"/>
          <w:b/>
          <w:spacing w:val="2"/>
          <w:sz w:val="24"/>
          <w:szCs w:val="24"/>
          <w:highlight w:val="white"/>
        </w:rPr>
      </w:pPr>
    </w:p>
    <w:p w:rsidR="00EF142F" w:rsidRPr="00EF142F" w:rsidRDefault="00EF142F" w:rsidP="00EF142F">
      <w:pPr>
        <w:spacing w:after="0" w:line="0" w:lineRule="atLeast"/>
        <w:contextualSpacing/>
        <w:jc w:val="center"/>
        <w:rPr>
          <w:rFonts w:ascii="Times New Roman" w:hAnsi="Times New Roman"/>
          <w:b/>
          <w:spacing w:val="2"/>
          <w:sz w:val="24"/>
          <w:szCs w:val="24"/>
          <w:highlight w:val="white"/>
        </w:rPr>
      </w:pPr>
      <w:r w:rsidRPr="00EF142F">
        <w:rPr>
          <w:rFonts w:ascii="Times New Roman" w:hAnsi="Times New Roman"/>
          <w:b/>
          <w:spacing w:val="2"/>
          <w:sz w:val="24"/>
          <w:szCs w:val="24"/>
          <w:highlight w:val="white"/>
        </w:rPr>
        <w:t>РЕШЕНИЕ</w:t>
      </w:r>
    </w:p>
    <w:p w:rsidR="00EF142F" w:rsidRPr="00EF142F" w:rsidRDefault="00EF142F" w:rsidP="00EF142F">
      <w:pPr>
        <w:spacing w:after="0" w:line="0" w:lineRule="atLeast"/>
        <w:contextualSpacing/>
        <w:jc w:val="center"/>
        <w:rPr>
          <w:rFonts w:ascii="Times New Roman" w:hAnsi="Times New Roman"/>
          <w:b/>
          <w:sz w:val="24"/>
          <w:szCs w:val="24"/>
        </w:rPr>
      </w:pPr>
      <w:r w:rsidRPr="00EF142F">
        <w:rPr>
          <w:rFonts w:ascii="Times New Roman" w:hAnsi="Times New Roman"/>
          <w:b/>
          <w:sz w:val="24"/>
          <w:szCs w:val="24"/>
        </w:rPr>
        <w:t>об отказе в приеме документов, необходимых для предоставления услуги / об отказе в предоставлении услуги</w:t>
      </w:r>
    </w:p>
    <w:p w:rsidR="00EF142F" w:rsidRPr="00EF142F" w:rsidRDefault="00EF142F" w:rsidP="00EF142F">
      <w:pPr>
        <w:spacing w:after="0" w:line="0" w:lineRule="atLeast"/>
        <w:contextualSpacing/>
        <w:jc w:val="center"/>
        <w:rPr>
          <w:rFonts w:ascii="Times New Roman" w:hAnsi="Times New Roman"/>
          <w:sz w:val="24"/>
          <w:szCs w:val="24"/>
        </w:rPr>
      </w:pPr>
      <w:r w:rsidRPr="00EF142F">
        <w:rPr>
          <w:rFonts w:ascii="Times New Roman" w:hAnsi="Times New Roman"/>
          <w:sz w:val="24"/>
          <w:szCs w:val="24"/>
        </w:rPr>
        <w:t>№ _____________/ от _______________</w:t>
      </w:r>
    </w:p>
    <w:p w:rsidR="00EF142F" w:rsidRPr="00EF142F" w:rsidRDefault="00EF142F" w:rsidP="00EF142F">
      <w:pPr>
        <w:tabs>
          <w:tab w:val="left" w:pos="851"/>
        </w:tabs>
        <w:spacing w:after="0" w:line="0" w:lineRule="atLeast"/>
        <w:contextualSpacing/>
        <w:jc w:val="center"/>
        <w:rPr>
          <w:rFonts w:ascii="Times New Roman" w:hAnsi="Times New Roman"/>
          <w:i/>
          <w:sz w:val="24"/>
          <w:szCs w:val="24"/>
        </w:rPr>
      </w:pPr>
      <w:r w:rsidRPr="00EF142F">
        <w:rPr>
          <w:rFonts w:ascii="Times New Roman" w:hAnsi="Times New Roman"/>
          <w:i/>
          <w:sz w:val="24"/>
          <w:szCs w:val="24"/>
        </w:rPr>
        <w:t>(номер и дата решения)</w:t>
      </w:r>
    </w:p>
    <w:p w:rsidR="00EF142F" w:rsidRPr="00EF142F" w:rsidRDefault="00EF142F" w:rsidP="00EF142F">
      <w:pPr>
        <w:pStyle w:val="afe"/>
        <w:spacing w:line="0" w:lineRule="atLeast"/>
        <w:ind w:firstLine="709"/>
        <w:rPr>
          <w:rFonts w:ascii="Times New Roman" w:hAnsi="Times New Roman"/>
          <w:sz w:val="24"/>
          <w:szCs w:val="24"/>
        </w:rPr>
      </w:pPr>
      <w:r w:rsidRPr="00EF142F">
        <w:rPr>
          <w:rFonts w:ascii="Times New Roman" w:hAnsi="Times New Roman"/>
          <w:sz w:val="24"/>
          <w:szCs w:val="24"/>
        </w:rPr>
        <w:t xml:space="preserve">По результатам рассмотрения заявления по услуге «Выдача разрешения на право вырубки зеленых насаждений» </w:t>
      </w:r>
      <w:r w:rsidRPr="00EF142F">
        <w:rPr>
          <w:rFonts w:ascii="Times New Roman" w:hAnsi="Times New Roman"/>
          <w:i/>
          <w:sz w:val="24"/>
          <w:szCs w:val="24"/>
        </w:rPr>
        <w:t>_________</w:t>
      </w:r>
      <w:r w:rsidRPr="00EF142F">
        <w:rPr>
          <w:rFonts w:ascii="Times New Roman" w:hAnsi="Times New Roman"/>
          <w:sz w:val="24"/>
          <w:szCs w:val="24"/>
        </w:rPr>
        <w:t xml:space="preserve"> от </w:t>
      </w:r>
      <w:r w:rsidRPr="00EF142F">
        <w:rPr>
          <w:rFonts w:ascii="Times New Roman" w:hAnsi="Times New Roman"/>
          <w:i/>
          <w:sz w:val="24"/>
          <w:szCs w:val="24"/>
        </w:rPr>
        <w:t>___________</w:t>
      </w:r>
      <w:r w:rsidRPr="00EF142F">
        <w:rPr>
          <w:rFonts w:ascii="Times New Roman" w:hAnsi="Times New Roman"/>
          <w:sz w:val="24"/>
          <w:szCs w:val="24"/>
        </w:rPr>
        <w:t>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EF142F" w:rsidRPr="00EF142F" w:rsidRDefault="00EF142F" w:rsidP="00EF142F">
      <w:pPr>
        <w:spacing w:after="0" w:line="0" w:lineRule="atLeast"/>
        <w:ind w:firstLine="709"/>
        <w:contextualSpacing/>
        <w:jc w:val="both"/>
        <w:rPr>
          <w:rFonts w:ascii="Times New Roman" w:hAnsi="Times New Roman"/>
          <w:sz w:val="24"/>
          <w:szCs w:val="24"/>
        </w:rPr>
      </w:pPr>
      <w:r w:rsidRPr="00EF142F">
        <w:rPr>
          <w:rFonts w:ascii="Times New Roman" w:hAnsi="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EF142F" w:rsidRPr="00EF142F" w:rsidRDefault="00EF142F" w:rsidP="00EF142F">
      <w:pPr>
        <w:spacing w:after="0" w:line="0" w:lineRule="atLeast"/>
        <w:ind w:firstLine="709"/>
        <w:contextualSpacing/>
        <w:jc w:val="both"/>
        <w:rPr>
          <w:rFonts w:ascii="Times New Roman" w:hAnsi="Times New Roman"/>
          <w:sz w:val="24"/>
          <w:szCs w:val="24"/>
        </w:rPr>
      </w:pPr>
      <w:r w:rsidRPr="00EF142F">
        <w:rPr>
          <w:rFonts w:ascii="Times New Roman" w:hAnsi="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EF142F" w:rsidRPr="00EF142F" w:rsidRDefault="00EF142F" w:rsidP="00EF142F">
      <w:pPr>
        <w:spacing w:after="0" w:line="0" w:lineRule="atLeast"/>
        <w:rPr>
          <w:rFonts w:ascii="Times New Roman" w:hAnsi="Times New Roman"/>
          <w:sz w:val="24"/>
          <w:szCs w:val="24"/>
        </w:rPr>
      </w:pPr>
      <w:r w:rsidRPr="00EF142F">
        <w:rPr>
          <w:rFonts w:ascii="Times New Roman" w:hAnsi="Times New Roman"/>
          <w:i/>
          <w:sz w:val="24"/>
          <w:szCs w:val="24"/>
        </w:rPr>
        <w:t>_______________________________</w:t>
      </w:r>
    </w:p>
    <w:p w:rsidR="00EF142F" w:rsidRPr="00EF142F" w:rsidRDefault="00EF142F" w:rsidP="00EF142F">
      <w:pPr>
        <w:spacing w:after="0" w:line="0" w:lineRule="atLeast"/>
        <w:ind w:firstLine="709"/>
        <w:contextualSpacing/>
        <w:rPr>
          <w:rFonts w:ascii="Times New Roman" w:hAnsi="Times New Roman"/>
          <w:i/>
          <w:sz w:val="24"/>
          <w:szCs w:val="24"/>
        </w:rPr>
      </w:pPr>
    </w:p>
    <w:tbl>
      <w:tblPr>
        <w:tblW w:w="0" w:type="auto"/>
        <w:tblLayout w:type="fixed"/>
        <w:tblLook w:val="04A0"/>
      </w:tblPr>
      <w:tblGrid>
        <w:gridCol w:w="5098"/>
        <w:gridCol w:w="5108"/>
      </w:tblGrid>
      <w:tr w:rsidR="00EF142F" w:rsidRPr="00EF142F" w:rsidTr="00EE1D68">
        <w:tc>
          <w:tcPr>
            <w:tcW w:w="5098" w:type="dxa"/>
            <w:tcBorders>
              <w:right w:val="single" w:sz="4" w:space="0" w:color="000000"/>
            </w:tcBorders>
          </w:tcPr>
          <w:p w:rsidR="00EF142F" w:rsidRPr="00EF142F" w:rsidRDefault="00EF142F" w:rsidP="00EF142F">
            <w:pPr>
              <w:spacing w:after="0" w:line="0" w:lineRule="atLeast"/>
              <w:ind w:left="350" w:right="262"/>
              <w:contextualSpacing/>
              <w:jc w:val="center"/>
              <w:rPr>
                <w:rFonts w:ascii="Times New Roman" w:hAnsi="Times New Roman"/>
                <w:b/>
                <w:i/>
                <w:sz w:val="24"/>
                <w:szCs w:val="24"/>
              </w:rPr>
            </w:pPr>
            <w:r w:rsidRPr="00EF142F">
              <w:rPr>
                <w:rFonts w:ascii="Times New Roman" w:hAnsi="Times New Roman"/>
                <w:b/>
                <w:i/>
                <w:sz w:val="24"/>
                <w:szCs w:val="24"/>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EF142F" w:rsidRPr="00EF142F" w:rsidRDefault="00EF142F" w:rsidP="00EF142F">
            <w:pPr>
              <w:spacing w:after="0" w:line="0" w:lineRule="atLeast"/>
              <w:ind w:left="350" w:right="262"/>
              <w:contextualSpacing/>
              <w:jc w:val="center"/>
              <w:rPr>
                <w:rFonts w:ascii="Times New Roman" w:hAnsi="Times New Roman"/>
                <w:b/>
                <w:sz w:val="24"/>
                <w:szCs w:val="24"/>
              </w:rPr>
            </w:pPr>
            <w:r w:rsidRPr="00EF142F">
              <w:rPr>
                <w:rFonts w:ascii="Times New Roman" w:hAnsi="Times New Roman"/>
                <w:b/>
                <w:sz w:val="24"/>
                <w:szCs w:val="24"/>
              </w:rPr>
              <w:t>Сведения об</w:t>
            </w:r>
          </w:p>
          <w:p w:rsidR="00EF142F" w:rsidRPr="00EF142F" w:rsidRDefault="00EF142F" w:rsidP="00EF142F">
            <w:pPr>
              <w:spacing w:after="0" w:line="0" w:lineRule="atLeast"/>
              <w:ind w:left="350" w:right="262"/>
              <w:contextualSpacing/>
              <w:jc w:val="center"/>
              <w:rPr>
                <w:rFonts w:ascii="Times New Roman" w:hAnsi="Times New Roman"/>
                <w:b/>
                <w:sz w:val="24"/>
                <w:szCs w:val="24"/>
              </w:rPr>
            </w:pPr>
            <w:r w:rsidRPr="00EF142F">
              <w:rPr>
                <w:rFonts w:ascii="Times New Roman" w:hAnsi="Times New Roman"/>
                <w:b/>
                <w:sz w:val="24"/>
                <w:szCs w:val="24"/>
              </w:rPr>
              <w:t>электронной</w:t>
            </w:r>
          </w:p>
          <w:p w:rsidR="00EF142F" w:rsidRPr="00EF142F" w:rsidRDefault="00EF142F" w:rsidP="00EF142F">
            <w:pPr>
              <w:spacing w:after="0" w:line="0" w:lineRule="atLeast"/>
              <w:ind w:left="350" w:right="262"/>
              <w:contextualSpacing/>
              <w:jc w:val="center"/>
              <w:rPr>
                <w:rFonts w:ascii="Times New Roman" w:hAnsi="Times New Roman"/>
                <w:b/>
                <w:sz w:val="24"/>
                <w:szCs w:val="24"/>
              </w:rPr>
            </w:pPr>
            <w:r w:rsidRPr="00EF142F">
              <w:rPr>
                <w:rFonts w:ascii="Times New Roman" w:hAnsi="Times New Roman"/>
                <w:b/>
                <w:sz w:val="24"/>
                <w:szCs w:val="24"/>
              </w:rPr>
              <w:t>подписи</w:t>
            </w:r>
          </w:p>
        </w:tc>
      </w:tr>
    </w:tbl>
    <w:p w:rsidR="00EF142F" w:rsidRPr="00EF142F" w:rsidRDefault="00EF142F" w:rsidP="00EF142F">
      <w:pPr>
        <w:spacing w:after="0" w:line="0" w:lineRule="atLeast"/>
        <w:rPr>
          <w:rFonts w:ascii="Times New Roman" w:hAnsi="Times New Roman"/>
          <w:sz w:val="24"/>
          <w:szCs w:val="24"/>
        </w:rPr>
      </w:pPr>
    </w:p>
    <w:p w:rsidR="00EF142F" w:rsidRPr="00EF142F" w:rsidRDefault="00EF142F" w:rsidP="00EF142F">
      <w:pPr>
        <w:pStyle w:val="a5"/>
        <w:spacing w:after="0" w:line="0" w:lineRule="atLeast"/>
        <w:rPr>
          <w:rFonts w:ascii="Times New Roman" w:hAnsi="Times New Roman"/>
          <w:sz w:val="24"/>
          <w:szCs w:val="24"/>
        </w:rPr>
      </w:pPr>
    </w:p>
    <w:p w:rsidR="00EF142F" w:rsidRPr="00EF142F" w:rsidRDefault="00EF142F" w:rsidP="00EF142F">
      <w:pPr>
        <w:spacing w:after="0" w:line="0" w:lineRule="atLeast"/>
        <w:rPr>
          <w:rFonts w:ascii="Times New Roman" w:hAnsi="Times New Roman"/>
          <w:sz w:val="24"/>
          <w:szCs w:val="24"/>
        </w:rPr>
        <w:sectPr w:rsidR="00EF142F" w:rsidRPr="00EF142F">
          <w:pgSz w:w="11910" w:h="16840"/>
          <w:pgMar w:top="1134" w:right="851" w:bottom="1134" w:left="1701" w:header="720" w:footer="720" w:gutter="0"/>
          <w:cols w:space="720"/>
        </w:sectPr>
      </w:pPr>
    </w:p>
    <w:p w:rsidR="00EF142F" w:rsidRPr="00EF142F" w:rsidRDefault="00EF142F" w:rsidP="00EF142F">
      <w:pPr>
        <w:spacing w:after="0" w:line="0" w:lineRule="atLeast"/>
        <w:contextualSpacing/>
        <w:jc w:val="right"/>
        <w:rPr>
          <w:rFonts w:ascii="Times New Roman" w:hAnsi="Times New Roman"/>
          <w:spacing w:val="1"/>
          <w:sz w:val="24"/>
          <w:szCs w:val="24"/>
        </w:rPr>
      </w:pPr>
      <w:r w:rsidRPr="00EF142F">
        <w:rPr>
          <w:rFonts w:ascii="Times New Roman" w:hAnsi="Times New Roman"/>
          <w:sz w:val="24"/>
          <w:szCs w:val="24"/>
        </w:rPr>
        <w:lastRenderedPageBreak/>
        <w:t>Приложение № 3</w:t>
      </w:r>
    </w:p>
    <w:p w:rsidR="00EF142F" w:rsidRPr="00EF142F" w:rsidRDefault="00EF142F" w:rsidP="00EF142F">
      <w:pPr>
        <w:spacing w:after="0" w:line="0" w:lineRule="atLeast"/>
        <w:contextualSpacing/>
        <w:jc w:val="right"/>
        <w:rPr>
          <w:rFonts w:ascii="Times New Roman" w:hAnsi="Times New Roman"/>
          <w:spacing w:val="1"/>
          <w:sz w:val="24"/>
          <w:szCs w:val="24"/>
        </w:rPr>
      </w:pPr>
      <w:r w:rsidRPr="00EF142F">
        <w:rPr>
          <w:rFonts w:ascii="Times New Roman" w:hAnsi="Times New Roman"/>
          <w:sz w:val="24"/>
          <w:szCs w:val="24"/>
        </w:rPr>
        <w:t>К Административному регламенту</w:t>
      </w:r>
    </w:p>
    <w:p w:rsidR="00EF142F" w:rsidRPr="00EF142F" w:rsidRDefault="00EF142F" w:rsidP="00EF142F">
      <w:pPr>
        <w:spacing w:after="0" w:line="0" w:lineRule="atLeast"/>
        <w:contextualSpacing/>
        <w:jc w:val="right"/>
        <w:rPr>
          <w:rFonts w:ascii="Times New Roman" w:hAnsi="Times New Roman"/>
          <w:spacing w:val="-12"/>
          <w:sz w:val="24"/>
          <w:szCs w:val="24"/>
        </w:rPr>
      </w:pPr>
      <w:r w:rsidRPr="00EF142F">
        <w:rPr>
          <w:rFonts w:ascii="Times New Roman" w:hAnsi="Times New Roman"/>
          <w:sz w:val="24"/>
          <w:szCs w:val="24"/>
        </w:rPr>
        <w:t>По предоставлению</w:t>
      </w:r>
    </w:p>
    <w:p w:rsidR="00EF142F" w:rsidRPr="00EF142F" w:rsidRDefault="00EF142F" w:rsidP="00EF142F">
      <w:pPr>
        <w:spacing w:after="0" w:line="0" w:lineRule="atLeast"/>
        <w:jc w:val="right"/>
        <w:rPr>
          <w:rFonts w:ascii="Times New Roman" w:hAnsi="Times New Roman"/>
          <w:sz w:val="24"/>
          <w:szCs w:val="24"/>
        </w:rPr>
      </w:pPr>
      <w:r w:rsidRPr="00EF142F">
        <w:rPr>
          <w:rFonts w:ascii="Times New Roman" w:hAnsi="Times New Roman"/>
          <w:sz w:val="24"/>
          <w:szCs w:val="24"/>
        </w:rPr>
        <w:t>муниципальной услуги</w:t>
      </w:r>
    </w:p>
    <w:p w:rsidR="00EF142F" w:rsidRPr="00EF142F" w:rsidRDefault="00EF142F" w:rsidP="00EF142F">
      <w:pPr>
        <w:spacing w:after="0" w:line="0" w:lineRule="atLeast"/>
        <w:jc w:val="center"/>
        <w:rPr>
          <w:rFonts w:ascii="Times New Roman" w:hAnsi="Times New Roman"/>
          <w:b/>
          <w:sz w:val="24"/>
          <w:szCs w:val="24"/>
        </w:rPr>
      </w:pPr>
      <w:r w:rsidRPr="00EF142F">
        <w:rPr>
          <w:rFonts w:ascii="Times New Roman" w:hAnsi="Times New Roman"/>
          <w:b/>
          <w:sz w:val="24"/>
          <w:szCs w:val="24"/>
        </w:rPr>
        <w:t>Перечень административных процедур</w:t>
      </w:r>
    </w:p>
    <w:p w:rsidR="00EF142F" w:rsidRPr="00EF142F" w:rsidRDefault="00EF142F" w:rsidP="00EF142F">
      <w:pPr>
        <w:spacing w:after="0" w:line="0" w:lineRule="atLeast"/>
        <w:jc w:val="right"/>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7"/>
        <w:gridCol w:w="2123"/>
        <w:gridCol w:w="3097"/>
        <w:gridCol w:w="5954"/>
        <w:gridCol w:w="3402"/>
      </w:tblGrid>
      <w:tr w:rsidR="00EF142F" w:rsidRPr="00EF142F" w:rsidTr="00EE1D68">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EF142F" w:rsidRPr="00EF142F" w:rsidRDefault="00EF142F" w:rsidP="00EF142F">
            <w:pPr>
              <w:spacing w:after="0" w:line="0" w:lineRule="atLeast"/>
              <w:jc w:val="center"/>
              <w:rPr>
                <w:rFonts w:ascii="Times New Roman" w:hAnsi="Times New Roman"/>
                <w:sz w:val="24"/>
                <w:szCs w:val="24"/>
              </w:rPr>
            </w:pPr>
            <w:r w:rsidRPr="00EF142F">
              <w:rPr>
                <w:rFonts w:ascii="Times New Roman" w:hAnsi="Times New Roman"/>
                <w:sz w:val="24"/>
                <w:szCs w:val="24"/>
              </w:rPr>
              <w:t>№ п/</w:t>
            </w:r>
            <w:bookmarkStart w:id="48" w:name="_GoBack"/>
            <w:bookmarkEnd w:id="48"/>
            <w:r w:rsidRPr="00EF142F">
              <w:rPr>
                <w:rFonts w:ascii="Times New Roman" w:hAnsi="Times New Roman"/>
                <w:sz w:val="24"/>
                <w:szCs w:val="24"/>
              </w:rPr>
              <w:t>п</w:t>
            </w:r>
          </w:p>
        </w:tc>
        <w:tc>
          <w:tcPr>
            <w:tcW w:w="2123" w:type="dxa"/>
            <w:tcBorders>
              <w:top w:val="single" w:sz="4" w:space="0" w:color="000000"/>
              <w:left w:val="single" w:sz="4" w:space="0" w:color="000000"/>
              <w:bottom w:val="single" w:sz="4" w:space="0" w:color="000000"/>
              <w:right w:val="single" w:sz="4" w:space="0" w:color="000000"/>
            </w:tcBorders>
            <w:shd w:val="clear" w:color="auto" w:fill="D6E3BC"/>
          </w:tcPr>
          <w:p w:rsidR="00EF142F" w:rsidRPr="00EF142F" w:rsidRDefault="00EF142F" w:rsidP="00EF142F">
            <w:pPr>
              <w:spacing w:after="0" w:line="0" w:lineRule="atLeast"/>
              <w:jc w:val="center"/>
              <w:rPr>
                <w:rFonts w:ascii="Times New Roman" w:hAnsi="Times New Roman"/>
                <w:sz w:val="24"/>
                <w:szCs w:val="24"/>
              </w:rPr>
            </w:pPr>
            <w:r w:rsidRPr="00EF142F">
              <w:rPr>
                <w:rFonts w:ascii="Times New Roman" w:hAnsi="Times New Roman"/>
                <w:sz w:val="24"/>
                <w:szCs w:val="24"/>
              </w:rPr>
              <w:t>Место выполнения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EF142F" w:rsidRPr="00EF142F" w:rsidRDefault="00EF142F" w:rsidP="00EF142F">
            <w:pPr>
              <w:spacing w:after="0" w:line="0" w:lineRule="atLeast"/>
              <w:jc w:val="center"/>
              <w:rPr>
                <w:rFonts w:ascii="Times New Roman" w:hAnsi="Times New Roman"/>
                <w:sz w:val="24"/>
                <w:szCs w:val="24"/>
              </w:rPr>
            </w:pPr>
            <w:r w:rsidRPr="00EF142F">
              <w:rPr>
                <w:rFonts w:ascii="Times New Roman" w:hAnsi="Times New Roman"/>
                <w:sz w:val="24"/>
                <w:szCs w:val="24"/>
              </w:rPr>
              <w:t>Процедуры</w:t>
            </w:r>
          </w:p>
        </w:tc>
        <w:tc>
          <w:tcPr>
            <w:tcW w:w="5954" w:type="dxa"/>
            <w:tcBorders>
              <w:top w:val="single" w:sz="4" w:space="0" w:color="000000"/>
              <w:left w:val="single" w:sz="4" w:space="0" w:color="000000"/>
              <w:bottom w:val="single" w:sz="4" w:space="0" w:color="000000"/>
              <w:right w:val="single" w:sz="4" w:space="0" w:color="000000"/>
            </w:tcBorders>
            <w:shd w:val="clear" w:color="auto" w:fill="D6E3BC"/>
          </w:tcPr>
          <w:p w:rsidR="00EF142F" w:rsidRPr="00EF142F" w:rsidRDefault="00EF142F" w:rsidP="00EF142F">
            <w:pPr>
              <w:spacing w:after="0" w:line="0" w:lineRule="atLeast"/>
              <w:jc w:val="center"/>
              <w:rPr>
                <w:rFonts w:ascii="Times New Roman" w:hAnsi="Times New Roman"/>
                <w:sz w:val="24"/>
                <w:szCs w:val="24"/>
              </w:rPr>
            </w:pPr>
            <w:r w:rsidRPr="00EF142F">
              <w:rPr>
                <w:rFonts w:ascii="Times New Roman" w:hAnsi="Times New Roman"/>
                <w:sz w:val="24"/>
                <w:szCs w:val="24"/>
              </w:rPr>
              <w:t>Действия</w:t>
            </w:r>
          </w:p>
        </w:tc>
        <w:tc>
          <w:tcPr>
            <w:tcW w:w="3402" w:type="dxa"/>
            <w:tcBorders>
              <w:top w:val="single" w:sz="4" w:space="0" w:color="000000"/>
              <w:left w:val="single" w:sz="4" w:space="0" w:color="000000"/>
              <w:bottom w:val="single" w:sz="4" w:space="0" w:color="000000"/>
              <w:right w:val="single" w:sz="4" w:space="0" w:color="000000"/>
            </w:tcBorders>
            <w:shd w:val="clear" w:color="auto" w:fill="D6E3BC"/>
          </w:tcPr>
          <w:p w:rsidR="00EF142F" w:rsidRPr="00EF142F" w:rsidRDefault="00EF142F" w:rsidP="00EF142F">
            <w:pPr>
              <w:spacing w:after="0" w:line="0" w:lineRule="atLeast"/>
              <w:jc w:val="center"/>
              <w:rPr>
                <w:rFonts w:ascii="Times New Roman" w:hAnsi="Times New Roman"/>
                <w:sz w:val="24"/>
                <w:szCs w:val="24"/>
              </w:rPr>
            </w:pPr>
            <w:r w:rsidRPr="00EF142F">
              <w:rPr>
                <w:rFonts w:ascii="Times New Roman" w:hAnsi="Times New Roman"/>
                <w:sz w:val="24"/>
                <w:szCs w:val="24"/>
              </w:rPr>
              <w:t>Максимальный срок</w:t>
            </w:r>
          </w:p>
        </w:tc>
      </w:tr>
      <w:tr w:rsidR="00EF142F" w:rsidRPr="00EF142F" w:rsidTr="00EE1D68">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EF142F" w:rsidRPr="00EF142F" w:rsidRDefault="00EF142F" w:rsidP="00EF142F">
            <w:pPr>
              <w:spacing w:after="0" w:line="0" w:lineRule="atLeast"/>
              <w:jc w:val="center"/>
              <w:rPr>
                <w:rFonts w:ascii="Times New Roman" w:hAnsi="Times New Roman"/>
                <w:b/>
                <w:sz w:val="24"/>
                <w:szCs w:val="24"/>
              </w:rPr>
            </w:pPr>
            <w:r w:rsidRPr="00EF142F">
              <w:rPr>
                <w:rFonts w:ascii="Times New Roman" w:hAnsi="Times New Roman"/>
                <w:b/>
                <w:sz w:val="24"/>
                <w:szCs w:val="24"/>
              </w:rPr>
              <w:t>1</w:t>
            </w:r>
          </w:p>
        </w:tc>
        <w:tc>
          <w:tcPr>
            <w:tcW w:w="2123" w:type="dxa"/>
            <w:tcBorders>
              <w:top w:val="single" w:sz="4" w:space="0" w:color="000000"/>
              <w:left w:val="single" w:sz="4" w:space="0" w:color="000000"/>
              <w:bottom w:val="single" w:sz="4" w:space="0" w:color="000000"/>
              <w:right w:val="single" w:sz="4" w:space="0" w:color="000000"/>
            </w:tcBorders>
            <w:shd w:val="clear" w:color="auto" w:fill="D6E3BC"/>
          </w:tcPr>
          <w:p w:rsidR="00EF142F" w:rsidRPr="00EF142F" w:rsidRDefault="00EF142F" w:rsidP="00EF142F">
            <w:pPr>
              <w:spacing w:after="0" w:line="0" w:lineRule="atLeast"/>
              <w:jc w:val="center"/>
              <w:rPr>
                <w:rFonts w:ascii="Times New Roman" w:hAnsi="Times New Roman"/>
                <w:b/>
                <w:sz w:val="24"/>
                <w:szCs w:val="24"/>
              </w:rPr>
            </w:pPr>
            <w:r w:rsidRPr="00EF142F">
              <w:rPr>
                <w:rFonts w:ascii="Times New Roman" w:hAnsi="Times New Roman"/>
                <w:b/>
                <w:sz w:val="24"/>
                <w:szCs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EF142F" w:rsidRPr="00EF142F" w:rsidRDefault="00EF142F" w:rsidP="00EF142F">
            <w:pPr>
              <w:spacing w:after="0" w:line="0" w:lineRule="atLeast"/>
              <w:jc w:val="center"/>
              <w:rPr>
                <w:rFonts w:ascii="Times New Roman" w:hAnsi="Times New Roman"/>
                <w:b/>
                <w:sz w:val="24"/>
                <w:szCs w:val="24"/>
              </w:rPr>
            </w:pPr>
            <w:r w:rsidRPr="00EF142F">
              <w:rPr>
                <w:rFonts w:ascii="Times New Roman" w:hAnsi="Times New Roman"/>
                <w:b/>
                <w:sz w:val="24"/>
                <w:szCs w:val="24"/>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D6E3BC"/>
          </w:tcPr>
          <w:p w:rsidR="00EF142F" w:rsidRPr="00EF142F" w:rsidRDefault="00EF142F" w:rsidP="00EF142F">
            <w:pPr>
              <w:spacing w:after="0" w:line="0" w:lineRule="atLeast"/>
              <w:jc w:val="center"/>
              <w:rPr>
                <w:rFonts w:ascii="Times New Roman" w:hAnsi="Times New Roman"/>
                <w:b/>
                <w:sz w:val="24"/>
                <w:szCs w:val="24"/>
              </w:rPr>
            </w:pPr>
            <w:r w:rsidRPr="00EF142F">
              <w:rPr>
                <w:rFonts w:ascii="Times New Roman" w:hAnsi="Times New Roman"/>
                <w:b/>
                <w:sz w:val="24"/>
                <w:szCs w:val="24"/>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D6E3BC"/>
          </w:tcPr>
          <w:p w:rsidR="00EF142F" w:rsidRPr="00EF142F" w:rsidRDefault="00EF142F" w:rsidP="00EF142F">
            <w:pPr>
              <w:spacing w:after="0" w:line="0" w:lineRule="atLeast"/>
              <w:jc w:val="center"/>
              <w:rPr>
                <w:rFonts w:ascii="Times New Roman" w:hAnsi="Times New Roman"/>
                <w:b/>
                <w:sz w:val="24"/>
                <w:szCs w:val="24"/>
              </w:rPr>
            </w:pPr>
            <w:r w:rsidRPr="00EF142F">
              <w:rPr>
                <w:rFonts w:ascii="Times New Roman" w:hAnsi="Times New Roman"/>
                <w:b/>
                <w:sz w:val="24"/>
                <w:szCs w:val="24"/>
              </w:rPr>
              <w:t>5</w:t>
            </w:r>
          </w:p>
        </w:tc>
      </w:tr>
      <w:tr w:rsidR="00EF142F" w:rsidRPr="00EF142F" w:rsidTr="00EE1D68">
        <w:tc>
          <w:tcPr>
            <w:tcW w:w="587" w:type="dxa"/>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jc w:val="center"/>
              <w:rPr>
                <w:rFonts w:ascii="Times New Roman" w:hAnsi="Times New Roman"/>
                <w:sz w:val="24"/>
                <w:szCs w:val="24"/>
              </w:rPr>
            </w:pPr>
            <w:r w:rsidRPr="00EF142F">
              <w:rPr>
                <w:rFonts w:ascii="Times New Roman" w:hAnsi="Times New Roman"/>
                <w:sz w:val="24"/>
                <w:szCs w:val="24"/>
              </w:rPr>
              <w:t>1</w:t>
            </w:r>
          </w:p>
        </w:tc>
        <w:tc>
          <w:tcPr>
            <w:tcW w:w="2123" w:type="dxa"/>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rPr>
                <w:rFonts w:ascii="Times New Roman" w:hAnsi="Times New Roman"/>
                <w:sz w:val="24"/>
                <w:szCs w:val="24"/>
              </w:rPr>
            </w:pPr>
            <w:r w:rsidRPr="00EF142F">
              <w:rPr>
                <w:rFonts w:ascii="Times New Roman" w:hAnsi="Times New Roman"/>
                <w:sz w:val="24"/>
                <w:szCs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rPr>
                <w:rFonts w:ascii="Times New Roman" w:hAnsi="Times New Roman"/>
                <w:sz w:val="24"/>
                <w:szCs w:val="24"/>
              </w:rPr>
            </w:pPr>
            <w:r w:rsidRPr="00EF142F">
              <w:rPr>
                <w:rFonts w:ascii="Times New Roman" w:hAnsi="Times New Roman"/>
                <w:sz w:val="24"/>
                <w:szCs w:val="24"/>
              </w:rPr>
              <w:t>Проверка документов и регистрация заявления</w:t>
            </w:r>
          </w:p>
        </w:tc>
        <w:tc>
          <w:tcPr>
            <w:tcW w:w="5954" w:type="dxa"/>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rPr>
                <w:rFonts w:ascii="Times New Roman" w:hAnsi="Times New Roman"/>
                <w:sz w:val="24"/>
                <w:szCs w:val="24"/>
              </w:rPr>
            </w:pPr>
            <w:r w:rsidRPr="00EF142F">
              <w:rPr>
                <w:rFonts w:ascii="Times New Roman" w:hAnsi="Times New Roman"/>
                <w:sz w:val="24"/>
                <w:szCs w:val="24"/>
              </w:rPr>
              <w:t>Контроль комплектности предоставленных документов</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rPr>
                <w:rFonts w:ascii="Times New Roman" w:hAnsi="Times New Roman"/>
                <w:sz w:val="24"/>
                <w:szCs w:val="24"/>
              </w:rPr>
            </w:pPr>
            <w:r w:rsidRPr="00EF142F">
              <w:rPr>
                <w:rFonts w:ascii="Times New Roman" w:hAnsi="Times New Roman"/>
                <w:sz w:val="24"/>
                <w:szCs w:val="24"/>
              </w:rPr>
              <w:t>До 1 рабочего дня</w:t>
            </w:r>
            <w:r w:rsidRPr="00EF142F">
              <w:rPr>
                <w:rStyle w:val="afff"/>
                <w:rFonts w:ascii="Times New Roman" w:eastAsia="Calibri" w:hAnsi="Times New Roman"/>
                <w:sz w:val="24"/>
                <w:szCs w:val="24"/>
              </w:rPr>
              <w:footnoteReference w:id="1"/>
            </w:r>
          </w:p>
        </w:tc>
      </w:tr>
      <w:tr w:rsidR="00EF142F" w:rsidRPr="00EF142F" w:rsidTr="00EE1D68">
        <w:tc>
          <w:tcPr>
            <w:tcW w:w="587" w:type="dxa"/>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jc w:val="center"/>
              <w:rPr>
                <w:rFonts w:ascii="Times New Roman" w:hAnsi="Times New Roman"/>
                <w:sz w:val="24"/>
                <w:szCs w:val="24"/>
              </w:rPr>
            </w:pPr>
            <w:r w:rsidRPr="00EF142F">
              <w:rPr>
                <w:rFonts w:ascii="Times New Roman" w:hAnsi="Times New Roman"/>
                <w:sz w:val="24"/>
                <w:szCs w:val="24"/>
              </w:rPr>
              <w:t>2</w:t>
            </w:r>
          </w:p>
        </w:tc>
        <w:tc>
          <w:tcPr>
            <w:tcW w:w="2123" w:type="dxa"/>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rPr>
                <w:rFonts w:ascii="Times New Roman" w:hAnsi="Times New Roman"/>
                <w:sz w:val="24"/>
                <w:szCs w:val="24"/>
              </w:rPr>
            </w:pPr>
            <w:r w:rsidRPr="00EF142F">
              <w:rPr>
                <w:rFonts w:ascii="Times New Roman" w:hAnsi="Times New Roman"/>
                <w:sz w:val="24"/>
                <w:szCs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rPr>
                <w:rFonts w:ascii="Times New Roman" w:hAnsi="Times New Roman"/>
                <w:sz w:val="24"/>
                <w:szCs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rPr>
                <w:rFonts w:ascii="Times New Roman" w:hAnsi="Times New Roman"/>
                <w:sz w:val="24"/>
                <w:szCs w:val="24"/>
              </w:rPr>
            </w:pPr>
            <w:r w:rsidRPr="00EF142F">
              <w:rPr>
                <w:rFonts w:ascii="Times New Roman" w:hAnsi="Times New Roman"/>
                <w:sz w:val="24"/>
                <w:szCs w:val="24"/>
              </w:rPr>
              <w:t>Подтверждение полномочий представителя заявителя</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rPr>
                <w:rFonts w:ascii="Times New Roman" w:hAnsi="Times New Roman"/>
                <w:sz w:val="24"/>
                <w:szCs w:val="24"/>
              </w:rPr>
            </w:pPr>
          </w:p>
        </w:tc>
      </w:tr>
      <w:tr w:rsidR="00EF142F" w:rsidRPr="00EF142F" w:rsidTr="00EE1D68">
        <w:tc>
          <w:tcPr>
            <w:tcW w:w="587" w:type="dxa"/>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jc w:val="center"/>
              <w:rPr>
                <w:rFonts w:ascii="Times New Roman" w:hAnsi="Times New Roman"/>
                <w:sz w:val="24"/>
                <w:szCs w:val="24"/>
              </w:rPr>
            </w:pPr>
            <w:r w:rsidRPr="00EF142F">
              <w:rPr>
                <w:rFonts w:ascii="Times New Roman" w:hAnsi="Times New Roman"/>
                <w:sz w:val="24"/>
                <w:szCs w:val="24"/>
              </w:rPr>
              <w:t>3</w:t>
            </w:r>
          </w:p>
        </w:tc>
        <w:tc>
          <w:tcPr>
            <w:tcW w:w="2123" w:type="dxa"/>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rPr>
                <w:rFonts w:ascii="Times New Roman" w:hAnsi="Times New Roman"/>
                <w:sz w:val="24"/>
                <w:szCs w:val="24"/>
              </w:rPr>
            </w:pPr>
            <w:r w:rsidRPr="00EF142F">
              <w:rPr>
                <w:rFonts w:ascii="Times New Roman" w:hAnsi="Times New Roman"/>
                <w:sz w:val="24"/>
                <w:szCs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rPr>
                <w:rFonts w:ascii="Times New Roman" w:hAnsi="Times New Roman"/>
                <w:sz w:val="24"/>
                <w:szCs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rPr>
                <w:rFonts w:ascii="Times New Roman" w:hAnsi="Times New Roman"/>
                <w:sz w:val="24"/>
                <w:szCs w:val="24"/>
              </w:rPr>
            </w:pPr>
            <w:r w:rsidRPr="00EF142F">
              <w:rPr>
                <w:rFonts w:ascii="Times New Roman" w:hAnsi="Times New Roman"/>
                <w:sz w:val="24"/>
                <w:szCs w:val="24"/>
              </w:rPr>
              <w:t>Регистрация заявления</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rPr>
                <w:rFonts w:ascii="Times New Roman" w:hAnsi="Times New Roman"/>
                <w:sz w:val="24"/>
                <w:szCs w:val="24"/>
              </w:rPr>
            </w:pPr>
          </w:p>
        </w:tc>
      </w:tr>
      <w:tr w:rsidR="00EF142F" w:rsidRPr="00EF142F" w:rsidTr="00EE1D68">
        <w:tc>
          <w:tcPr>
            <w:tcW w:w="587" w:type="dxa"/>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jc w:val="center"/>
              <w:rPr>
                <w:rFonts w:ascii="Times New Roman" w:hAnsi="Times New Roman"/>
                <w:sz w:val="24"/>
                <w:szCs w:val="24"/>
              </w:rPr>
            </w:pPr>
            <w:r w:rsidRPr="00EF142F">
              <w:rPr>
                <w:rFonts w:ascii="Times New Roman" w:hAnsi="Times New Roman"/>
                <w:sz w:val="24"/>
                <w:szCs w:val="24"/>
              </w:rPr>
              <w:t>4</w:t>
            </w:r>
          </w:p>
        </w:tc>
        <w:tc>
          <w:tcPr>
            <w:tcW w:w="2123" w:type="dxa"/>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rPr>
                <w:rFonts w:ascii="Times New Roman" w:hAnsi="Times New Roman"/>
                <w:sz w:val="24"/>
                <w:szCs w:val="24"/>
              </w:rPr>
            </w:pPr>
            <w:r w:rsidRPr="00EF142F">
              <w:rPr>
                <w:rFonts w:ascii="Times New Roman" w:hAnsi="Times New Roman"/>
                <w:sz w:val="24"/>
                <w:szCs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rPr>
                <w:rFonts w:ascii="Times New Roman" w:hAnsi="Times New Roman"/>
                <w:sz w:val="24"/>
                <w:szCs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rPr>
                <w:rFonts w:ascii="Times New Roman" w:hAnsi="Times New Roman"/>
                <w:sz w:val="24"/>
                <w:szCs w:val="24"/>
              </w:rPr>
            </w:pPr>
            <w:r w:rsidRPr="00EF142F">
              <w:rPr>
                <w:rFonts w:ascii="Times New Roman" w:hAnsi="Times New Roman"/>
                <w:sz w:val="24"/>
                <w:szCs w:val="24"/>
              </w:rPr>
              <w:t>Принятие решения об отказе в приеме документов</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rPr>
                <w:rFonts w:ascii="Times New Roman" w:hAnsi="Times New Roman"/>
                <w:sz w:val="24"/>
                <w:szCs w:val="24"/>
              </w:rPr>
            </w:pPr>
          </w:p>
        </w:tc>
      </w:tr>
      <w:tr w:rsidR="00EF142F" w:rsidRPr="00EF142F" w:rsidTr="00EE1D68">
        <w:tc>
          <w:tcPr>
            <w:tcW w:w="587" w:type="dxa"/>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jc w:val="center"/>
              <w:rPr>
                <w:rFonts w:ascii="Times New Roman" w:hAnsi="Times New Roman"/>
                <w:sz w:val="24"/>
                <w:szCs w:val="24"/>
              </w:rPr>
            </w:pPr>
            <w:r w:rsidRPr="00EF142F">
              <w:rPr>
                <w:rFonts w:ascii="Times New Roman" w:hAnsi="Times New Roman"/>
                <w:sz w:val="24"/>
                <w:szCs w:val="24"/>
              </w:rPr>
              <w:t>5</w:t>
            </w:r>
          </w:p>
        </w:tc>
        <w:tc>
          <w:tcPr>
            <w:tcW w:w="2123" w:type="dxa"/>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rPr>
                <w:rFonts w:ascii="Times New Roman" w:hAnsi="Times New Roman"/>
                <w:sz w:val="24"/>
                <w:szCs w:val="24"/>
              </w:rPr>
            </w:pPr>
            <w:r w:rsidRPr="00EF142F">
              <w:rPr>
                <w:rFonts w:ascii="Times New Roman" w:hAnsi="Times New Roman"/>
                <w:sz w:val="24"/>
                <w:szCs w:val="24"/>
              </w:rPr>
              <w:t xml:space="preserve">Ведомство/ПГС/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rPr>
                <w:rFonts w:ascii="Times New Roman" w:hAnsi="Times New Roman"/>
                <w:sz w:val="24"/>
                <w:szCs w:val="24"/>
              </w:rPr>
            </w:pPr>
            <w:r w:rsidRPr="00EF142F">
              <w:rPr>
                <w:rFonts w:ascii="Times New Roman" w:hAnsi="Times New Roman"/>
                <w:sz w:val="24"/>
                <w:szCs w:val="24"/>
              </w:rPr>
              <w:t>Получение сведений посредством СМЭВ</w:t>
            </w:r>
          </w:p>
        </w:tc>
        <w:tc>
          <w:tcPr>
            <w:tcW w:w="5954" w:type="dxa"/>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rPr>
                <w:rFonts w:ascii="Times New Roman" w:hAnsi="Times New Roman"/>
                <w:sz w:val="24"/>
                <w:szCs w:val="24"/>
              </w:rPr>
            </w:pPr>
            <w:r w:rsidRPr="00EF142F">
              <w:rPr>
                <w:rFonts w:ascii="Times New Roman" w:hAnsi="Times New Roman"/>
                <w:sz w:val="24"/>
                <w:szCs w:val="24"/>
              </w:rPr>
              <w:t>Направление межведомственных запросов</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rPr>
                <w:rFonts w:ascii="Times New Roman" w:hAnsi="Times New Roman"/>
                <w:sz w:val="24"/>
                <w:szCs w:val="24"/>
              </w:rPr>
            </w:pPr>
            <w:r w:rsidRPr="00EF142F">
              <w:rPr>
                <w:rFonts w:ascii="Times New Roman" w:hAnsi="Times New Roman"/>
                <w:sz w:val="24"/>
                <w:szCs w:val="24"/>
              </w:rPr>
              <w:t>До 5 рабочих дней</w:t>
            </w:r>
          </w:p>
        </w:tc>
      </w:tr>
      <w:tr w:rsidR="00EF142F" w:rsidRPr="00EF142F" w:rsidTr="00EE1D68">
        <w:tc>
          <w:tcPr>
            <w:tcW w:w="587" w:type="dxa"/>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jc w:val="center"/>
              <w:rPr>
                <w:rFonts w:ascii="Times New Roman" w:hAnsi="Times New Roman"/>
                <w:sz w:val="24"/>
                <w:szCs w:val="24"/>
              </w:rPr>
            </w:pPr>
            <w:r w:rsidRPr="00EF142F">
              <w:rPr>
                <w:rFonts w:ascii="Times New Roman" w:hAnsi="Times New Roman"/>
                <w:sz w:val="24"/>
                <w:szCs w:val="24"/>
              </w:rPr>
              <w:t>6</w:t>
            </w:r>
          </w:p>
        </w:tc>
        <w:tc>
          <w:tcPr>
            <w:tcW w:w="2123" w:type="dxa"/>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rPr>
                <w:rFonts w:ascii="Times New Roman" w:hAnsi="Times New Roman"/>
                <w:sz w:val="24"/>
                <w:szCs w:val="24"/>
              </w:rPr>
            </w:pPr>
            <w:r w:rsidRPr="00EF142F">
              <w:rPr>
                <w:rFonts w:ascii="Times New Roman" w:hAnsi="Times New Roman"/>
                <w:sz w:val="24"/>
                <w:szCs w:val="24"/>
              </w:rPr>
              <w:t>Ведомство/ПГС/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rPr>
                <w:rFonts w:ascii="Times New Roman" w:hAnsi="Times New Roman"/>
                <w:sz w:val="24"/>
                <w:szCs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rPr>
                <w:rFonts w:ascii="Times New Roman" w:hAnsi="Times New Roman"/>
                <w:sz w:val="24"/>
                <w:szCs w:val="24"/>
              </w:rPr>
            </w:pPr>
            <w:r w:rsidRPr="00EF142F">
              <w:rPr>
                <w:rFonts w:ascii="Times New Roman" w:hAnsi="Times New Roman"/>
                <w:sz w:val="24"/>
                <w:szCs w:val="24"/>
              </w:rPr>
              <w:t>Получение ответов на межведомственные запросы</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rPr>
                <w:rFonts w:ascii="Times New Roman" w:hAnsi="Times New Roman"/>
                <w:sz w:val="24"/>
                <w:szCs w:val="24"/>
              </w:rPr>
            </w:pPr>
          </w:p>
        </w:tc>
      </w:tr>
      <w:tr w:rsidR="00EF142F" w:rsidRPr="00EF142F" w:rsidTr="00EE1D68">
        <w:trPr>
          <w:trHeight w:val="192"/>
        </w:trPr>
        <w:tc>
          <w:tcPr>
            <w:tcW w:w="587" w:type="dxa"/>
            <w:vMerge w:val="restart"/>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jc w:val="center"/>
              <w:rPr>
                <w:rFonts w:ascii="Times New Roman" w:hAnsi="Times New Roman"/>
                <w:sz w:val="24"/>
                <w:szCs w:val="24"/>
              </w:rPr>
            </w:pPr>
            <w:r w:rsidRPr="00EF142F">
              <w:rPr>
                <w:rFonts w:ascii="Times New Roman" w:hAnsi="Times New Roman"/>
                <w:sz w:val="24"/>
                <w:szCs w:val="24"/>
              </w:rPr>
              <w:t>7</w:t>
            </w:r>
          </w:p>
        </w:tc>
        <w:tc>
          <w:tcPr>
            <w:tcW w:w="2123" w:type="dxa"/>
            <w:vMerge w:val="restart"/>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rPr>
                <w:rFonts w:ascii="Times New Roman" w:hAnsi="Times New Roman"/>
                <w:sz w:val="24"/>
                <w:szCs w:val="24"/>
              </w:rPr>
            </w:pPr>
            <w:r w:rsidRPr="00EF142F">
              <w:rPr>
                <w:rFonts w:ascii="Times New Roman" w:hAnsi="Times New Roman"/>
                <w:sz w:val="24"/>
                <w:szCs w:val="24"/>
              </w:rPr>
              <w:t>Ведомство/ПГС/ СМЭВ</w:t>
            </w:r>
          </w:p>
        </w:tc>
        <w:tc>
          <w:tcPr>
            <w:tcW w:w="3097" w:type="dxa"/>
            <w:vMerge w:val="restart"/>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rPr>
                <w:rFonts w:ascii="Times New Roman" w:hAnsi="Times New Roman"/>
                <w:sz w:val="24"/>
                <w:szCs w:val="24"/>
              </w:rPr>
            </w:pPr>
            <w:r w:rsidRPr="00EF142F">
              <w:rPr>
                <w:rFonts w:ascii="Times New Roman" w:hAnsi="Times New Roman"/>
                <w:sz w:val="24"/>
                <w:szCs w:val="24"/>
              </w:rPr>
              <w:t>Подготовка акта обследования, направление начислений компенсационной стоимости</w:t>
            </w:r>
          </w:p>
        </w:tc>
        <w:tc>
          <w:tcPr>
            <w:tcW w:w="5954" w:type="dxa"/>
            <w:tcBorders>
              <w:top w:val="single" w:sz="4" w:space="0" w:color="000000"/>
              <w:left w:val="single" w:sz="4" w:space="0" w:color="000000"/>
              <w:bottom w:val="single" w:sz="4" w:space="0" w:color="000000"/>
              <w:right w:val="single" w:sz="4" w:space="0" w:color="000000"/>
            </w:tcBorders>
          </w:tcPr>
          <w:p w:rsidR="00EF142F" w:rsidRPr="00EF142F" w:rsidRDefault="00EF142F" w:rsidP="00EF142F">
            <w:pPr>
              <w:spacing w:after="0" w:line="0" w:lineRule="atLeast"/>
              <w:rPr>
                <w:rFonts w:ascii="Times New Roman" w:hAnsi="Times New Roman"/>
                <w:sz w:val="24"/>
                <w:szCs w:val="24"/>
              </w:rPr>
            </w:pPr>
            <w:r w:rsidRPr="00EF142F">
              <w:rPr>
                <w:rFonts w:ascii="Times New Roman" w:hAnsi="Times New Roman"/>
                <w:sz w:val="24"/>
                <w:szCs w:val="24"/>
              </w:rPr>
              <w:t>Выезд на место проведения работ для обследования участка</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rPr>
                <w:rFonts w:ascii="Times New Roman" w:hAnsi="Times New Roman"/>
                <w:sz w:val="24"/>
                <w:szCs w:val="24"/>
              </w:rPr>
            </w:pPr>
            <w:r w:rsidRPr="00EF142F">
              <w:rPr>
                <w:rFonts w:ascii="Times New Roman" w:hAnsi="Times New Roman"/>
                <w:sz w:val="24"/>
                <w:szCs w:val="24"/>
              </w:rPr>
              <w:t>До 10 рабочих дней</w:t>
            </w:r>
          </w:p>
        </w:tc>
      </w:tr>
      <w:tr w:rsidR="00EF142F" w:rsidRPr="00EF142F" w:rsidTr="00EE1D68">
        <w:trPr>
          <w:trHeight w:val="230"/>
        </w:trPr>
        <w:tc>
          <w:tcPr>
            <w:tcW w:w="587" w:type="dxa"/>
            <w:vMerge/>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rPr>
                <w:rFonts w:ascii="Times New Roman" w:hAnsi="Times New Roman"/>
                <w:sz w:val="24"/>
                <w:szCs w:val="24"/>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rPr>
                <w:rFonts w:ascii="Times New Roman" w:hAnsi="Times New Roman"/>
                <w:sz w:val="24"/>
                <w:szCs w:val="24"/>
              </w:rPr>
            </w:pPr>
          </w:p>
        </w:tc>
        <w:tc>
          <w:tcPr>
            <w:tcW w:w="3097" w:type="dxa"/>
            <w:vMerge/>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rPr>
                <w:rFonts w:ascii="Times New Roman" w:hAnsi="Times New Roman"/>
                <w:sz w:val="24"/>
                <w:szCs w:val="24"/>
              </w:rPr>
            </w:pPr>
          </w:p>
        </w:tc>
        <w:tc>
          <w:tcPr>
            <w:tcW w:w="5954" w:type="dxa"/>
            <w:tcBorders>
              <w:top w:val="single" w:sz="4" w:space="0" w:color="000000"/>
              <w:left w:val="single" w:sz="4" w:space="0" w:color="000000"/>
              <w:bottom w:val="single" w:sz="4" w:space="0" w:color="000000"/>
              <w:right w:val="single" w:sz="4" w:space="0" w:color="000000"/>
            </w:tcBorders>
          </w:tcPr>
          <w:p w:rsidR="00EF142F" w:rsidRPr="00EF142F" w:rsidRDefault="00EF142F" w:rsidP="00EF142F">
            <w:pPr>
              <w:spacing w:after="0" w:line="0" w:lineRule="atLeast"/>
              <w:rPr>
                <w:rFonts w:ascii="Times New Roman" w:hAnsi="Times New Roman"/>
                <w:sz w:val="24"/>
                <w:szCs w:val="24"/>
              </w:rPr>
            </w:pPr>
            <w:r w:rsidRPr="00EF142F">
              <w:rPr>
                <w:rFonts w:ascii="Times New Roman" w:hAnsi="Times New Roman"/>
                <w:sz w:val="24"/>
                <w:szCs w:val="24"/>
              </w:rPr>
              <w:t>Направление акта обследования, расчета компенсационной стоимости</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rPr>
                <w:rFonts w:ascii="Times New Roman" w:hAnsi="Times New Roman"/>
                <w:sz w:val="24"/>
                <w:szCs w:val="24"/>
              </w:rPr>
            </w:pPr>
          </w:p>
        </w:tc>
      </w:tr>
      <w:tr w:rsidR="00EF142F" w:rsidRPr="00EF142F" w:rsidTr="00EE1D68">
        <w:trPr>
          <w:trHeight w:val="230"/>
        </w:trPr>
        <w:tc>
          <w:tcPr>
            <w:tcW w:w="587" w:type="dxa"/>
            <w:vMerge/>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rPr>
                <w:rFonts w:ascii="Times New Roman" w:hAnsi="Times New Roman"/>
                <w:sz w:val="24"/>
                <w:szCs w:val="24"/>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rPr>
                <w:rFonts w:ascii="Times New Roman" w:hAnsi="Times New Roman"/>
                <w:sz w:val="24"/>
                <w:szCs w:val="24"/>
              </w:rPr>
            </w:pPr>
          </w:p>
        </w:tc>
        <w:tc>
          <w:tcPr>
            <w:tcW w:w="3097" w:type="dxa"/>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rPr>
                <w:rFonts w:ascii="Times New Roman" w:hAnsi="Times New Roman"/>
                <w:sz w:val="24"/>
                <w:szCs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rPr>
                <w:rFonts w:ascii="Times New Roman" w:hAnsi="Times New Roman"/>
                <w:sz w:val="24"/>
                <w:szCs w:val="24"/>
              </w:rPr>
            </w:pPr>
            <w:r w:rsidRPr="00EF142F">
              <w:rPr>
                <w:rFonts w:ascii="Times New Roman" w:hAnsi="Times New Roman"/>
                <w:sz w:val="24"/>
                <w:szCs w:val="24"/>
              </w:rPr>
              <w:t>Выдача (направление) акта обследования и счета для оплаты компенсационной стоимости</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rPr>
                <w:rFonts w:ascii="Times New Roman" w:hAnsi="Times New Roman"/>
                <w:sz w:val="24"/>
                <w:szCs w:val="24"/>
              </w:rPr>
            </w:pPr>
          </w:p>
        </w:tc>
      </w:tr>
      <w:tr w:rsidR="00EF142F" w:rsidRPr="00EF142F" w:rsidTr="00EE1D68">
        <w:trPr>
          <w:trHeight w:val="135"/>
        </w:trPr>
        <w:tc>
          <w:tcPr>
            <w:tcW w:w="587" w:type="dxa"/>
            <w:vMerge/>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rPr>
                <w:rFonts w:ascii="Times New Roman" w:hAnsi="Times New Roman"/>
                <w:sz w:val="24"/>
                <w:szCs w:val="24"/>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rPr>
                <w:rFonts w:ascii="Times New Roman" w:hAnsi="Times New Roman"/>
                <w:sz w:val="24"/>
                <w:szCs w:val="24"/>
              </w:rPr>
            </w:pPr>
          </w:p>
        </w:tc>
        <w:tc>
          <w:tcPr>
            <w:tcW w:w="3097" w:type="dxa"/>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rPr>
                <w:rFonts w:ascii="Times New Roman" w:hAnsi="Times New Roman"/>
                <w:sz w:val="24"/>
                <w:szCs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rPr>
                <w:rFonts w:ascii="Times New Roman" w:hAnsi="Times New Roman"/>
                <w:sz w:val="24"/>
                <w:szCs w:val="24"/>
              </w:rPr>
            </w:pPr>
            <w:r w:rsidRPr="00EF142F">
              <w:rPr>
                <w:rFonts w:ascii="Times New Roman" w:hAnsi="Times New Roman"/>
                <w:sz w:val="24"/>
                <w:szCs w:val="24"/>
              </w:rPr>
              <w:t>Контроль поступления оплаты</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rPr>
                <w:rFonts w:ascii="Times New Roman" w:hAnsi="Times New Roman"/>
                <w:sz w:val="24"/>
                <w:szCs w:val="24"/>
              </w:rPr>
            </w:pPr>
          </w:p>
        </w:tc>
      </w:tr>
      <w:tr w:rsidR="00EF142F" w:rsidRPr="00EF142F" w:rsidTr="00EE1D68">
        <w:trPr>
          <w:trHeight w:val="135"/>
        </w:trPr>
        <w:tc>
          <w:tcPr>
            <w:tcW w:w="587" w:type="dxa"/>
            <w:vMerge/>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rPr>
                <w:rFonts w:ascii="Times New Roman" w:hAnsi="Times New Roman"/>
                <w:sz w:val="24"/>
                <w:szCs w:val="24"/>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rPr>
                <w:rFonts w:ascii="Times New Roman" w:hAnsi="Times New Roman"/>
                <w:sz w:val="24"/>
                <w:szCs w:val="24"/>
              </w:rPr>
            </w:pPr>
          </w:p>
        </w:tc>
        <w:tc>
          <w:tcPr>
            <w:tcW w:w="3097" w:type="dxa"/>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rPr>
                <w:rFonts w:ascii="Times New Roman" w:hAnsi="Times New Roman"/>
                <w:sz w:val="24"/>
                <w:szCs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rPr>
                <w:rFonts w:ascii="Times New Roman" w:hAnsi="Times New Roman"/>
                <w:sz w:val="24"/>
                <w:szCs w:val="24"/>
              </w:rPr>
            </w:pPr>
            <w:r w:rsidRPr="00EF142F">
              <w:rPr>
                <w:rFonts w:ascii="Times New Roman" w:hAnsi="Times New Roman"/>
                <w:sz w:val="24"/>
                <w:szCs w:val="24"/>
              </w:rPr>
              <w:t>Прием сведений об оплате</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rPr>
                <w:rFonts w:ascii="Times New Roman" w:hAnsi="Times New Roman"/>
                <w:sz w:val="24"/>
                <w:szCs w:val="24"/>
              </w:rPr>
            </w:pPr>
          </w:p>
        </w:tc>
      </w:tr>
      <w:tr w:rsidR="00EF142F" w:rsidRPr="00EF142F" w:rsidTr="00EE1D68">
        <w:tc>
          <w:tcPr>
            <w:tcW w:w="587" w:type="dxa"/>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jc w:val="center"/>
              <w:rPr>
                <w:rFonts w:ascii="Times New Roman" w:hAnsi="Times New Roman"/>
                <w:sz w:val="24"/>
                <w:szCs w:val="24"/>
              </w:rPr>
            </w:pPr>
            <w:r w:rsidRPr="00EF142F">
              <w:rPr>
                <w:rFonts w:ascii="Times New Roman" w:hAnsi="Times New Roman"/>
                <w:sz w:val="24"/>
                <w:szCs w:val="24"/>
              </w:rPr>
              <w:t>8</w:t>
            </w:r>
          </w:p>
        </w:tc>
        <w:tc>
          <w:tcPr>
            <w:tcW w:w="2123" w:type="dxa"/>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rPr>
                <w:rFonts w:ascii="Times New Roman" w:hAnsi="Times New Roman"/>
                <w:sz w:val="24"/>
                <w:szCs w:val="24"/>
              </w:rPr>
            </w:pPr>
            <w:r w:rsidRPr="00EF142F">
              <w:rPr>
                <w:rFonts w:ascii="Times New Roman" w:hAnsi="Times New Roman"/>
                <w:sz w:val="24"/>
                <w:szCs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rPr>
                <w:rFonts w:ascii="Times New Roman" w:hAnsi="Times New Roman"/>
                <w:sz w:val="24"/>
                <w:szCs w:val="24"/>
              </w:rPr>
            </w:pPr>
            <w:r w:rsidRPr="00EF142F">
              <w:rPr>
                <w:rFonts w:ascii="Times New Roman" w:hAnsi="Times New Roman"/>
                <w:sz w:val="24"/>
                <w:szCs w:val="24"/>
              </w:rPr>
              <w:t>Рассмотрение документов и сведений</w:t>
            </w:r>
          </w:p>
        </w:tc>
        <w:tc>
          <w:tcPr>
            <w:tcW w:w="5954" w:type="dxa"/>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rPr>
                <w:rFonts w:ascii="Times New Roman" w:hAnsi="Times New Roman"/>
                <w:sz w:val="24"/>
                <w:szCs w:val="24"/>
              </w:rPr>
            </w:pPr>
            <w:r w:rsidRPr="00EF142F">
              <w:rPr>
                <w:rFonts w:ascii="Times New Roman" w:hAnsi="Times New Roman"/>
                <w:sz w:val="24"/>
                <w:szCs w:val="24"/>
              </w:rPr>
              <w:t>Проверка соответствия документов и сведений установленным критериям для принятия решения</w:t>
            </w:r>
          </w:p>
        </w:tc>
        <w:tc>
          <w:tcPr>
            <w:tcW w:w="3402" w:type="dxa"/>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rPr>
                <w:rFonts w:ascii="Times New Roman" w:hAnsi="Times New Roman"/>
                <w:sz w:val="24"/>
                <w:szCs w:val="24"/>
              </w:rPr>
            </w:pPr>
            <w:r w:rsidRPr="00EF142F">
              <w:rPr>
                <w:rFonts w:ascii="Times New Roman" w:hAnsi="Times New Roman"/>
                <w:sz w:val="24"/>
                <w:szCs w:val="24"/>
              </w:rPr>
              <w:t>До 2 рабочих дней</w:t>
            </w:r>
          </w:p>
        </w:tc>
      </w:tr>
      <w:tr w:rsidR="00EF142F" w:rsidRPr="00EF142F" w:rsidTr="00EE1D68">
        <w:tc>
          <w:tcPr>
            <w:tcW w:w="587" w:type="dxa"/>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jc w:val="center"/>
              <w:rPr>
                <w:rFonts w:ascii="Times New Roman" w:hAnsi="Times New Roman"/>
                <w:sz w:val="24"/>
                <w:szCs w:val="24"/>
              </w:rPr>
            </w:pPr>
            <w:r w:rsidRPr="00EF142F">
              <w:rPr>
                <w:rFonts w:ascii="Times New Roman" w:hAnsi="Times New Roman"/>
                <w:sz w:val="24"/>
                <w:szCs w:val="24"/>
              </w:rPr>
              <w:t>9</w:t>
            </w:r>
          </w:p>
        </w:tc>
        <w:tc>
          <w:tcPr>
            <w:tcW w:w="2123" w:type="dxa"/>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rPr>
                <w:rFonts w:ascii="Times New Roman" w:hAnsi="Times New Roman"/>
                <w:sz w:val="24"/>
                <w:szCs w:val="24"/>
              </w:rPr>
            </w:pPr>
            <w:r w:rsidRPr="00EF142F">
              <w:rPr>
                <w:rFonts w:ascii="Times New Roman" w:hAnsi="Times New Roman"/>
                <w:sz w:val="24"/>
                <w:szCs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rPr>
                <w:rFonts w:ascii="Times New Roman" w:hAnsi="Times New Roman"/>
                <w:sz w:val="24"/>
                <w:szCs w:val="24"/>
              </w:rPr>
            </w:pPr>
            <w:r w:rsidRPr="00EF142F">
              <w:rPr>
                <w:rFonts w:ascii="Times New Roman" w:hAnsi="Times New Roman"/>
                <w:sz w:val="24"/>
                <w:szCs w:val="24"/>
              </w:rPr>
              <w:t xml:space="preserve">Принятие решения </w:t>
            </w:r>
          </w:p>
        </w:tc>
        <w:tc>
          <w:tcPr>
            <w:tcW w:w="5954" w:type="dxa"/>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rPr>
                <w:rFonts w:ascii="Times New Roman" w:hAnsi="Times New Roman"/>
                <w:sz w:val="24"/>
                <w:szCs w:val="24"/>
              </w:rPr>
            </w:pPr>
            <w:r w:rsidRPr="00EF142F">
              <w:rPr>
                <w:rFonts w:ascii="Times New Roman" w:hAnsi="Times New Roman"/>
                <w:sz w:val="24"/>
                <w:szCs w:val="24"/>
              </w:rPr>
              <w:t>Принятие решения о предоставлении услуги</w:t>
            </w:r>
          </w:p>
        </w:tc>
        <w:tc>
          <w:tcPr>
            <w:tcW w:w="3402" w:type="dxa"/>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rPr>
                <w:rFonts w:ascii="Times New Roman" w:hAnsi="Times New Roman"/>
                <w:sz w:val="24"/>
                <w:szCs w:val="24"/>
              </w:rPr>
            </w:pPr>
            <w:r w:rsidRPr="00EF142F">
              <w:rPr>
                <w:rFonts w:ascii="Times New Roman" w:hAnsi="Times New Roman"/>
                <w:sz w:val="24"/>
                <w:szCs w:val="24"/>
              </w:rPr>
              <w:t>До 1 часа</w:t>
            </w:r>
          </w:p>
        </w:tc>
      </w:tr>
      <w:tr w:rsidR="00EF142F" w:rsidRPr="00EF142F" w:rsidTr="00EE1D68">
        <w:tc>
          <w:tcPr>
            <w:tcW w:w="587" w:type="dxa"/>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jc w:val="center"/>
              <w:rPr>
                <w:rFonts w:ascii="Times New Roman" w:hAnsi="Times New Roman"/>
                <w:sz w:val="24"/>
                <w:szCs w:val="24"/>
              </w:rPr>
            </w:pPr>
            <w:r w:rsidRPr="00EF142F">
              <w:rPr>
                <w:rFonts w:ascii="Times New Roman" w:hAnsi="Times New Roman"/>
                <w:sz w:val="24"/>
                <w:szCs w:val="24"/>
              </w:rPr>
              <w:t>10</w:t>
            </w:r>
          </w:p>
        </w:tc>
        <w:tc>
          <w:tcPr>
            <w:tcW w:w="2123" w:type="dxa"/>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rPr>
                <w:rFonts w:ascii="Times New Roman" w:hAnsi="Times New Roman"/>
                <w:sz w:val="24"/>
                <w:szCs w:val="24"/>
              </w:rPr>
            </w:pPr>
            <w:r w:rsidRPr="00EF142F">
              <w:rPr>
                <w:rFonts w:ascii="Times New Roman" w:hAnsi="Times New Roman"/>
                <w:sz w:val="24"/>
                <w:szCs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rPr>
                <w:rFonts w:ascii="Times New Roman" w:hAnsi="Times New Roman"/>
                <w:sz w:val="24"/>
                <w:szCs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rPr>
                <w:rFonts w:ascii="Times New Roman" w:hAnsi="Times New Roman"/>
                <w:sz w:val="24"/>
                <w:szCs w:val="24"/>
              </w:rPr>
            </w:pPr>
            <w:r w:rsidRPr="00EF142F">
              <w:rPr>
                <w:rFonts w:ascii="Times New Roman" w:hAnsi="Times New Roman"/>
                <w:sz w:val="24"/>
                <w:szCs w:val="24"/>
              </w:rPr>
              <w:t>Формирование решения о предоставлении услуги</w:t>
            </w:r>
          </w:p>
        </w:tc>
        <w:tc>
          <w:tcPr>
            <w:tcW w:w="3402" w:type="dxa"/>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rPr>
                <w:rFonts w:ascii="Times New Roman" w:hAnsi="Times New Roman"/>
                <w:sz w:val="24"/>
                <w:szCs w:val="24"/>
              </w:rPr>
            </w:pPr>
          </w:p>
        </w:tc>
      </w:tr>
      <w:tr w:rsidR="00EF142F" w:rsidRPr="00EF142F" w:rsidTr="00EE1D68">
        <w:tc>
          <w:tcPr>
            <w:tcW w:w="587" w:type="dxa"/>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jc w:val="center"/>
              <w:rPr>
                <w:rFonts w:ascii="Times New Roman" w:hAnsi="Times New Roman"/>
                <w:sz w:val="24"/>
                <w:szCs w:val="24"/>
              </w:rPr>
            </w:pPr>
            <w:r w:rsidRPr="00EF142F">
              <w:rPr>
                <w:rFonts w:ascii="Times New Roman" w:hAnsi="Times New Roman"/>
                <w:sz w:val="24"/>
                <w:szCs w:val="24"/>
              </w:rPr>
              <w:lastRenderedPageBreak/>
              <w:t>11</w:t>
            </w:r>
          </w:p>
        </w:tc>
        <w:tc>
          <w:tcPr>
            <w:tcW w:w="2123" w:type="dxa"/>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rPr>
                <w:rFonts w:ascii="Times New Roman" w:hAnsi="Times New Roman"/>
                <w:sz w:val="24"/>
                <w:szCs w:val="24"/>
              </w:rPr>
            </w:pPr>
            <w:r w:rsidRPr="00EF142F">
              <w:rPr>
                <w:rFonts w:ascii="Times New Roman" w:hAnsi="Times New Roman"/>
                <w:sz w:val="24"/>
                <w:szCs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rPr>
                <w:rFonts w:ascii="Times New Roman" w:hAnsi="Times New Roman"/>
                <w:sz w:val="24"/>
                <w:szCs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rPr>
                <w:rFonts w:ascii="Times New Roman" w:hAnsi="Times New Roman"/>
                <w:sz w:val="24"/>
                <w:szCs w:val="24"/>
              </w:rPr>
            </w:pPr>
            <w:r w:rsidRPr="00EF142F">
              <w:rPr>
                <w:rFonts w:ascii="Times New Roman" w:hAnsi="Times New Roman"/>
                <w:sz w:val="24"/>
                <w:szCs w:val="24"/>
              </w:rPr>
              <w:t>Принятие решения об отказе в предоставлении услуги</w:t>
            </w:r>
          </w:p>
        </w:tc>
        <w:tc>
          <w:tcPr>
            <w:tcW w:w="3402" w:type="dxa"/>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rPr>
                <w:rFonts w:ascii="Times New Roman" w:hAnsi="Times New Roman"/>
                <w:sz w:val="24"/>
                <w:szCs w:val="24"/>
              </w:rPr>
            </w:pPr>
          </w:p>
        </w:tc>
      </w:tr>
      <w:tr w:rsidR="00EF142F" w:rsidRPr="00EF142F" w:rsidTr="00EE1D68">
        <w:tc>
          <w:tcPr>
            <w:tcW w:w="587" w:type="dxa"/>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jc w:val="center"/>
              <w:rPr>
                <w:rFonts w:ascii="Times New Roman" w:hAnsi="Times New Roman"/>
                <w:sz w:val="24"/>
                <w:szCs w:val="24"/>
              </w:rPr>
            </w:pPr>
            <w:r w:rsidRPr="00EF142F">
              <w:rPr>
                <w:rFonts w:ascii="Times New Roman" w:hAnsi="Times New Roman"/>
                <w:sz w:val="24"/>
                <w:szCs w:val="24"/>
              </w:rPr>
              <w:t>12</w:t>
            </w:r>
          </w:p>
        </w:tc>
        <w:tc>
          <w:tcPr>
            <w:tcW w:w="2123" w:type="dxa"/>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rPr>
                <w:rFonts w:ascii="Times New Roman" w:hAnsi="Times New Roman"/>
                <w:sz w:val="24"/>
                <w:szCs w:val="24"/>
              </w:rPr>
            </w:pPr>
            <w:r w:rsidRPr="00EF142F">
              <w:rPr>
                <w:rFonts w:ascii="Times New Roman" w:hAnsi="Times New Roman"/>
                <w:sz w:val="24"/>
                <w:szCs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rPr>
                <w:rFonts w:ascii="Times New Roman" w:hAnsi="Times New Roman"/>
                <w:sz w:val="24"/>
                <w:szCs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rPr>
                <w:rFonts w:ascii="Times New Roman" w:hAnsi="Times New Roman"/>
                <w:sz w:val="24"/>
                <w:szCs w:val="24"/>
              </w:rPr>
            </w:pPr>
            <w:r w:rsidRPr="00EF142F">
              <w:rPr>
                <w:rFonts w:ascii="Times New Roman" w:hAnsi="Times New Roman"/>
                <w:sz w:val="24"/>
                <w:szCs w:val="24"/>
              </w:rPr>
              <w:t>Формирование отказа в предоставлении услуги</w:t>
            </w:r>
          </w:p>
        </w:tc>
        <w:tc>
          <w:tcPr>
            <w:tcW w:w="3402" w:type="dxa"/>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rPr>
                <w:rFonts w:ascii="Times New Roman" w:hAnsi="Times New Roman"/>
                <w:sz w:val="24"/>
                <w:szCs w:val="24"/>
              </w:rPr>
            </w:pPr>
          </w:p>
        </w:tc>
      </w:tr>
      <w:tr w:rsidR="00EF142F" w:rsidRPr="00EF142F" w:rsidTr="00EE1D68">
        <w:tc>
          <w:tcPr>
            <w:tcW w:w="587" w:type="dxa"/>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jc w:val="center"/>
              <w:rPr>
                <w:rFonts w:ascii="Times New Roman" w:hAnsi="Times New Roman"/>
                <w:sz w:val="24"/>
                <w:szCs w:val="24"/>
              </w:rPr>
            </w:pPr>
            <w:r w:rsidRPr="00EF142F">
              <w:rPr>
                <w:rFonts w:ascii="Times New Roman" w:hAnsi="Times New Roman"/>
                <w:sz w:val="24"/>
                <w:szCs w:val="24"/>
              </w:rPr>
              <w:t>13</w:t>
            </w:r>
          </w:p>
        </w:tc>
        <w:tc>
          <w:tcPr>
            <w:tcW w:w="2123" w:type="dxa"/>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contextualSpacing/>
              <w:rPr>
                <w:rFonts w:ascii="Times New Roman" w:hAnsi="Times New Roman"/>
                <w:sz w:val="24"/>
                <w:szCs w:val="24"/>
              </w:rPr>
            </w:pPr>
            <w:r w:rsidRPr="00EF142F">
              <w:rPr>
                <w:rFonts w:ascii="Times New Roman" w:hAnsi="Times New Roman"/>
                <w:sz w:val="24"/>
                <w:szCs w:val="24"/>
              </w:rPr>
              <w:t>Модуль МФЦ /</w:t>
            </w:r>
          </w:p>
          <w:p w:rsidR="00EF142F" w:rsidRPr="00EF142F" w:rsidRDefault="00EF142F" w:rsidP="00EF142F">
            <w:pPr>
              <w:spacing w:after="0" w:line="0" w:lineRule="atLeast"/>
              <w:rPr>
                <w:rFonts w:ascii="Times New Roman" w:hAnsi="Times New Roman"/>
                <w:sz w:val="24"/>
                <w:szCs w:val="24"/>
              </w:rPr>
            </w:pPr>
            <w:r w:rsidRPr="00EF142F">
              <w:rPr>
                <w:rFonts w:ascii="Times New Roman" w:hAnsi="Times New Roman"/>
                <w:sz w:val="24"/>
                <w:szCs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rPr>
                <w:rFonts w:ascii="Times New Roman" w:hAnsi="Times New Roman"/>
                <w:sz w:val="24"/>
                <w:szCs w:val="24"/>
              </w:rPr>
            </w:pPr>
            <w:r w:rsidRPr="00EF142F">
              <w:rPr>
                <w:rFonts w:ascii="Times New Roman" w:hAnsi="Times New Roman"/>
                <w:sz w:val="24"/>
                <w:szCs w:val="24"/>
              </w:rPr>
              <w:t>Выдача результата на бумажном носителе (опционально)</w:t>
            </w:r>
          </w:p>
        </w:tc>
        <w:tc>
          <w:tcPr>
            <w:tcW w:w="5954" w:type="dxa"/>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rPr>
                <w:rFonts w:ascii="Times New Roman" w:hAnsi="Times New Roman"/>
                <w:sz w:val="24"/>
                <w:szCs w:val="24"/>
              </w:rPr>
            </w:pPr>
            <w:r w:rsidRPr="00EF142F">
              <w:rPr>
                <w:rFonts w:ascii="Times New Roman" w:hAnsi="Times New Roman"/>
                <w:sz w:val="24"/>
                <w:szCs w:val="24"/>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02" w:type="dxa"/>
            <w:tcBorders>
              <w:top w:val="single" w:sz="4" w:space="0" w:color="000000"/>
              <w:left w:val="single" w:sz="4" w:space="0" w:color="000000"/>
              <w:bottom w:val="single" w:sz="4" w:space="0" w:color="000000"/>
              <w:right w:val="single" w:sz="4" w:space="0" w:color="000000"/>
            </w:tcBorders>
            <w:vAlign w:val="center"/>
          </w:tcPr>
          <w:p w:rsidR="00EF142F" w:rsidRPr="00EF142F" w:rsidRDefault="00EF142F" w:rsidP="00EF142F">
            <w:pPr>
              <w:spacing w:after="0" w:line="0" w:lineRule="atLeast"/>
              <w:rPr>
                <w:rFonts w:ascii="Times New Roman" w:hAnsi="Times New Roman"/>
                <w:sz w:val="24"/>
                <w:szCs w:val="24"/>
                <w:vertAlign w:val="superscript"/>
              </w:rPr>
            </w:pPr>
            <w:r w:rsidRPr="00EF142F">
              <w:rPr>
                <w:rFonts w:ascii="Times New Roman" w:hAnsi="Times New Roman"/>
                <w:sz w:val="24"/>
                <w:szCs w:val="24"/>
              </w:rPr>
              <w:t>После окончания процедуры принятия решения</w:t>
            </w:r>
          </w:p>
        </w:tc>
      </w:tr>
    </w:tbl>
    <w:p w:rsidR="00EF142F" w:rsidRDefault="00EF142F" w:rsidP="00A01DB8">
      <w:pPr>
        <w:pStyle w:val="afe"/>
        <w:jc w:val="both"/>
        <w:rPr>
          <w:rFonts w:ascii="Times New Roman" w:hAnsi="Times New Roman"/>
          <w:sz w:val="28"/>
          <w:szCs w:val="28"/>
        </w:rPr>
      </w:pPr>
    </w:p>
    <w:p w:rsidR="00EF142F" w:rsidRDefault="00EF142F" w:rsidP="00A01DB8">
      <w:pPr>
        <w:pStyle w:val="afe"/>
        <w:jc w:val="both"/>
        <w:rPr>
          <w:rFonts w:ascii="Times New Roman" w:hAnsi="Times New Roman"/>
          <w:sz w:val="28"/>
          <w:szCs w:val="28"/>
        </w:rPr>
      </w:pPr>
    </w:p>
    <w:p w:rsidR="00EF142F" w:rsidRDefault="00EF142F" w:rsidP="00A01DB8">
      <w:pPr>
        <w:pStyle w:val="afe"/>
        <w:jc w:val="both"/>
        <w:rPr>
          <w:rFonts w:ascii="Times New Roman" w:hAnsi="Times New Roman"/>
          <w:sz w:val="28"/>
          <w:szCs w:val="28"/>
        </w:rPr>
      </w:pPr>
    </w:p>
    <w:p w:rsidR="00EF142F" w:rsidRDefault="00EF142F" w:rsidP="00A01DB8">
      <w:pPr>
        <w:pStyle w:val="afe"/>
        <w:jc w:val="both"/>
        <w:rPr>
          <w:rFonts w:ascii="Times New Roman" w:hAnsi="Times New Roman"/>
          <w:sz w:val="28"/>
          <w:szCs w:val="28"/>
        </w:rPr>
      </w:pPr>
    </w:p>
    <w:p w:rsidR="00EF142F" w:rsidRDefault="00EF142F" w:rsidP="00A01DB8">
      <w:pPr>
        <w:pStyle w:val="afe"/>
        <w:jc w:val="both"/>
        <w:rPr>
          <w:rFonts w:ascii="Times New Roman" w:hAnsi="Times New Roman"/>
          <w:sz w:val="28"/>
          <w:szCs w:val="28"/>
        </w:rPr>
      </w:pPr>
    </w:p>
    <w:p w:rsidR="00EF142F" w:rsidRDefault="00EF142F" w:rsidP="00A01DB8">
      <w:pPr>
        <w:pStyle w:val="afe"/>
        <w:jc w:val="both"/>
        <w:rPr>
          <w:rFonts w:ascii="Times New Roman" w:hAnsi="Times New Roman"/>
          <w:sz w:val="28"/>
          <w:szCs w:val="28"/>
        </w:rPr>
      </w:pPr>
    </w:p>
    <w:p w:rsidR="00EF142F" w:rsidRDefault="00EF142F" w:rsidP="00A01DB8">
      <w:pPr>
        <w:pStyle w:val="afe"/>
        <w:jc w:val="both"/>
        <w:rPr>
          <w:rFonts w:ascii="Times New Roman" w:hAnsi="Times New Roman"/>
          <w:sz w:val="28"/>
          <w:szCs w:val="28"/>
        </w:rPr>
      </w:pPr>
    </w:p>
    <w:p w:rsidR="00EF142F" w:rsidRDefault="00EF142F" w:rsidP="00A01DB8">
      <w:pPr>
        <w:pStyle w:val="afe"/>
        <w:jc w:val="both"/>
        <w:rPr>
          <w:rFonts w:ascii="Times New Roman" w:hAnsi="Times New Roman"/>
          <w:sz w:val="28"/>
          <w:szCs w:val="28"/>
        </w:rPr>
      </w:pPr>
    </w:p>
    <w:p w:rsidR="00EF142F" w:rsidRDefault="00EF142F" w:rsidP="00A01DB8">
      <w:pPr>
        <w:pStyle w:val="afe"/>
        <w:jc w:val="both"/>
        <w:rPr>
          <w:rFonts w:ascii="Times New Roman" w:hAnsi="Times New Roman"/>
          <w:sz w:val="28"/>
          <w:szCs w:val="28"/>
        </w:rPr>
      </w:pPr>
    </w:p>
    <w:tbl>
      <w:tblPr>
        <w:tblW w:w="9180" w:type="dxa"/>
        <w:tblInd w:w="108" w:type="dxa"/>
        <w:tblLook w:val="01E0"/>
      </w:tblPr>
      <w:tblGrid>
        <w:gridCol w:w="1682"/>
        <w:gridCol w:w="1425"/>
        <w:gridCol w:w="3061"/>
        <w:gridCol w:w="1595"/>
        <w:gridCol w:w="1417"/>
      </w:tblGrid>
      <w:tr w:rsidR="00EF142F" w:rsidRPr="00C668FA" w:rsidTr="00EE1D68">
        <w:trPr>
          <w:trHeight w:val="100"/>
        </w:trPr>
        <w:tc>
          <w:tcPr>
            <w:tcW w:w="1682" w:type="dxa"/>
            <w:shd w:val="clear" w:color="auto" w:fill="auto"/>
          </w:tcPr>
          <w:p w:rsidR="00EF142F" w:rsidRPr="00C668FA" w:rsidRDefault="00EF142F" w:rsidP="00EE1D68">
            <w:pPr>
              <w:spacing w:after="0" w:line="240" w:lineRule="auto"/>
              <w:jc w:val="both"/>
              <w:rPr>
                <w:rStyle w:val="FontStyle27"/>
                <w:rFonts w:ascii="Times New Roman" w:hAnsi="Times New Roman"/>
              </w:rPr>
            </w:pPr>
          </w:p>
          <w:p w:rsidR="00EF142F" w:rsidRPr="00C668FA" w:rsidRDefault="00EF142F" w:rsidP="00EE1D68">
            <w:pPr>
              <w:spacing w:after="0" w:line="240" w:lineRule="auto"/>
              <w:jc w:val="both"/>
              <w:rPr>
                <w:rStyle w:val="FontStyle27"/>
                <w:rFonts w:ascii="Times New Roman" w:hAnsi="Times New Roman"/>
              </w:rPr>
            </w:pPr>
            <w:r w:rsidRPr="00C668FA">
              <w:rPr>
                <w:rStyle w:val="FontStyle27"/>
                <w:rFonts w:ascii="Times New Roman" w:hAnsi="Times New Roman"/>
              </w:rPr>
              <w:t>УЧРЕДИТЕЛЬ:</w:t>
            </w:r>
          </w:p>
          <w:p w:rsidR="00EF142F" w:rsidRPr="00C668FA" w:rsidRDefault="00EF142F" w:rsidP="00EE1D68">
            <w:pPr>
              <w:spacing w:after="0" w:line="240" w:lineRule="auto"/>
              <w:jc w:val="both"/>
              <w:rPr>
                <w:rStyle w:val="FontStyle27"/>
                <w:rFonts w:ascii="Times New Roman" w:hAnsi="Times New Roman"/>
              </w:rPr>
            </w:pPr>
            <w:r w:rsidRPr="00C668FA">
              <w:rPr>
                <w:rStyle w:val="FontStyle27"/>
                <w:rFonts w:ascii="Times New Roman" w:hAnsi="Times New Roman"/>
              </w:rPr>
              <w:t>Администрация  Шумилинского сельского поселения</w:t>
            </w:r>
          </w:p>
          <w:p w:rsidR="00EF142F" w:rsidRPr="00C668FA" w:rsidRDefault="00EF142F" w:rsidP="00EE1D68">
            <w:pPr>
              <w:spacing w:after="0" w:line="240" w:lineRule="auto"/>
              <w:jc w:val="both"/>
              <w:rPr>
                <w:rStyle w:val="FontStyle27"/>
                <w:rFonts w:ascii="Times New Roman" w:hAnsi="Times New Roman"/>
              </w:rPr>
            </w:pPr>
          </w:p>
        </w:tc>
        <w:tc>
          <w:tcPr>
            <w:tcW w:w="1425" w:type="dxa"/>
            <w:shd w:val="clear" w:color="auto" w:fill="auto"/>
          </w:tcPr>
          <w:p w:rsidR="00EF142F" w:rsidRPr="00C668FA" w:rsidRDefault="00EF142F" w:rsidP="00EE1D68">
            <w:pPr>
              <w:spacing w:after="0" w:line="240" w:lineRule="auto"/>
              <w:jc w:val="both"/>
              <w:rPr>
                <w:rStyle w:val="FontStyle27"/>
                <w:rFonts w:ascii="Times New Roman" w:hAnsi="Times New Roman"/>
              </w:rPr>
            </w:pPr>
          </w:p>
          <w:p w:rsidR="00EF142F" w:rsidRPr="00C668FA" w:rsidRDefault="00EF142F" w:rsidP="00EE1D68">
            <w:pPr>
              <w:spacing w:after="0" w:line="240" w:lineRule="auto"/>
              <w:jc w:val="both"/>
              <w:rPr>
                <w:rStyle w:val="FontStyle27"/>
                <w:rFonts w:ascii="Times New Roman" w:hAnsi="Times New Roman"/>
              </w:rPr>
            </w:pPr>
            <w:r w:rsidRPr="00C668FA">
              <w:rPr>
                <w:rStyle w:val="FontStyle27"/>
                <w:rFonts w:ascii="Times New Roman" w:hAnsi="Times New Roman"/>
              </w:rPr>
              <w:t>ИЗДАТЕЛЬ :</w:t>
            </w:r>
          </w:p>
          <w:p w:rsidR="00EF142F" w:rsidRPr="00C668FA" w:rsidRDefault="00EF142F" w:rsidP="00EE1D68">
            <w:pPr>
              <w:spacing w:after="0" w:line="240" w:lineRule="auto"/>
              <w:jc w:val="both"/>
              <w:rPr>
                <w:rStyle w:val="FontStyle27"/>
                <w:rFonts w:ascii="Times New Roman" w:hAnsi="Times New Roman"/>
              </w:rPr>
            </w:pPr>
            <w:r w:rsidRPr="00C668FA">
              <w:rPr>
                <w:rStyle w:val="FontStyle27"/>
                <w:rFonts w:ascii="Times New Roman" w:hAnsi="Times New Roman"/>
              </w:rPr>
              <w:t>Администрация  Шумилинского сельского поселения</w:t>
            </w:r>
          </w:p>
          <w:p w:rsidR="00EF142F" w:rsidRPr="00C668FA" w:rsidRDefault="00EF142F" w:rsidP="00EE1D68">
            <w:pPr>
              <w:spacing w:after="0" w:line="240" w:lineRule="auto"/>
              <w:jc w:val="both"/>
              <w:rPr>
                <w:rStyle w:val="FontStyle27"/>
                <w:rFonts w:ascii="Times New Roman" w:hAnsi="Times New Roman"/>
              </w:rPr>
            </w:pPr>
          </w:p>
        </w:tc>
        <w:tc>
          <w:tcPr>
            <w:tcW w:w="3061" w:type="dxa"/>
            <w:shd w:val="clear" w:color="auto" w:fill="auto"/>
          </w:tcPr>
          <w:p w:rsidR="00EF142F" w:rsidRPr="00C668FA" w:rsidRDefault="00EF142F" w:rsidP="00EE1D68">
            <w:pPr>
              <w:spacing w:after="0" w:line="240" w:lineRule="auto"/>
              <w:jc w:val="both"/>
              <w:rPr>
                <w:rStyle w:val="FontStyle27"/>
                <w:rFonts w:ascii="Times New Roman" w:hAnsi="Times New Roman"/>
              </w:rPr>
            </w:pPr>
          </w:p>
          <w:p w:rsidR="00EF142F" w:rsidRPr="00C668FA" w:rsidRDefault="00EF142F" w:rsidP="00EE1D68">
            <w:pPr>
              <w:spacing w:after="0" w:line="240" w:lineRule="auto"/>
              <w:jc w:val="both"/>
              <w:rPr>
                <w:rStyle w:val="FontStyle27"/>
                <w:rFonts w:ascii="Times New Roman" w:hAnsi="Times New Roman"/>
              </w:rPr>
            </w:pPr>
            <w:r w:rsidRPr="00C668FA">
              <w:rPr>
                <w:rStyle w:val="FontStyle27"/>
                <w:rFonts w:ascii="Times New Roman" w:hAnsi="Times New Roman"/>
              </w:rPr>
              <w:t>Отпечатано в  Администрации Шумилинского  сельского поселения:</w:t>
            </w:r>
          </w:p>
          <w:p w:rsidR="00EF142F" w:rsidRPr="00C668FA" w:rsidRDefault="00EF142F" w:rsidP="00EE1D68">
            <w:pPr>
              <w:spacing w:after="0" w:line="240" w:lineRule="auto"/>
              <w:jc w:val="both"/>
              <w:rPr>
                <w:rStyle w:val="FontStyle27"/>
                <w:rFonts w:ascii="Times New Roman" w:hAnsi="Times New Roman"/>
              </w:rPr>
            </w:pPr>
            <w:r w:rsidRPr="00C668FA">
              <w:rPr>
                <w:rStyle w:val="FontStyle27"/>
                <w:rFonts w:ascii="Times New Roman" w:hAnsi="Times New Roman"/>
              </w:rPr>
              <w:t xml:space="preserve">346182, ул.Советская,10, </w:t>
            </w:r>
          </w:p>
          <w:p w:rsidR="00EF142F" w:rsidRPr="00C668FA" w:rsidRDefault="00EF142F" w:rsidP="00EE1D68">
            <w:pPr>
              <w:spacing w:after="0" w:line="240" w:lineRule="auto"/>
              <w:jc w:val="both"/>
              <w:rPr>
                <w:rStyle w:val="FontStyle27"/>
                <w:rFonts w:ascii="Times New Roman" w:hAnsi="Times New Roman"/>
              </w:rPr>
            </w:pPr>
            <w:r w:rsidRPr="00C668FA">
              <w:rPr>
                <w:rStyle w:val="FontStyle27"/>
                <w:rFonts w:ascii="Times New Roman" w:hAnsi="Times New Roman"/>
              </w:rPr>
              <w:t xml:space="preserve">ст-ца Шумилинская, </w:t>
            </w:r>
          </w:p>
          <w:p w:rsidR="00EF142F" w:rsidRPr="00C668FA" w:rsidRDefault="00EF142F" w:rsidP="00EE1D68">
            <w:pPr>
              <w:spacing w:after="0" w:line="240" w:lineRule="auto"/>
              <w:jc w:val="both"/>
              <w:rPr>
                <w:rStyle w:val="FontStyle27"/>
                <w:rFonts w:ascii="Times New Roman" w:hAnsi="Times New Roman"/>
              </w:rPr>
            </w:pPr>
            <w:r w:rsidRPr="00C668FA">
              <w:rPr>
                <w:rStyle w:val="FontStyle27"/>
                <w:rFonts w:ascii="Times New Roman" w:hAnsi="Times New Roman"/>
              </w:rPr>
              <w:t>E-mail: sp06067@donhac.ru</w:t>
            </w:r>
          </w:p>
          <w:p w:rsidR="00EF142F" w:rsidRPr="00C668FA" w:rsidRDefault="00EF142F" w:rsidP="00EE1D68">
            <w:pPr>
              <w:spacing w:after="0" w:line="240" w:lineRule="auto"/>
              <w:jc w:val="both"/>
              <w:rPr>
                <w:rStyle w:val="FontStyle27"/>
                <w:rFonts w:ascii="Times New Roman" w:hAnsi="Times New Roman"/>
              </w:rPr>
            </w:pPr>
          </w:p>
        </w:tc>
        <w:tc>
          <w:tcPr>
            <w:tcW w:w="1595" w:type="dxa"/>
            <w:shd w:val="clear" w:color="auto" w:fill="auto"/>
          </w:tcPr>
          <w:p w:rsidR="00EF142F" w:rsidRPr="00C668FA" w:rsidRDefault="00EF142F" w:rsidP="00EE1D68">
            <w:pPr>
              <w:spacing w:after="0" w:line="240" w:lineRule="auto"/>
              <w:jc w:val="both"/>
              <w:rPr>
                <w:rStyle w:val="FontStyle27"/>
                <w:rFonts w:ascii="Times New Roman" w:hAnsi="Times New Roman"/>
              </w:rPr>
            </w:pPr>
          </w:p>
          <w:p w:rsidR="00EF142F" w:rsidRPr="00C668FA" w:rsidRDefault="00EF142F" w:rsidP="00EE1D68">
            <w:pPr>
              <w:spacing w:after="0" w:line="240" w:lineRule="auto"/>
              <w:jc w:val="both"/>
              <w:rPr>
                <w:rStyle w:val="FontStyle27"/>
                <w:rFonts w:ascii="Times New Roman" w:hAnsi="Times New Roman"/>
              </w:rPr>
            </w:pPr>
            <w:r w:rsidRPr="00C668FA">
              <w:rPr>
                <w:rStyle w:val="FontStyle27"/>
                <w:rFonts w:ascii="Times New Roman" w:hAnsi="Times New Roman"/>
              </w:rPr>
              <w:t>Главный редактор</w:t>
            </w:r>
          </w:p>
          <w:p w:rsidR="00EF142F" w:rsidRPr="00C668FA" w:rsidRDefault="00EF142F" w:rsidP="00EE1D68">
            <w:pPr>
              <w:spacing w:after="0" w:line="240" w:lineRule="auto"/>
              <w:jc w:val="both"/>
              <w:rPr>
                <w:rStyle w:val="FontStyle27"/>
                <w:rFonts w:ascii="Times New Roman" w:hAnsi="Times New Roman"/>
              </w:rPr>
            </w:pPr>
            <w:r>
              <w:rPr>
                <w:rStyle w:val="FontStyle27"/>
                <w:rFonts w:ascii="Times New Roman" w:hAnsi="Times New Roman"/>
              </w:rPr>
              <w:t>Н.В. Меджорина</w:t>
            </w:r>
          </w:p>
        </w:tc>
        <w:tc>
          <w:tcPr>
            <w:tcW w:w="1417" w:type="dxa"/>
            <w:shd w:val="clear" w:color="auto" w:fill="auto"/>
          </w:tcPr>
          <w:p w:rsidR="00EF142F" w:rsidRPr="00C668FA" w:rsidRDefault="00EF142F" w:rsidP="00EE1D68">
            <w:pPr>
              <w:spacing w:after="0" w:line="240" w:lineRule="auto"/>
              <w:jc w:val="both"/>
              <w:rPr>
                <w:rStyle w:val="FontStyle27"/>
                <w:rFonts w:ascii="Times New Roman" w:hAnsi="Times New Roman"/>
              </w:rPr>
            </w:pPr>
          </w:p>
          <w:p w:rsidR="00EF142F" w:rsidRPr="00C668FA" w:rsidRDefault="00EF142F" w:rsidP="00EE1D68">
            <w:pPr>
              <w:spacing w:after="0" w:line="240" w:lineRule="auto"/>
              <w:jc w:val="both"/>
              <w:rPr>
                <w:rStyle w:val="FontStyle27"/>
                <w:rFonts w:ascii="Times New Roman" w:hAnsi="Times New Roman"/>
              </w:rPr>
            </w:pPr>
            <w:r w:rsidRPr="00C668FA">
              <w:rPr>
                <w:rStyle w:val="FontStyle27"/>
                <w:rFonts w:ascii="Times New Roman" w:hAnsi="Times New Roman"/>
              </w:rPr>
              <w:t>Подписано в печать  в 16.00</w:t>
            </w:r>
          </w:p>
        </w:tc>
      </w:tr>
    </w:tbl>
    <w:p w:rsidR="00EF142F" w:rsidRDefault="00EF142F" w:rsidP="00A01DB8">
      <w:pPr>
        <w:pStyle w:val="afe"/>
        <w:jc w:val="both"/>
        <w:rPr>
          <w:rFonts w:ascii="Times New Roman" w:hAnsi="Times New Roman"/>
          <w:sz w:val="28"/>
          <w:szCs w:val="28"/>
        </w:rPr>
        <w:sectPr w:rsidR="00EF142F" w:rsidSect="00EF142F">
          <w:headerReference w:type="even" r:id="rId10"/>
          <w:headerReference w:type="default" r:id="rId11"/>
          <w:footerReference w:type="even" r:id="rId12"/>
          <w:footerReference w:type="default" r:id="rId13"/>
          <w:headerReference w:type="first" r:id="rId14"/>
          <w:footerReference w:type="first" r:id="rId15"/>
          <w:pgSz w:w="16838" w:h="11906" w:orient="landscape"/>
          <w:pgMar w:top="992" w:right="425" w:bottom="851" w:left="1134" w:header="709" w:footer="709" w:gutter="0"/>
          <w:cols w:space="708"/>
          <w:docGrid w:linePitch="360"/>
        </w:sectPr>
      </w:pPr>
    </w:p>
    <w:p w:rsidR="00297DCD" w:rsidRDefault="00297DCD" w:rsidP="00EF142F">
      <w:pPr>
        <w:pStyle w:val="afe"/>
        <w:jc w:val="both"/>
      </w:pPr>
    </w:p>
    <w:sectPr w:rsidR="00297DCD" w:rsidSect="00405A37">
      <w:pgSz w:w="11906" w:h="16838"/>
      <w:pgMar w:top="425" w:right="851" w:bottom="1134"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5DF" w:rsidRDefault="008235DF">
      <w:pPr>
        <w:spacing w:after="0" w:line="240" w:lineRule="auto"/>
      </w:pPr>
      <w:r>
        <w:separator/>
      </w:r>
    </w:p>
  </w:endnote>
  <w:endnote w:type="continuationSeparator" w:id="0">
    <w:p w:rsidR="008235DF" w:rsidRDefault="008235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55" w:rsidRDefault="00176F55">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55" w:rsidRDefault="00176F55">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55" w:rsidRDefault="00176F5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5DF" w:rsidRDefault="008235DF">
      <w:pPr>
        <w:spacing w:after="0" w:line="240" w:lineRule="auto"/>
      </w:pPr>
      <w:r>
        <w:separator/>
      </w:r>
    </w:p>
  </w:footnote>
  <w:footnote w:type="continuationSeparator" w:id="0">
    <w:p w:rsidR="008235DF" w:rsidRDefault="008235DF">
      <w:pPr>
        <w:spacing w:after="0" w:line="240" w:lineRule="auto"/>
      </w:pPr>
      <w:r>
        <w:continuationSeparator/>
      </w:r>
    </w:p>
  </w:footnote>
  <w:footnote w:id="1">
    <w:p w:rsidR="00EF142F" w:rsidRDefault="00EF142F" w:rsidP="00EF142F">
      <w:pPr>
        <w:pStyle w:val="Footnote"/>
      </w:pPr>
      <w:r>
        <w:rPr>
          <w:vertAlign w:val="superscript"/>
        </w:rPr>
        <w:footnoteRef/>
      </w:r>
      <w:r>
        <w:t xml:space="preserve"> Не включается в общий срок предоставления государственной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55" w:rsidRDefault="00176F5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55" w:rsidRDefault="00176F55">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55" w:rsidRDefault="00176F5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613E7"/>
    <w:multiLevelType w:val="multilevel"/>
    <w:tmpl w:val="55065510"/>
    <w:lvl w:ilvl="0">
      <w:start w:val="4"/>
      <w:numFmt w:val="decimal"/>
      <w:lvlText w:val="%1)"/>
      <w:lvlJc w:val="left"/>
      <w:pPr>
        <w:ind w:left="1159" w:hanging="235"/>
      </w:pPr>
      <w:rPr>
        <w:rFonts w:ascii="Times New Roman" w:hAnsi="Times New Roman"/>
        <w:b w:val="0"/>
        <w:sz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1">
    <w:nsid w:val="1698054F"/>
    <w:multiLevelType w:val="multilevel"/>
    <w:tmpl w:val="C53ADB42"/>
    <w:lvl w:ilvl="0">
      <w:start w:val="1"/>
      <w:numFmt w:val="decimal"/>
      <w:lvlText w:val="%1"/>
      <w:lvlJc w:val="left"/>
      <w:pPr>
        <w:ind w:left="480" w:hanging="480"/>
      </w:pPr>
    </w:lvl>
    <w:lvl w:ilvl="1">
      <w:start w:val="2"/>
      <w:numFmt w:val="decimal"/>
      <w:lvlText w:val="%1.%2"/>
      <w:lvlJc w:val="left"/>
      <w:pPr>
        <w:ind w:left="834" w:hanging="480"/>
      </w:pPr>
    </w:lvl>
    <w:lvl w:ilvl="2">
      <w:start w:val="1"/>
      <w:numFmt w:val="decimal"/>
      <w:lvlText w:val="%1.%2.%3"/>
      <w:lvlJc w:val="left"/>
      <w:pPr>
        <w:ind w:left="128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
    <w:nsid w:val="1C290872"/>
    <w:multiLevelType w:val="multilevel"/>
    <w:tmpl w:val="ED72D814"/>
    <w:lvl w:ilvl="0">
      <w:start w:val="1"/>
      <w:numFmt w:val="decimal"/>
      <w:lvlText w:val="%1"/>
      <w:lvlJc w:val="left"/>
      <w:pPr>
        <w:ind w:left="216" w:hanging="421"/>
      </w:pPr>
    </w:lvl>
    <w:lvl w:ilvl="1">
      <w:start w:val="1"/>
      <w:numFmt w:val="decimal"/>
      <w:lvlText w:val="%1.%2."/>
      <w:lvlJc w:val="left"/>
      <w:pPr>
        <w:ind w:left="216" w:hanging="421"/>
      </w:pPr>
      <w:rPr>
        <w:rFonts w:ascii="Times New Roman" w:hAnsi="Times New Roman"/>
        <w:b w:val="0"/>
        <w:sz w:val="28"/>
        <w:szCs w:val="28"/>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3">
    <w:nsid w:val="2433652E"/>
    <w:multiLevelType w:val="multilevel"/>
    <w:tmpl w:val="EA3EE872"/>
    <w:lvl w:ilvl="0">
      <w:start w:val="1"/>
      <w:numFmt w:val="decimal"/>
      <w:lvlText w:val="%1)"/>
      <w:lvlJc w:val="left"/>
      <w:pPr>
        <w:ind w:left="216" w:hanging="235"/>
      </w:pPr>
      <w:rPr>
        <w:rFonts w:ascii="Times New Roman" w:hAnsi="Times New Roman"/>
        <w:b w:val="0"/>
        <w:sz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4">
    <w:nsid w:val="30903F70"/>
    <w:multiLevelType w:val="multilevel"/>
    <w:tmpl w:val="E5A818FA"/>
    <w:lvl w:ilvl="0">
      <w:start w:val="22"/>
      <w:numFmt w:val="decimal"/>
      <w:lvlText w:val="%1."/>
      <w:lvlJc w:val="left"/>
      <w:pPr>
        <w:ind w:left="1069" w:hanging="360"/>
      </w:pPr>
    </w:lvl>
    <w:lvl w:ilvl="1">
      <w:start w:val="1"/>
      <w:numFmt w:val="decimal"/>
      <w:lvlText w:val="%1.%2"/>
      <w:lvlJc w:val="left"/>
      <w:pPr>
        <w:ind w:left="1129" w:hanging="42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5">
    <w:nsid w:val="549A6BE9"/>
    <w:multiLevelType w:val="multilevel"/>
    <w:tmpl w:val="A852CEE4"/>
    <w:lvl w:ilvl="0">
      <w:start w:val="1"/>
      <w:numFmt w:val="decimal"/>
      <w:lvlText w:val="%1."/>
      <w:lvlJc w:val="left"/>
      <w:pPr>
        <w:ind w:left="360" w:hanging="360"/>
      </w:pPr>
      <w:rPr>
        <w:b/>
      </w:rPr>
    </w:lvl>
    <w:lvl w:ilvl="1">
      <w:start w:val="1"/>
      <w:numFmt w:val="decimal"/>
      <w:lvlText w:val="%1.%2"/>
      <w:lvlJc w:val="left"/>
      <w:pPr>
        <w:ind w:left="1070" w:hanging="360"/>
      </w:pPr>
    </w:lvl>
    <w:lvl w:ilvl="2">
      <w:start w:val="1"/>
      <w:numFmt w:val="decimal"/>
      <w:lvlText w:val="%1.%2.%3"/>
      <w:lvlJc w:val="left"/>
      <w:pPr>
        <w:ind w:left="1431" w:hanging="720"/>
      </w:pPr>
    </w:lvl>
    <w:lvl w:ilvl="3">
      <w:start w:val="1"/>
      <w:numFmt w:val="decimal"/>
      <w:lvlText w:val="%1.%2.%3.%4"/>
      <w:lvlJc w:val="left"/>
      <w:pPr>
        <w:ind w:left="1432" w:hanging="720"/>
      </w:pPr>
    </w:lvl>
    <w:lvl w:ilvl="4">
      <w:start w:val="1"/>
      <w:numFmt w:val="decimal"/>
      <w:lvlText w:val="%1.%2.%3.%4.%5"/>
      <w:lvlJc w:val="left"/>
      <w:pPr>
        <w:ind w:left="1793" w:hanging="1080"/>
      </w:pPr>
    </w:lvl>
    <w:lvl w:ilvl="5">
      <w:start w:val="1"/>
      <w:numFmt w:val="decimal"/>
      <w:lvlText w:val="%1.%2.%3.%4.%5.%6"/>
      <w:lvlJc w:val="left"/>
      <w:pPr>
        <w:ind w:left="1794" w:hanging="1080"/>
      </w:pPr>
    </w:lvl>
    <w:lvl w:ilvl="6">
      <w:start w:val="1"/>
      <w:numFmt w:val="decimal"/>
      <w:lvlText w:val="%1.%2.%3.%4.%5.%6.%7"/>
      <w:lvlJc w:val="left"/>
      <w:pPr>
        <w:ind w:left="2155" w:hanging="1440"/>
      </w:pPr>
    </w:lvl>
    <w:lvl w:ilvl="7">
      <w:start w:val="1"/>
      <w:numFmt w:val="decimal"/>
      <w:lvlText w:val="%1.%2.%3.%4.%5.%6.%7.%8"/>
      <w:lvlJc w:val="left"/>
      <w:pPr>
        <w:ind w:left="2156" w:hanging="1440"/>
      </w:pPr>
    </w:lvl>
    <w:lvl w:ilvl="8">
      <w:start w:val="1"/>
      <w:numFmt w:val="decimal"/>
      <w:lvlText w:val="%1.%2.%3.%4.%5.%6.%7.%8.%9"/>
      <w:lvlJc w:val="left"/>
      <w:pPr>
        <w:ind w:left="2517" w:hanging="1800"/>
      </w:pPr>
    </w:lvl>
  </w:abstractNum>
  <w:abstractNum w:abstractNumId="6">
    <w:nsid w:val="69F05F15"/>
    <w:multiLevelType w:val="multilevel"/>
    <w:tmpl w:val="07FEF346"/>
    <w:lvl w:ilvl="0">
      <w:start w:val="21"/>
      <w:numFmt w:val="decimal"/>
      <w:lvlText w:val="%1"/>
      <w:lvlJc w:val="left"/>
      <w:pPr>
        <w:ind w:left="420" w:hanging="420"/>
      </w:pPr>
    </w:lvl>
    <w:lvl w:ilvl="1">
      <w:start w:val="1"/>
      <w:numFmt w:val="decimal"/>
      <w:lvlText w:val="%1.%2"/>
      <w:lvlJc w:val="left"/>
      <w:pPr>
        <w:ind w:left="215" w:hanging="420"/>
      </w:pPr>
    </w:lvl>
    <w:lvl w:ilvl="2">
      <w:start w:val="1"/>
      <w:numFmt w:val="decimal"/>
      <w:lvlText w:val="%1.%2.%3"/>
      <w:lvlJc w:val="left"/>
      <w:pPr>
        <w:ind w:left="310" w:hanging="720"/>
      </w:pPr>
    </w:lvl>
    <w:lvl w:ilvl="3">
      <w:start w:val="1"/>
      <w:numFmt w:val="decimal"/>
      <w:lvlText w:val="%1.%2.%3.%4"/>
      <w:lvlJc w:val="left"/>
      <w:pPr>
        <w:ind w:left="105" w:hanging="720"/>
      </w:pPr>
    </w:lvl>
    <w:lvl w:ilvl="4">
      <w:start w:val="1"/>
      <w:numFmt w:val="decimal"/>
      <w:lvlText w:val="%1.%2.%3.%4.%5"/>
      <w:lvlJc w:val="left"/>
      <w:pPr>
        <w:ind w:left="260" w:hanging="1080"/>
      </w:pPr>
    </w:lvl>
    <w:lvl w:ilvl="5">
      <w:start w:val="1"/>
      <w:numFmt w:val="decimal"/>
      <w:lvlText w:val="%1.%2.%3.%4.%5.%6"/>
      <w:lvlJc w:val="left"/>
      <w:pPr>
        <w:ind w:left="55" w:hanging="1080"/>
      </w:pPr>
    </w:lvl>
    <w:lvl w:ilvl="6">
      <w:start w:val="1"/>
      <w:numFmt w:val="decimal"/>
      <w:lvlText w:val="%1.%2.%3.%4.%5.%6.%7"/>
      <w:lvlJc w:val="left"/>
      <w:pPr>
        <w:ind w:left="210" w:hanging="1440"/>
      </w:pPr>
    </w:lvl>
    <w:lvl w:ilvl="7">
      <w:start w:val="1"/>
      <w:numFmt w:val="decimal"/>
      <w:lvlText w:val="%1.%2.%3.%4.%5.%6.%7.%8"/>
      <w:lvlJc w:val="left"/>
      <w:pPr>
        <w:ind w:left="5" w:hanging="1440"/>
      </w:pPr>
    </w:lvl>
    <w:lvl w:ilvl="8">
      <w:start w:val="1"/>
      <w:numFmt w:val="decimal"/>
      <w:lvlText w:val="%1.%2.%3.%4.%5.%6.%7.%8.%9"/>
      <w:lvlJc w:val="left"/>
      <w:pPr>
        <w:ind w:left="160" w:hanging="1800"/>
      </w:pPr>
    </w:lvl>
  </w:abstractNum>
  <w:abstractNum w:abstractNumId="7">
    <w:nsid w:val="70635425"/>
    <w:multiLevelType w:val="multilevel"/>
    <w:tmpl w:val="C93A5B10"/>
    <w:lvl w:ilvl="0">
      <w:start w:val="11"/>
      <w:numFmt w:val="decimal"/>
      <w:lvlText w:val="%1"/>
      <w:lvlJc w:val="left"/>
      <w:pPr>
        <w:ind w:left="420" w:hanging="420"/>
      </w:pPr>
    </w:lvl>
    <w:lvl w:ilvl="1">
      <w:start w:val="6"/>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8">
    <w:nsid w:val="7D631C3D"/>
    <w:multiLevelType w:val="multilevel"/>
    <w:tmpl w:val="EB8AD058"/>
    <w:lvl w:ilvl="0">
      <w:start w:val="2"/>
      <w:numFmt w:val="decimal"/>
      <w:lvlText w:val="%1"/>
      <w:lvlJc w:val="left"/>
      <w:pPr>
        <w:ind w:left="360" w:hanging="360"/>
      </w:pPr>
      <w:rPr>
        <w:color w:val="000000"/>
      </w:rPr>
    </w:lvl>
    <w:lvl w:ilvl="1">
      <w:start w:val="1"/>
      <w:numFmt w:val="decimal"/>
      <w:lvlText w:val="%1.%2"/>
      <w:lvlJc w:val="left"/>
      <w:pPr>
        <w:ind w:left="1070" w:hanging="36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600" w:hanging="72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400" w:hanging="108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200" w:hanging="1440"/>
      </w:pPr>
      <w:rPr>
        <w:color w:val="000000"/>
      </w:rPr>
    </w:lvl>
  </w:abstractNum>
  <w:num w:numId="1">
    <w:abstractNumId w:val="5"/>
  </w:num>
  <w:num w:numId="2">
    <w:abstractNumId w:val="2"/>
  </w:num>
  <w:num w:numId="3">
    <w:abstractNumId w:val="1"/>
  </w:num>
  <w:num w:numId="4">
    <w:abstractNumId w:val="8"/>
  </w:num>
  <w:num w:numId="5">
    <w:abstractNumId w:val="3"/>
  </w:num>
  <w:num w:numId="6">
    <w:abstractNumId w:val="0"/>
  </w:num>
  <w:num w:numId="7">
    <w:abstractNumId w:val="7"/>
  </w:num>
  <w:num w:numId="8">
    <w:abstractNumId w:val="6"/>
  </w:num>
  <w:num w:numId="9">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6146F"/>
    <w:rsid w:val="00003F38"/>
    <w:rsid w:val="00020320"/>
    <w:rsid w:val="00040472"/>
    <w:rsid w:val="0006606A"/>
    <w:rsid w:val="000C052E"/>
    <w:rsid w:val="000E1069"/>
    <w:rsid w:val="000F0748"/>
    <w:rsid w:val="00176F55"/>
    <w:rsid w:val="00181AAE"/>
    <w:rsid w:val="001A313C"/>
    <w:rsid w:val="001B13A8"/>
    <w:rsid w:val="001D40BD"/>
    <w:rsid w:val="00297DCD"/>
    <w:rsid w:val="003C4CA4"/>
    <w:rsid w:val="00405A37"/>
    <w:rsid w:val="0046146F"/>
    <w:rsid w:val="004E1F8E"/>
    <w:rsid w:val="005004AE"/>
    <w:rsid w:val="005664EF"/>
    <w:rsid w:val="005704FA"/>
    <w:rsid w:val="00581B15"/>
    <w:rsid w:val="005D2419"/>
    <w:rsid w:val="005E0193"/>
    <w:rsid w:val="005E46A6"/>
    <w:rsid w:val="005E4ED1"/>
    <w:rsid w:val="00600E56"/>
    <w:rsid w:val="00660365"/>
    <w:rsid w:val="006F4411"/>
    <w:rsid w:val="007252FE"/>
    <w:rsid w:val="0075717F"/>
    <w:rsid w:val="0078782A"/>
    <w:rsid w:val="007E6175"/>
    <w:rsid w:val="008235DF"/>
    <w:rsid w:val="00823FDF"/>
    <w:rsid w:val="00827660"/>
    <w:rsid w:val="008C5187"/>
    <w:rsid w:val="008F6839"/>
    <w:rsid w:val="009443F6"/>
    <w:rsid w:val="00992123"/>
    <w:rsid w:val="009B4907"/>
    <w:rsid w:val="00A01DB8"/>
    <w:rsid w:val="00A15CB1"/>
    <w:rsid w:val="00A31A43"/>
    <w:rsid w:val="00A6379E"/>
    <w:rsid w:val="00A815B4"/>
    <w:rsid w:val="00AD2011"/>
    <w:rsid w:val="00B35482"/>
    <w:rsid w:val="00BC571E"/>
    <w:rsid w:val="00CB1033"/>
    <w:rsid w:val="00D443D3"/>
    <w:rsid w:val="00D625E8"/>
    <w:rsid w:val="00E24A31"/>
    <w:rsid w:val="00E3084D"/>
    <w:rsid w:val="00E361CD"/>
    <w:rsid w:val="00E83FDF"/>
    <w:rsid w:val="00EC66CF"/>
    <w:rsid w:val="00EE3FB9"/>
    <w:rsid w:val="00EF142F"/>
    <w:rsid w:val="00F37C55"/>
    <w:rsid w:val="00F802CA"/>
    <w:rsid w:val="00F85311"/>
    <w:rsid w:val="00F913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8F6839"/>
    <w:rPr>
      <w:rFonts w:ascii="Calibri" w:eastAsia="Calibri" w:hAnsi="Calibri" w:cs="Times New Roman"/>
    </w:rPr>
  </w:style>
  <w:style w:type="paragraph" w:styleId="1">
    <w:name w:val="heading 1"/>
    <w:aliases w:val="Раздел Договора,H1,&quot;Алмаз&quot;"/>
    <w:basedOn w:val="a"/>
    <w:next w:val="a"/>
    <w:link w:val="10"/>
    <w:uiPriority w:val="9"/>
    <w:qFormat/>
    <w:rsid w:val="008F6839"/>
    <w:pPr>
      <w:keepNext/>
      <w:spacing w:before="240" w:after="60"/>
      <w:outlineLvl w:val="0"/>
    </w:pPr>
    <w:rPr>
      <w:rFonts w:ascii="Arial" w:hAnsi="Arial" w:cs="Arial"/>
      <w:kern w:val="32"/>
      <w:sz w:val="32"/>
      <w:szCs w:val="32"/>
    </w:rPr>
  </w:style>
  <w:style w:type="paragraph" w:styleId="2">
    <w:name w:val="heading 2"/>
    <w:basedOn w:val="a"/>
    <w:next w:val="a"/>
    <w:link w:val="20"/>
    <w:uiPriority w:val="9"/>
    <w:qFormat/>
    <w:rsid w:val="001A313C"/>
    <w:pPr>
      <w:keepNext/>
      <w:spacing w:after="0" w:line="240" w:lineRule="auto"/>
      <w:ind w:left="-540" w:firstLine="540"/>
      <w:outlineLvl w:val="1"/>
    </w:pPr>
    <w:rPr>
      <w:rFonts w:ascii="Times New Roman" w:eastAsia="Times New Roman" w:hAnsi="Times New Roman"/>
      <w:sz w:val="28"/>
      <w:szCs w:val="24"/>
      <w:lang w:eastAsia="ru-RU"/>
    </w:rPr>
  </w:style>
  <w:style w:type="paragraph" w:styleId="3">
    <w:name w:val="heading 3"/>
    <w:basedOn w:val="a"/>
    <w:next w:val="a"/>
    <w:link w:val="30"/>
    <w:uiPriority w:val="9"/>
    <w:qFormat/>
    <w:rsid w:val="00A815B4"/>
    <w:pPr>
      <w:keepNext/>
      <w:keepLines/>
      <w:spacing w:before="200" w:after="0" w:line="240" w:lineRule="auto"/>
      <w:outlineLvl w:val="2"/>
    </w:pPr>
    <w:rPr>
      <w:rFonts w:ascii="Cambria" w:eastAsia="Times New Roman" w:hAnsi="Cambria"/>
      <w:b/>
      <w:bCs/>
      <w:color w:val="4F81BD"/>
      <w:sz w:val="24"/>
      <w:szCs w:val="24"/>
      <w:lang w:eastAsia="ru-RU"/>
    </w:rPr>
  </w:style>
  <w:style w:type="paragraph" w:styleId="4">
    <w:name w:val="heading 4"/>
    <w:next w:val="a"/>
    <w:link w:val="40"/>
    <w:uiPriority w:val="9"/>
    <w:qFormat/>
    <w:rsid w:val="00EF142F"/>
    <w:pPr>
      <w:spacing w:before="120" w:after="120" w:line="240" w:lineRule="auto"/>
      <w:jc w:val="both"/>
      <w:outlineLvl w:val="3"/>
    </w:pPr>
    <w:rPr>
      <w:rFonts w:ascii="XO Thames" w:eastAsia="Times New Roman" w:hAnsi="XO Thames" w:cs="Times New Roman"/>
      <w:b/>
      <w:color w:val="000000"/>
      <w:sz w:val="24"/>
      <w:szCs w:val="20"/>
      <w:lang w:eastAsia="ru-RU"/>
    </w:rPr>
  </w:style>
  <w:style w:type="paragraph" w:styleId="5">
    <w:name w:val="heading 5"/>
    <w:next w:val="a"/>
    <w:link w:val="50"/>
    <w:uiPriority w:val="9"/>
    <w:qFormat/>
    <w:rsid w:val="00EF142F"/>
    <w:pPr>
      <w:spacing w:before="120" w:after="120" w:line="240" w:lineRule="auto"/>
      <w:jc w:val="both"/>
      <w:outlineLvl w:val="4"/>
    </w:pPr>
    <w:rPr>
      <w:rFonts w:ascii="XO Thames" w:eastAsia="Times New Roman" w:hAnsi="XO Thames" w:cs="Times New Roman"/>
      <w:b/>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
    <w:rsid w:val="008F6839"/>
    <w:rPr>
      <w:rFonts w:ascii="Arial" w:eastAsia="Calibri" w:hAnsi="Arial" w:cs="Arial"/>
      <w:kern w:val="32"/>
      <w:sz w:val="32"/>
      <w:szCs w:val="32"/>
    </w:rPr>
  </w:style>
  <w:style w:type="character" w:customStyle="1" w:styleId="20">
    <w:name w:val="Заголовок 2 Знак"/>
    <w:basedOn w:val="a0"/>
    <w:link w:val="2"/>
    <w:uiPriority w:val="9"/>
    <w:rsid w:val="001A313C"/>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A815B4"/>
    <w:rPr>
      <w:rFonts w:ascii="Cambria" w:eastAsia="Times New Roman" w:hAnsi="Cambria" w:cs="Times New Roman"/>
      <w:b/>
      <w:bCs/>
      <w:color w:val="4F81BD"/>
      <w:sz w:val="24"/>
      <w:szCs w:val="24"/>
      <w:lang w:eastAsia="ru-RU"/>
    </w:rPr>
  </w:style>
  <w:style w:type="paragraph" w:styleId="a3">
    <w:name w:val="Body Text Indent"/>
    <w:basedOn w:val="a"/>
    <w:link w:val="a4"/>
    <w:uiPriority w:val="99"/>
    <w:unhideWhenUsed/>
    <w:rsid w:val="008F6839"/>
    <w:pPr>
      <w:spacing w:after="120"/>
      <w:ind w:left="283"/>
    </w:pPr>
  </w:style>
  <w:style w:type="character" w:customStyle="1" w:styleId="a4">
    <w:name w:val="Основной текст с отступом Знак"/>
    <w:basedOn w:val="a0"/>
    <w:link w:val="a3"/>
    <w:uiPriority w:val="99"/>
    <w:rsid w:val="008F6839"/>
    <w:rPr>
      <w:rFonts w:ascii="Calibri" w:eastAsia="Calibri" w:hAnsi="Calibri" w:cs="Times New Roman"/>
    </w:rPr>
  </w:style>
  <w:style w:type="character" w:customStyle="1" w:styleId="FontStyle27">
    <w:name w:val="Font Style27"/>
    <w:rsid w:val="008F6839"/>
    <w:rPr>
      <w:rFonts w:ascii="Microsoft Sans Serif" w:hAnsi="Microsoft Sans Serif" w:cs="Microsoft Sans Serif"/>
      <w:sz w:val="16"/>
      <w:szCs w:val="16"/>
    </w:rPr>
  </w:style>
  <w:style w:type="paragraph" w:styleId="a5">
    <w:name w:val="Body Text"/>
    <w:basedOn w:val="a"/>
    <w:link w:val="a6"/>
    <w:unhideWhenUsed/>
    <w:rsid w:val="001A313C"/>
    <w:pPr>
      <w:spacing w:after="120"/>
    </w:pPr>
  </w:style>
  <w:style w:type="character" w:customStyle="1" w:styleId="a6">
    <w:name w:val="Основной текст Знак"/>
    <w:basedOn w:val="a0"/>
    <w:link w:val="a5"/>
    <w:rsid w:val="001A313C"/>
    <w:rPr>
      <w:rFonts w:ascii="Calibri" w:eastAsia="Calibri" w:hAnsi="Calibri" w:cs="Times New Roman"/>
    </w:rPr>
  </w:style>
  <w:style w:type="paragraph" w:styleId="21">
    <w:name w:val="Body Text 2"/>
    <w:basedOn w:val="a"/>
    <w:link w:val="22"/>
    <w:uiPriority w:val="99"/>
    <w:unhideWhenUsed/>
    <w:rsid w:val="001A313C"/>
    <w:pPr>
      <w:spacing w:after="120" w:line="480" w:lineRule="auto"/>
    </w:pPr>
  </w:style>
  <w:style w:type="character" w:customStyle="1" w:styleId="22">
    <w:name w:val="Основной текст 2 Знак"/>
    <w:basedOn w:val="a0"/>
    <w:link w:val="21"/>
    <w:uiPriority w:val="99"/>
    <w:rsid w:val="001A313C"/>
    <w:rPr>
      <w:rFonts w:ascii="Calibri" w:eastAsia="Calibri" w:hAnsi="Calibri" w:cs="Times New Roman"/>
    </w:rPr>
  </w:style>
  <w:style w:type="paragraph" w:customStyle="1" w:styleId="11">
    <w:name w:val="Знак Знак Знак1 Знак"/>
    <w:basedOn w:val="a"/>
    <w:rsid w:val="001A313C"/>
    <w:pPr>
      <w:spacing w:before="100" w:beforeAutospacing="1" w:after="100" w:afterAutospacing="1" w:line="240" w:lineRule="auto"/>
      <w:jc w:val="both"/>
    </w:pPr>
    <w:rPr>
      <w:rFonts w:ascii="Tahoma" w:eastAsia="Times New Roman" w:hAnsi="Tahoma"/>
      <w:sz w:val="20"/>
      <w:szCs w:val="20"/>
      <w:lang w:val="en-US"/>
    </w:rPr>
  </w:style>
  <w:style w:type="paragraph" w:styleId="a7">
    <w:name w:val="Title"/>
    <w:basedOn w:val="a"/>
    <w:link w:val="a8"/>
    <w:uiPriority w:val="10"/>
    <w:qFormat/>
    <w:rsid w:val="001A313C"/>
    <w:pPr>
      <w:spacing w:after="0" w:line="240" w:lineRule="auto"/>
      <w:jc w:val="center"/>
    </w:pPr>
    <w:rPr>
      <w:rFonts w:ascii="Times New Roman" w:eastAsia="Times New Roman" w:hAnsi="Times New Roman"/>
      <w:sz w:val="28"/>
      <w:szCs w:val="24"/>
      <w:lang w:eastAsia="ru-RU"/>
    </w:rPr>
  </w:style>
  <w:style w:type="character" w:customStyle="1" w:styleId="a8">
    <w:name w:val="Название Знак"/>
    <w:basedOn w:val="a0"/>
    <w:link w:val="a7"/>
    <w:uiPriority w:val="10"/>
    <w:rsid w:val="001A313C"/>
    <w:rPr>
      <w:rFonts w:ascii="Times New Roman" w:eastAsia="Times New Roman" w:hAnsi="Times New Roman" w:cs="Times New Roman"/>
      <w:sz w:val="28"/>
      <w:szCs w:val="24"/>
      <w:lang w:eastAsia="ru-RU"/>
    </w:rPr>
  </w:style>
  <w:style w:type="paragraph" w:customStyle="1" w:styleId="ConsNonformat">
    <w:name w:val="ConsNonformat"/>
    <w:uiPriority w:val="99"/>
    <w:rsid w:val="001A31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1A31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1A313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header"/>
    <w:basedOn w:val="a"/>
    <w:link w:val="aa"/>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basedOn w:val="a0"/>
    <w:link w:val="a9"/>
    <w:rsid w:val="001A313C"/>
    <w:rPr>
      <w:rFonts w:ascii="Times New Roman" w:eastAsia="Times New Roman" w:hAnsi="Times New Roman" w:cs="Times New Roman"/>
      <w:sz w:val="24"/>
      <w:szCs w:val="24"/>
      <w:lang w:eastAsia="ru-RU"/>
    </w:rPr>
  </w:style>
  <w:style w:type="paragraph" w:styleId="ab">
    <w:name w:val="footer"/>
    <w:basedOn w:val="a"/>
    <w:link w:val="ac"/>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rsid w:val="001A313C"/>
    <w:rPr>
      <w:rFonts w:ascii="Times New Roman" w:eastAsia="Times New Roman" w:hAnsi="Times New Roman" w:cs="Times New Roman"/>
      <w:sz w:val="24"/>
      <w:szCs w:val="24"/>
      <w:lang w:eastAsia="ru-RU"/>
    </w:rPr>
  </w:style>
  <w:style w:type="character" w:styleId="ad">
    <w:name w:val="page number"/>
    <w:basedOn w:val="a0"/>
    <w:rsid w:val="001A313C"/>
  </w:style>
  <w:style w:type="paragraph" w:styleId="23">
    <w:name w:val="Body Text Indent 2"/>
    <w:basedOn w:val="a"/>
    <w:link w:val="24"/>
    <w:uiPriority w:val="99"/>
    <w:rsid w:val="001A313C"/>
    <w:pPr>
      <w:spacing w:after="0" w:line="240" w:lineRule="auto"/>
      <w:ind w:left="60"/>
    </w:pPr>
    <w:rPr>
      <w:rFonts w:ascii="Times New Roman" w:eastAsia="Times New Roman" w:hAnsi="Times New Roman"/>
      <w:sz w:val="28"/>
      <w:szCs w:val="24"/>
      <w:lang w:eastAsia="ru-RU"/>
    </w:rPr>
  </w:style>
  <w:style w:type="character" w:customStyle="1" w:styleId="24">
    <w:name w:val="Основной текст с отступом 2 Знак"/>
    <w:basedOn w:val="a0"/>
    <w:link w:val="23"/>
    <w:uiPriority w:val="99"/>
    <w:rsid w:val="001A313C"/>
    <w:rPr>
      <w:rFonts w:ascii="Times New Roman" w:eastAsia="Times New Roman" w:hAnsi="Times New Roman" w:cs="Times New Roman"/>
      <w:sz w:val="28"/>
      <w:szCs w:val="24"/>
      <w:lang w:eastAsia="ru-RU"/>
    </w:rPr>
  </w:style>
  <w:style w:type="paragraph" w:styleId="31">
    <w:name w:val="Body Text Indent 3"/>
    <w:basedOn w:val="a"/>
    <w:link w:val="32"/>
    <w:uiPriority w:val="99"/>
    <w:rsid w:val="001A313C"/>
    <w:pPr>
      <w:spacing w:after="0" w:line="240" w:lineRule="auto"/>
      <w:ind w:firstLine="36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uiPriority w:val="99"/>
    <w:rsid w:val="001A313C"/>
    <w:rPr>
      <w:rFonts w:ascii="Times New Roman" w:eastAsia="Times New Roman" w:hAnsi="Times New Roman" w:cs="Times New Roman"/>
      <w:sz w:val="28"/>
      <w:szCs w:val="24"/>
      <w:lang w:eastAsia="ru-RU"/>
    </w:rPr>
  </w:style>
  <w:style w:type="paragraph" w:styleId="33">
    <w:name w:val="Body Text 3"/>
    <w:basedOn w:val="a"/>
    <w:link w:val="34"/>
    <w:rsid w:val="001A313C"/>
    <w:pPr>
      <w:spacing w:after="0" w:line="240" w:lineRule="auto"/>
      <w:ind w:right="-569"/>
    </w:pPr>
    <w:rPr>
      <w:rFonts w:ascii="Times New Roman" w:eastAsia="Times New Roman" w:hAnsi="Times New Roman"/>
      <w:sz w:val="28"/>
      <w:szCs w:val="24"/>
      <w:lang w:eastAsia="ru-RU"/>
    </w:rPr>
  </w:style>
  <w:style w:type="character" w:customStyle="1" w:styleId="34">
    <w:name w:val="Основной текст 3 Знак"/>
    <w:basedOn w:val="a0"/>
    <w:link w:val="33"/>
    <w:rsid w:val="001A313C"/>
    <w:rPr>
      <w:rFonts w:ascii="Times New Roman" w:eastAsia="Times New Roman" w:hAnsi="Times New Roman" w:cs="Times New Roman"/>
      <w:sz w:val="28"/>
      <w:szCs w:val="24"/>
      <w:lang w:eastAsia="ru-RU"/>
    </w:rPr>
  </w:style>
  <w:style w:type="paragraph" w:styleId="ae">
    <w:name w:val="Block Text"/>
    <w:basedOn w:val="a"/>
    <w:rsid w:val="001A313C"/>
    <w:pPr>
      <w:spacing w:after="0" w:line="240" w:lineRule="auto"/>
      <w:ind w:left="1140" w:right="-35"/>
    </w:pPr>
    <w:rPr>
      <w:rFonts w:ascii="Times New Roman" w:eastAsia="Times New Roman" w:hAnsi="Times New Roman"/>
      <w:sz w:val="28"/>
      <w:szCs w:val="24"/>
      <w:lang w:eastAsia="ru-RU"/>
    </w:rPr>
  </w:style>
  <w:style w:type="paragraph" w:styleId="af">
    <w:name w:val="Balloon Text"/>
    <w:basedOn w:val="a"/>
    <w:link w:val="af0"/>
    <w:rsid w:val="001A313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rsid w:val="001A313C"/>
    <w:rPr>
      <w:rFonts w:ascii="Tahoma" w:eastAsia="Times New Roman" w:hAnsi="Tahoma" w:cs="Tahoma"/>
      <w:sz w:val="16"/>
      <w:szCs w:val="16"/>
      <w:lang w:eastAsia="ru-RU"/>
    </w:rPr>
  </w:style>
  <w:style w:type="paragraph" w:customStyle="1" w:styleId="210">
    <w:name w:val="Основной текст 21"/>
    <w:basedOn w:val="a"/>
    <w:rsid w:val="005E0193"/>
    <w:pPr>
      <w:spacing w:after="0" w:line="240" w:lineRule="auto"/>
      <w:jc w:val="both"/>
    </w:pPr>
    <w:rPr>
      <w:rFonts w:ascii="Times New Roman" w:eastAsia="Times New Roman" w:hAnsi="Times New Roman"/>
      <w:sz w:val="24"/>
      <w:szCs w:val="20"/>
      <w:lang w:eastAsia="ru-RU"/>
    </w:rPr>
  </w:style>
  <w:style w:type="paragraph" w:styleId="af1">
    <w:name w:val="List Paragraph"/>
    <w:basedOn w:val="a"/>
    <w:link w:val="af2"/>
    <w:qFormat/>
    <w:rsid w:val="00CB1033"/>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link w:val="ConsPlusNormal0"/>
    <w:qFormat/>
    <w:rsid w:val="00A815B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110">
    <w:name w:val="Знак Знак Знак1 Знак1"/>
    <w:basedOn w:val="a"/>
    <w:uiPriority w:val="99"/>
    <w:rsid w:val="00A815B4"/>
    <w:pPr>
      <w:spacing w:before="100" w:beforeAutospacing="1" w:after="100" w:afterAutospacing="1" w:line="240" w:lineRule="auto"/>
      <w:jc w:val="both"/>
    </w:pPr>
    <w:rPr>
      <w:rFonts w:ascii="Tahoma" w:eastAsia="Times New Roman" w:hAnsi="Tahoma"/>
      <w:sz w:val="20"/>
      <w:szCs w:val="20"/>
      <w:lang w:val="en-US"/>
    </w:rPr>
  </w:style>
  <w:style w:type="paragraph" w:customStyle="1" w:styleId="xl65">
    <w:name w:val="xl65"/>
    <w:basedOn w:val="a"/>
    <w:uiPriority w:val="99"/>
    <w:rsid w:val="00A815B4"/>
    <w:pP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66">
    <w:name w:val="xl66"/>
    <w:basedOn w:val="a"/>
    <w:uiPriority w:val="99"/>
    <w:rsid w:val="00A815B4"/>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7">
    <w:name w:val="xl67"/>
    <w:basedOn w:val="a"/>
    <w:uiPriority w:val="99"/>
    <w:rsid w:val="00A815B4"/>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8">
    <w:name w:val="xl68"/>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8"/>
      <w:szCs w:val="28"/>
      <w:lang w:eastAsia="ru-RU"/>
    </w:rPr>
  </w:style>
  <w:style w:type="paragraph" w:customStyle="1" w:styleId="xl69">
    <w:name w:val="xl69"/>
    <w:basedOn w:val="a"/>
    <w:uiPriority w:val="99"/>
    <w:rsid w:val="00A815B4"/>
    <w:pPr>
      <w:spacing w:before="100" w:beforeAutospacing="1" w:after="100" w:afterAutospacing="1" w:line="240" w:lineRule="auto"/>
    </w:pPr>
    <w:rPr>
      <w:rFonts w:ascii="Times New Roman" w:eastAsia="Times New Roman" w:hAnsi="Times New Roman"/>
      <w:color w:val="CCFFCC"/>
      <w:sz w:val="28"/>
      <w:szCs w:val="28"/>
      <w:lang w:eastAsia="ru-RU"/>
    </w:rPr>
  </w:style>
  <w:style w:type="paragraph" w:customStyle="1" w:styleId="xl70">
    <w:name w:val="xl70"/>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71">
    <w:name w:val="xl71"/>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8"/>
      <w:szCs w:val="28"/>
      <w:lang w:eastAsia="ru-RU"/>
    </w:rPr>
  </w:style>
  <w:style w:type="paragraph" w:customStyle="1" w:styleId="xl72">
    <w:name w:val="xl72"/>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73">
    <w:name w:val="xl73"/>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74">
    <w:name w:val="xl74"/>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75">
    <w:name w:val="xl75"/>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76">
    <w:name w:val="xl76"/>
    <w:basedOn w:val="a"/>
    <w:uiPriority w:val="99"/>
    <w:rsid w:val="00A815B4"/>
    <w:pPr>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77">
    <w:name w:val="xl77"/>
    <w:basedOn w:val="a"/>
    <w:uiPriority w:val="99"/>
    <w:rsid w:val="00A815B4"/>
    <w:pPr>
      <w:spacing w:before="100" w:beforeAutospacing="1" w:after="100" w:afterAutospacing="1" w:line="240" w:lineRule="auto"/>
      <w:jc w:val="right"/>
    </w:pPr>
    <w:rPr>
      <w:rFonts w:ascii="Times New Roman" w:eastAsia="Times New Roman" w:hAnsi="Times New Roman"/>
      <w:b/>
      <w:bCs/>
      <w:sz w:val="28"/>
      <w:szCs w:val="28"/>
      <w:lang w:eastAsia="ru-RU"/>
    </w:rPr>
  </w:style>
  <w:style w:type="paragraph" w:customStyle="1" w:styleId="xl78">
    <w:name w:val="xl78"/>
    <w:basedOn w:val="a"/>
    <w:uiPriority w:val="99"/>
    <w:rsid w:val="00A815B4"/>
    <w:pPr>
      <w:spacing w:before="100" w:beforeAutospacing="1" w:after="100" w:afterAutospacing="1" w:line="240" w:lineRule="auto"/>
      <w:jc w:val="center"/>
    </w:pPr>
    <w:rPr>
      <w:rFonts w:ascii="Times New Roman" w:eastAsia="Times New Roman" w:hAnsi="Times New Roman"/>
      <w:sz w:val="28"/>
      <w:szCs w:val="28"/>
      <w:lang w:eastAsia="ru-RU"/>
    </w:rPr>
  </w:style>
  <w:style w:type="paragraph" w:styleId="af3">
    <w:name w:val="Plain Text"/>
    <w:basedOn w:val="a"/>
    <w:link w:val="af4"/>
    <w:uiPriority w:val="99"/>
    <w:rsid w:val="00A815B4"/>
    <w:pPr>
      <w:spacing w:after="0" w:line="240" w:lineRule="auto"/>
    </w:pPr>
    <w:rPr>
      <w:rFonts w:ascii="Courier New" w:eastAsia="Times New Roman" w:hAnsi="Courier New"/>
      <w:i/>
      <w:iCs/>
      <w:sz w:val="20"/>
      <w:szCs w:val="20"/>
      <w:lang w:eastAsia="ru-RU"/>
    </w:rPr>
  </w:style>
  <w:style w:type="character" w:customStyle="1" w:styleId="af4">
    <w:name w:val="Текст Знак"/>
    <w:basedOn w:val="a0"/>
    <w:link w:val="af3"/>
    <w:uiPriority w:val="99"/>
    <w:rsid w:val="00A815B4"/>
    <w:rPr>
      <w:rFonts w:ascii="Courier New" w:eastAsia="Times New Roman" w:hAnsi="Courier New" w:cs="Times New Roman"/>
      <w:i/>
      <w:iCs/>
      <w:sz w:val="20"/>
      <w:szCs w:val="20"/>
      <w:lang w:eastAsia="ru-RU"/>
    </w:rPr>
  </w:style>
  <w:style w:type="paragraph" w:customStyle="1" w:styleId="ConsPlusTitle">
    <w:name w:val="ConsPlusTitle"/>
    <w:rsid w:val="00A815B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5">
    <w:name w:val="Style5"/>
    <w:basedOn w:val="a"/>
    <w:uiPriority w:val="99"/>
    <w:rsid w:val="00A815B4"/>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character" w:customStyle="1" w:styleId="FontStyle18">
    <w:name w:val="Font Style18"/>
    <w:uiPriority w:val="99"/>
    <w:rsid w:val="00A815B4"/>
    <w:rPr>
      <w:rFonts w:ascii="Times New Roman" w:hAnsi="Times New Roman"/>
      <w:b/>
      <w:sz w:val="26"/>
    </w:rPr>
  </w:style>
  <w:style w:type="paragraph" w:customStyle="1" w:styleId="ConsPlusNonformat">
    <w:name w:val="ConsPlusNonformat"/>
    <w:uiPriority w:val="99"/>
    <w:rsid w:val="00A815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
    <w:uiPriority w:val="99"/>
    <w:rsid w:val="00A815B4"/>
    <w:pPr>
      <w:ind w:left="720"/>
      <w:contextualSpacing/>
    </w:pPr>
    <w:rPr>
      <w:lang w:eastAsia="ru-RU"/>
    </w:rPr>
  </w:style>
  <w:style w:type="character" w:customStyle="1" w:styleId="13">
    <w:name w:val="Знак Знак1"/>
    <w:basedOn w:val="a0"/>
    <w:uiPriority w:val="99"/>
    <w:rsid w:val="00A815B4"/>
    <w:rPr>
      <w:rFonts w:ascii="Calibri" w:hAnsi="Calibri" w:cs="Times New Roman"/>
      <w:sz w:val="22"/>
      <w:szCs w:val="22"/>
      <w:lang w:eastAsia="ru-RU"/>
    </w:rPr>
  </w:style>
  <w:style w:type="character" w:customStyle="1" w:styleId="af5">
    <w:name w:val="Знак Знак"/>
    <w:basedOn w:val="a0"/>
    <w:uiPriority w:val="99"/>
    <w:rsid w:val="00A815B4"/>
    <w:rPr>
      <w:rFonts w:ascii="Calibri" w:hAnsi="Calibri" w:cs="Times New Roman"/>
      <w:sz w:val="22"/>
      <w:szCs w:val="22"/>
      <w:lang w:eastAsia="ru-RU"/>
    </w:rPr>
  </w:style>
  <w:style w:type="paragraph" w:customStyle="1" w:styleId="120">
    <w:name w:val="Знак Знак Знак1 Знак2"/>
    <w:basedOn w:val="a"/>
    <w:uiPriority w:val="99"/>
    <w:rsid w:val="00A815B4"/>
    <w:pPr>
      <w:spacing w:before="100" w:beforeAutospacing="1" w:after="100" w:afterAutospacing="1" w:line="240" w:lineRule="auto"/>
      <w:jc w:val="both"/>
    </w:pPr>
    <w:rPr>
      <w:rFonts w:ascii="Tahoma" w:hAnsi="Tahoma"/>
      <w:sz w:val="20"/>
      <w:szCs w:val="20"/>
      <w:lang w:val="en-US"/>
    </w:rPr>
  </w:style>
  <w:style w:type="character" w:customStyle="1" w:styleId="9">
    <w:name w:val="Знак Знак9"/>
    <w:locked/>
    <w:rsid w:val="00600E56"/>
    <w:rPr>
      <w:rFonts w:ascii="Times New Roman CYR" w:hAnsi="Times New Roman CYR" w:cs="Times New Roman CYR"/>
      <w:b/>
      <w:bCs/>
      <w:sz w:val="24"/>
      <w:szCs w:val="24"/>
      <w:u w:val="single"/>
      <w:lang w:val="ru-RU" w:eastAsia="ru-RU" w:bidi="ar-SA"/>
    </w:rPr>
  </w:style>
  <w:style w:type="character" w:customStyle="1" w:styleId="af6">
    <w:name w:val="Текст сноски Знак"/>
    <w:link w:val="af7"/>
    <w:semiHidden/>
    <w:locked/>
    <w:rsid w:val="00600E56"/>
    <w:rPr>
      <w:lang w:eastAsia="ru-RU"/>
    </w:rPr>
  </w:style>
  <w:style w:type="paragraph" w:styleId="af7">
    <w:name w:val="footnote text"/>
    <w:basedOn w:val="a"/>
    <w:link w:val="af6"/>
    <w:semiHidden/>
    <w:rsid w:val="00600E56"/>
    <w:pPr>
      <w:spacing w:after="0" w:line="240" w:lineRule="auto"/>
    </w:pPr>
    <w:rPr>
      <w:rFonts w:asciiTheme="minorHAnsi" w:eastAsiaTheme="minorHAnsi" w:hAnsiTheme="minorHAnsi" w:cstheme="minorBidi"/>
      <w:lang w:eastAsia="ru-RU"/>
    </w:rPr>
  </w:style>
  <w:style w:type="character" w:customStyle="1" w:styleId="14">
    <w:name w:val="Текст сноски Знак1"/>
    <w:basedOn w:val="a0"/>
    <w:uiPriority w:val="99"/>
    <w:semiHidden/>
    <w:rsid w:val="00600E56"/>
    <w:rPr>
      <w:rFonts w:ascii="Calibri" w:eastAsia="Calibri" w:hAnsi="Calibri" w:cs="Times New Roman"/>
      <w:sz w:val="20"/>
      <w:szCs w:val="20"/>
    </w:rPr>
  </w:style>
  <w:style w:type="character" w:customStyle="1" w:styleId="7">
    <w:name w:val="Знак Знак7"/>
    <w:semiHidden/>
    <w:locked/>
    <w:rsid w:val="00600E56"/>
    <w:rPr>
      <w:sz w:val="24"/>
      <w:szCs w:val="24"/>
      <w:lang w:val="ru-RU" w:eastAsia="ru-RU" w:bidi="ar-SA"/>
    </w:rPr>
  </w:style>
  <w:style w:type="character" w:customStyle="1" w:styleId="8">
    <w:name w:val="Знак Знак8"/>
    <w:semiHidden/>
    <w:locked/>
    <w:rsid w:val="00600E56"/>
    <w:rPr>
      <w:rFonts w:ascii="Times New Roman CYR" w:hAnsi="Times New Roman CYR" w:cs="Times New Roman CYR"/>
      <w:sz w:val="24"/>
      <w:szCs w:val="24"/>
      <w:lang w:val="ru-RU" w:eastAsia="ru-RU" w:bidi="ar-SA"/>
    </w:rPr>
  </w:style>
  <w:style w:type="character" w:customStyle="1" w:styleId="6">
    <w:name w:val="Знак Знак6"/>
    <w:semiHidden/>
    <w:locked/>
    <w:rsid w:val="00600E56"/>
    <w:rPr>
      <w:rFonts w:ascii="Times New Roman CYR" w:hAnsi="Times New Roman CYR" w:cs="Times New Roman CYR"/>
      <w:sz w:val="24"/>
      <w:szCs w:val="24"/>
      <w:lang w:val="ru-RU" w:eastAsia="ru-RU" w:bidi="ar-SA"/>
    </w:rPr>
  </w:style>
  <w:style w:type="character" w:customStyle="1" w:styleId="51">
    <w:name w:val="Знак Знак5"/>
    <w:semiHidden/>
    <w:locked/>
    <w:rsid w:val="00600E56"/>
    <w:rPr>
      <w:rFonts w:ascii="Times New Roman CYR" w:hAnsi="Times New Roman CYR" w:cs="Times New Roman CYR"/>
      <w:sz w:val="24"/>
      <w:szCs w:val="24"/>
      <w:lang w:val="ru-RU" w:eastAsia="ru-RU" w:bidi="ar-SA"/>
    </w:rPr>
  </w:style>
  <w:style w:type="character" w:customStyle="1" w:styleId="af8">
    <w:name w:val="Схема документа Знак"/>
    <w:link w:val="af9"/>
    <w:uiPriority w:val="99"/>
    <w:semiHidden/>
    <w:locked/>
    <w:rsid w:val="00600E56"/>
    <w:rPr>
      <w:rFonts w:ascii="Tahoma" w:hAnsi="Tahoma" w:cs="Tahoma"/>
      <w:shd w:val="clear" w:color="auto" w:fill="000080"/>
      <w:lang w:eastAsia="ru-RU"/>
    </w:rPr>
  </w:style>
  <w:style w:type="paragraph" w:styleId="af9">
    <w:name w:val="Document Map"/>
    <w:basedOn w:val="a"/>
    <w:link w:val="af8"/>
    <w:uiPriority w:val="99"/>
    <w:semiHidden/>
    <w:rsid w:val="00600E56"/>
    <w:pPr>
      <w:shd w:val="clear" w:color="auto" w:fill="000080"/>
      <w:spacing w:after="0" w:line="240" w:lineRule="auto"/>
    </w:pPr>
    <w:rPr>
      <w:rFonts w:ascii="Tahoma" w:eastAsiaTheme="minorHAnsi" w:hAnsi="Tahoma" w:cs="Tahoma"/>
      <w:lang w:eastAsia="ru-RU"/>
    </w:rPr>
  </w:style>
  <w:style w:type="character" w:customStyle="1" w:styleId="15">
    <w:name w:val="Схема документа Знак1"/>
    <w:basedOn w:val="a0"/>
    <w:uiPriority w:val="99"/>
    <w:semiHidden/>
    <w:rsid w:val="00600E56"/>
    <w:rPr>
      <w:rFonts w:ascii="Tahoma" w:eastAsia="Calibri" w:hAnsi="Tahoma" w:cs="Tahoma"/>
      <w:sz w:val="16"/>
      <w:szCs w:val="16"/>
    </w:rPr>
  </w:style>
  <w:style w:type="character" w:styleId="afa">
    <w:name w:val="Hyperlink"/>
    <w:link w:val="16"/>
    <w:unhideWhenUsed/>
    <w:rsid w:val="00600E56"/>
    <w:rPr>
      <w:color w:val="0000FF"/>
      <w:u w:val="single"/>
    </w:rPr>
  </w:style>
  <w:style w:type="table" w:styleId="afb">
    <w:name w:val="Table Grid"/>
    <w:basedOn w:val="a1"/>
    <w:rsid w:val="00823F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rmal (Web)"/>
    <w:basedOn w:val="a"/>
    <w:uiPriority w:val="99"/>
    <w:unhideWhenUsed/>
    <w:rsid w:val="00823FD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re">
    <w:name w:val="pre"/>
    <w:rsid w:val="00823FDF"/>
  </w:style>
  <w:style w:type="character" w:customStyle="1" w:styleId="ConsPlusNormal0">
    <w:name w:val="ConsPlusNormal Знак"/>
    <w:link w:val="ConsPlusNormal"/>
    <w:rsid w:val="00823FDF"/>
    <w:rPr>
      <w:rFonts w:ascii="Arial" w:eastAsia="Times New Roman" w:hAnsi="Arial" w:cs="Times New Roman"/>
      <w:sz w:val="20"/>
      <w:szCs w:val="20"/>
      <w:lang w:eastAsia="ru-RU"/>
    </w:rPr>
  </w:style>
  <w:style w:type="paragraph" w:customStyle="1" w:styleId="afd">
    <w:name w:val="Знак"/>
    <w:basedOn w:val="a"/>
    <w:rsid w:val="00823FDF"/>
    <w:pPr>
      <w:spacing w:before="100" w:beforeAutospacing="1" w:after="100" w:afterAutospacing="1" w:line="240" w:lineRule="auto"/>
      <w:jc w:val="both"/>
    </w:pPr>
    <w:rPr>
      <w:rFonts w:ascii="Tahoma" w:eastAsia="Times New Roman" w:hAnsi="Tahoma"/>
      <w:sz w:val="20"/>
      <w:szCs w:val="20"/>
      <w:lang w:val="en-US"/>
    </w:rPr>
  </w:style>
  <w:style w:type="paragraph" w:styleId="afe">
    <w:name w:val="No Spacing"/>
    <w:link w:val="aff"/>
    <w:qFormat/>
    <w:rsid w:val="007E6175"/>
    <w:pPr>
      <w:spacing w:after="0" w:line="240" w:lineRule="auto"/>
    </w:pPr>
    <w:rPr>
      <w:rFonts w:ascii="Calibri" w:eastAsia="Calibri" w:hAnsi="Calibri" w:cs="Times New Roman"/>
    </w:rPr>
  </w:style>
  <w:style w:type="paragraph" w:customStyle="1" w:styleId="aff0">
    <w:name w:val="Нормальный (таблица)"/>
    <w:basedOn w:val="a"/>
    <w:next w:val="a"/>
    <w:uiPriority w:val="99"/>
    <w:rsid w:val="007E6175"/>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character" w:customStyle="1" w:styleId="aff1">
    <w:name w:val="Цветовое выделение"/>
    <w:uiPriority w:val="99"/>
    <w:rsid w:val="007E6175"/>
    <w:rPr>
      <w:b/>
      <w:color w:val="26282F"/>
    </w:rPr>
  </w:style>
  <w:style w:type="paragraph" w:customStyle="1" w:styleId="aff2">
    <w:name w:val="Прижатый влево"/>
    <w:basedOn w:val="a"/>
    <w:next w:val="a"/>
    <w:uiPriority w:val="99"/>
    <w:rsid w:val="007E6175"/>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pt-a0-000004">
    <w:name w:val="pt-a0-000004"/>
    <w:basedOn w:val="a0"/>
    <w:rsid w:val="007E6175"/>
  </w:style>
  <w:style w:type="character" w:customStyle="1" w:styleId="af2">
    <w:name w:val="Абзац списка Знак"/>
    <w:link w:val="af1"/>
    <w:locked/>
    <w:rsid w:val="007E6175"/>
    <w:rPr>
      <w:rFonts w:ascii="Times New Roman" w:eastAsia="Times New Roman" w:hAnsi="Times New Roman" w:cs="Times New Roman"/>
      <w:sz w:val="24"/>
      <w:szCs w:val="24"/>
      <w:lang w:eastAsia="ru-RU"/>
    </w:rPr>
  </w:style>
  <w:style w:type="paragraph" w:customStyle="1" w:styleId="220">
    <w:name w:val="Основной текст 22"/>
    <w:basedOn w:val="a"/>
    <w:rsid w:val="008C5187"/>
    <w:pPr>
      <w:spacing w:after="0" w:line="240" w:lineRule="auto"/>
      <w:jc w:val="both"/>
    </w:pPr>
    <w:rPr>
      <w:rFonts w:ascii="Times New Roman" w:eastAsia="Times New Roman" w:hAnsi="Times New Roman"/>
      <w:sz w:val="24"/>
      <w:szCs w:val="20"/>
      <w:lang w:eastAsia="ru-RU"/>
    </w:rPr>
  </w:style>
  <w:style w:type="paragraph" w:customStyle="1" w:styleId="aff3">
    <w:name w:val="Знак"/>
    <w:basedOn w:val="a"/>
    <w:rsid w:val="00F802CA"/>
    <w:pPr>
      <w:spacing w:before="100" w:beforeAutospacing="1" w:after="100" w:afterAutospacing="1" w:line="240" w:lineRule="auto"/>
      <w:jc w:val="both"/>
    </w:pPr>
    <w:rPr>
      <w:rFonts w:ascii="Tahoma" w:eastAsia="Times New Roman" w:hAnsi="Tahoma"/>
      <w:sz w:val="20"/>
      <w:szCs w:val="20"/>
      <w:lang w:val="en-US"/>
    </w:rPr>
  </w:style>
  <w:style w:type="character" w:customStyle="1" w:styleId="40">
    <w:name w:val="Заголовок 4 Знак"/>
    <w:basedOn w:val="a0"/>
    <w:link w:val="4"/>
    <w:uiPriority w:val="9"/>
    <w:rsid w:val="00EF142F"/>
    <w:rPr>
      <w:rFonts w:ascii="XO Thames" w:eastAsia="Times New Roman" w:hAnsi="XO Thames" w:cs="Times New Roman"/>
      <w:b/>
      <w:color w:val="000000"/>
      <w:sz w:val="24"/>
      <w:szCs w:val="20"/>
      <w:lang w:eastAsia="ru-RU"/>
    </w:rPr>
  </w:style>
  <w:style w:type="character" w:customStyle="1" w:styleId="50">
    <w:name w:val="Заголовок 5 Знак"/>
    <w:basedOn w:val="a0"/>
    <w:link w:val="5"/>
    <w:uiPriority w:val="9"/>
    <w:rsid w:val="00EF142F"/>
    <w:rPr>
      <w:rFonts w:ascii="XO Thames" w:eastAsia="Times New Roman" w:hAnsi="XO Thames" w:cs="Times New Roman"/>
      <w:b/>
      <w:color w:val="000000"/>
      <w:szCs w:val="20"/>
      <w:lang w:eastAsia="ru-RU"/>
    </w:rPr>
  </w:style>
  <w:style w:type="character" w:customStyle="1" w:styleId="17">
    <w:name w:val="Обычный1"/>
    <w:rsid w:val="00EF142F"/>
    <w:rPr>
      <w:rFonts w:ascii="Times New Roman" w:hAnsi="Times New Roman"/>
      <w:sz w:val="22"/>
    </w:rPr>
  </w:style>
  <w:style w:type="paragraph" w:styleId="25">
    <w:name w:val="toc 2"/>
    <w:basedOn w:val="a"/>
    <w:next w:val="a"/>
    <w:link w:val="26"/>
    <w:uiPriority w:val="39"/>
    <w:rsid w:val="00EF142F"/>
    <w:pPr>
      <w:widowControl w:val="0"/>
      <w:tabs>
        <w:tab w:val="left" w:pos="660"/>
        <w:tab w:val="right" w:leader="dot" w:pos="9348"/>
      </w:tabs>
      <w:spacing w:after="0" w:line="240" w:lineRule="auto"/>
      <w:jc w:val="both"/>
    </w:pPr>
    <w:rPr>
      <w:rFonts w:ascii="Times New Roman" w:eastAsia="Times New Roman" w:hAnsi="Times New Roman"/>
      <w:color w:val="000000"/>
      <w:szCs w:val="20"/>
      <w:lang w:eastAsia="ru-RU"/>
    </w:rPr>
  </w:style>
  <w:style w:type="character" w:customStyle="1" w:styleId="26">
    <w:name w:val="Оглавление 2 Знак"/>
    <w:basedOn w:val="17"/>
    <w:link w:val="25"/>
    <w:uiPriority w:val="39"/>
    <w:rsid w:val="00EF142F"/>
    <w:rPr>
      <w:rFonts w:eastAsia="Times New Roman" w:cs="Times New Roman"/>
      <w:color w:val="000000"/>
      <w:szCs w:val="20"/>
      <w:lang w:eastAsia="ru-RU"/>
    </w:rPr>
  </w:style>
  <w:style w:type="paragraph" w:styleId="41">
    <w:name w:val="toc 4"/>
    <w:next w:val="a"/>
    <w:link w:val="42"/>
    <w:uiPriority w:val="39"/>
    <w:rsid w:val="00EF142F"/>
    <w:pPr>
      <w:spacing w:after="0" w:line="240" w:lineRule="auto"/>
      <w:ind w:left="600"/>
    </w:pPr>
    <w:rPr>
      <w:rFonts w:ascii="XO Thames" w:eastAsia="Times New Roman" w:hAnsi="XO Thames" w:cs="Times New Roman"/>
      <w:color w:val="000000"/>
      <w:sz w:val="28"/>
      <w:szCs w:val="20"/>
      <w:lang w:eastAsia="ru-RU"/>
    </w:rPr>
  </w:style>
  <w:style w:type="character" w:customStyle="1" w:styleId="42">
    <w:name w:val="Оглавление 4 Знак"/>
    <w:link w:val="41"/>
    <w:uiPriority w:val="39"/>
    <w:rsid w:val="00EF142F"/>
    <w:rPr>
      <w:rFonts w:ascii="XO Thames" w:eastAsia="Times New Roman" w:hAnsi="XO Thames" w:cs="Times New Roman"/>
      <w:color w:val="000000"/>
      <w:sz w:val="28"/>
      <w:szCs w:val="20"/>
      <w:lang w:eastAsia="ru-RU"/>
    </w:rPr>
  </w:style>
  <w:style w:type="paragraph" w:styleId="60">
    <w:name w:val="toc 6"/>
    <w:next w:val="a"/>
    <w:link w:val="61"/>
    <w:uiPriority w:val="39"/>
    <w:rsid w:val="00EF142F"/>
    <w:pPr>
      <w:spacing w:after="0" w:line="240" w:lineRule="auto"/>
      <w:ind w:left="1000"/>
    </w:pPr>
    <w:rPr>
      <w:rFonts w:ascii="XO Thames" w:eastAsia="Times New Roman" w:hAnsi="XO Thames" w:cs="Times New Roman"/>
      <w:color w:val="000000"/>
      <w:sz w:val="28"/>
      <w:szCs w:val="20"/>
      <w:lang w:eastAsia="ru-RU"/>
    </w:rPr>
  </w:style>
  <w:style w:type="character" w:customStyle="1" w:styleId="61">
    <w:name w:val="Оглавление 6 Знак"/>
    <w:link w:val="60"/>
    <w:uiPriority w:val="39"/>
    <w:rsid w:val="00EF142F"/>
    <w:rPr>
      <w:rFonts w:ascii="XO Thames" w:eastAsia="Times New Roman" w:hAnsi="XO Thames" w:cs="Times New Roman"/>
      <w:color w:val="000000"/>
      <w:sz w:val="28"/>
      <w:szCs w:val="20"/>
      <w:lang w:eastAsia="ru-RU"/>
    </w:rPr>
  </w:style>
  <w:style w:type="paragraph" w:styleId="70">
    <w:name w:val="toc 7"/>
    <w:next w:val="a"/>
    <w:link w:val="71"/>
    <w:uiPriority w:val="39"/>
    <w:rsid w:val="00EF142F"/>
    <w:pPr>
      <w:spacing w:after="0" w:line="240" w:lineRule="auto"/>
      <w:ind w:left="1200"/>
    </w:pPr>
    <w:rPr>
      <w:rFonts w:ascii="XO Thames" w:eastAsia="Times New Roman" w:hAnsi="XO Thames" w:cs="Times New Roman"/>
      <w:color w:val="000000"/>
      <w:sz w:val="28"/>
      <w:szCs w:val="20"/>
      <w:lang w:eastAsia="ru-RU"/>
    </w:rPr>
  </w:style>
  <w:style w:type="character" w:customStyle="1" w:styleId="71">
    <w:name w:val="Оглавление 7 Знак"/>
    <w:link w:val="70"/>
    <w:uiPriority w:val="39"/>
    <w:rsid w:val="00EF142F"/>
    <w:rPr>
      <w:rFonts w:ascii="XO Thames" w:eastAsia="Times New Roman" w:hAnsi="XO Thames" w:cs="Times New Roman"/>
      <w:color w:val="000000"/>
      <w:sz w:val="28"/>
      <w:szCs w:val="20"/>
      <w:lang w:eastAsia="ru-RU"/>
    </w:rPr>
  </w:style>
  <w:style w:type="paragraph" w:customStyle="1" w:styleId="18">
    <w:name w:val="Номер строки1"/>
    <w:basedOn w:val="19"/>
    <w:link w:val="aff4"/>
    <w:rsid w:val="00EF142F"/>
  </w:style>
  <w:style w:type="character" w:styleId="aff4">
    <w:name w:val="line number"/>
    <w:basedOn w:val="a0"/>
    <w:link w:val="18"/>
    <w:rsid w:val="00EF142F"/>
    <w:rPr>
      <w:rFonts w:ascii="Calibri" w:eastAsia="Times New Roman" w:hAnsi="Calibri" w:cs="Times New Roman"/>
      <w:color w:val="000000"/>
      <w:sz w:val="20"/>
      <w:szCs w:val="20"/>
      <w:lang w:eastAsia="ru-RU"/>
    </w:rPr>
  </w:style>
  <w:style w:type="paragraph" w:customStyle="1" w:styleId="35">
    <w:name w:val="Заголовок №3"/>
    <w:basedOn w:val="a"/>
    <w:rsid w:val="00EF142F"/>
    <w:pPr>
      <w:widowControl w:val="0"/>
      <w:spacing w:line="240" w:lineRule="auto"/>
      <w:outlineLvl w:val="2"/>
    </w:pPr>
    <w:rPr>
      <w:rFonts w:ascii="Times New Roman" w:eastAsia="Times New Roman" w:hAnsi="Times New Roman"/>
      <w:b/>
      <w:i/>
      <w:color w:val="000000"/>
      <w:sz w:val="20"/>
      <w:szCs w:val="20"/>
      <w:lang w:eastAsia="ru-RU"/>
    </w:rPr>
  </w:style>
  <w:style w:type="paragraph" w:customStyle="1" w:styleId="TableParagraph">
    <w:name w:val="Table Paragraph"/>
    <w:basedOn w:val="a"/>
    <w:rsid w:val="00EF142F"/>
    <w:pPr>
      <w:widowControl w:val="0"/>
      <w:spacing w:after="0" w:line="240" w:lineRule="auto"/>
    </w:pPr>
    <w:rPr>
      <w:rFonts w:ascii="Times New Roman" w:eastAsia="Times New Roman" w:hAnsi="Times New Roman"/>
      <w:color w:val="000000"/>
      <w:sz w:val="24"/>
      <w:szCs w:val="20"/>
      <w:lang w:eastAsia="ru-RU"/>
    </w:rPr>
  </w:style>
  <w:style w:type="paragraph" w:styleId="aff5">
    <w:name w:val="TOC Heading"/>
    <w:basedOn w:val="1"/>
    <w:next w:val="a"/>
    <w:link w:val="aff6"/>
    <w:rsid w:val="00EF142F"/>
    <w:pPr>
      <w:keepLines/>
      <w:spacing w:before="480" w:after="0"/>
      <w:outlineLvl w:val="8"/>
    </w:pPr>
    <w:rPr>
      <w:rFonts w:ascii="Cambria" w:eastAsia="Times New Roman" w:hAnsi="Cambria" w:cs="Times New Roman"/>
      <w:b/>
      <w:color w:val="365F91"/>
      <w:kern w:val="0"/>
      <w:sz w:val="28"/>
      <w:szCs w:val="20"/>
      <w:lang w:eastAsia="ru-RU"/>
    </w:rPr>
  </w:style>
  <w:style w:type="character" w:customStyle="1" w:styleId="aff6">
    <w:name w:val="Заголовок оглавления Знак"/>
    <w:basedOn w:val="10"/>
    <w:link w:val="aff5"/>
    <w:rsid w:val="00EF142F"/>
    <w:rPr>
      <w:rFonts w:ascii="Cambria" w:eastAsia="Times New Roman" w:hAnsi="Cambria" w:cs="Times New Roman"/>
      <w:b/>
      <w:color w:val="365F91"/>
      <w:sz w:val="28"/>
      <w:szCs w:val="20"/>
      <w:lang w:eastAsia="ru-RU"/>
    </w:rPr>
  </w:style>
  <w:style w:type="paragraph" w:styleId="36">
    <w:name w:val="toc 3"/>
    <w:basedOn w:val="a"/>
    <w:next w:val="a"/>
    <w:link w:val="37"/>
    <w:uiPriority w:val="39"/>
    <w:rsid w:val="00EF142F"/>
    <w:pPr>
      <w:widowControl w:val="0"/>
      <w:spacing w:after="0" w:line="240" w:lineRule="auto"/>
      <w:ind w:left="440"/>
    </w:pPr>
    <w:rPr>
      <w:rFonts w:ascii="Times New Roman" w:eastAsia="Times New Roman" w:hAnsi="Times New Roman"/>
      <w:color w:val="000000"/>
      <w:szCs w:val="20"/>
      <w:lang w:eastAsia="ru-RU"/>
    </w:rPr>
  </w:style>
  <w:style w:type="character" w:customStyle="1" w:styleId="37">
    <w:name w:val="Оглавление 3 Знак"/>
    <w:basedOn w:val="17"/>
    <w:link w:val="36"/>
    <w:uiPriority w:val="39"/>
    <w:rsid w:val="00EF142F"/>
    <w:rPr>
      <w:rFonts w:eastAsia="Times New Roman" w:cs="Times New Roman"/>
      <w:color w:val="000000"/>
      <w:szCs w:val="20"/>
      <w:lang w:eastAsia="ru-RU"/>
    </w:rPr>
  </w:style>
  <w:style w:type="paragraph" w:customStyle="1" w:styleId="19">
    <w:name w:val="Основной шрифт абзаца1"/>
    <w:rsid w:val="00EF142F"/>
    <w:pPr>
      <w:spacing w:after="0" w:line="240" w:lineRule="auto"/>
    </w:pPr>
    <w:rPr>
      <w:rFonts w:ascii="Calibri" w:eastAsia="Times New Roman" w:hAnsi="Calibri" w:cs="Times New Roman"/>
      <w:color w:val="000000"/>
      <w:sz w:val="20"/>
      <w:szCs w:val="20"/>
      <w:lang w:eastAsia="ru-RU"/>
    </w:rPr>
  </w:style>
  <w:style w:type="paragraph" w:customStyle="1" w:styleId="16">
    <w:name w:val="Гиперссылка1"/>
    <w:link w:val="afa"/>
    <w:rsid w:val="00EF142F"/>
    <w:pPr>
      <w:spacing w:after="0" w:line="240" w:lineRule="auto"/>
    </w:pPr>
    <w:rPr>
      <w:color w:val="0000FF"/>
      <w:u w:val="single"/>
    </w:rPr>
  </w:style>
  <w:style w:type="paragraph" w:customStyle="1" w:styleId="Footnote">
    <w:name w:val="Footnote"/>
    <w:basedOn w:val="a"/>
    <w:rsid w:val="00EF142F"/>
    <w:pPr>
      <w:spacing w:after="0" w:line="240" w:lineRule="auto"/>
      <w:ind w:firstLine="851"/>
      <w:jc w:val="both"/>
    </w:pPr>
    <w:rPr>
      <w:rFonts w:ascii="Times New Roman" w:eastAsia="Times New Roman" w:hAnsi="Times New Roman"/>
      <w:color w:val="000000"/>
      <w:sz w:val="20"/>
      <w:szCs w:val="20"/>
      <w:lang w:eastAsia="ru-RU"/>
    </w:rPr>
  </w:style>
  <w:style w:type="paragraph" w:styleId="1a">
    <w:name w:val="toc 1"/>
    <w:basedOn w:val="a"/>
    <w:next w:val="a"/>
    <w:link w:val="1b"/>
    <w:uiPriority w:val="39"/>
    <w:rsid w:val="00EF142F"/>
    <w:pPr>
      <w:widowControl w:val="0"/>
      <w:spacing w:after="0" w:line="240" w:lineRule="auto"/>
    </w:pPr>
    <w:rPr>
      <w:rFonts w:ascii="Times New Roman" w:eastAsia="Times New Roman" w:hAnsi="Times New Roman"/>
      <w:color w:val="000000"/>
      <w:szCs w:val="20"/>
      <w:lang w:eastAsia="ru-RU"/>
    </w:rPr>
  </w:style>
  <w:style w:type="character" w:customStyle="1" w:styleId="1b">
    <w:name w:val="Оглавление 1 Знак"/>
    <w:basedOn w:val="17"/>
    <w:link w:val="1a"/>
    <w:uiPriority w:val="39"/>
    <w:rsid w:val="00EF142F"/>
    <w:rPr>
      <w:rFonts w:eastAsia="Times New Roman" w:cs="Times New Roman"/>
      <w:color w:val="000000"/>
      <w:szCs w:val="20"/>
      <w:lang w:eastAsia="ru-RU"/>
    </w:rPr>
  </w:style>
  <w:style w:type="paragraph" w:customStyle="1" w:styleId="HeaderandFooter">
    <w:name w:val="Header and Footer"/>
    <w:rsid w:val="00EF142F"/>
    <w:pPr>
      <w:spacing w:after="0" w:line="240" w:lineRule="auto"/>
      <w:jc w:val="both"/>
    </w:pPr>
    <w:rPr>
      <w:rFonts w:ascii="XO Thames" w:eastAsia="Times New Roman" w:hAnsi="XO Thames" w:cs="Times New Roman"/>
      <w:color w:val="000000"/>
      <w:sz w:val="20"/>
      <w:szCs w:val="20"/>
      <w:lang w:eastAsia="ru-RU"/>
    </w:rPr>
  </w:style>
  <w:style w:type="paragraph" w:styleId="90">
    <w:name w:val="toc 9"/>
    <w:next w:val="a"/>
    <w:link w:val="91"/>
    <w:uiPriority w:val="39"/>
    <w:rsid w:val="00EF142F"/>
    <w:pPr>
      <w:spacing w:after="0" w:line="240" w:lineRule="auto"/>
      <w:ind w:left="1600"/>
    </w:pPr>
    <w:rPr>
      <w:rFonts w:ascii="XO Thames" w:eastAsia="Times New Roman" w:hAnsi="XO Thames" w:cs="Times New Roman"/>
      <w:color w:val="000000"/>
      <w:sz w:val="28"/>
      <w:szCs w:val="20"/>
      <w:lang w:eastAsia="ru-RU"/>
    </w:rPr>
  </w:style>
  <w:style w:type="character" w:customStyle="1" w:styleId="91">
    <w:name w:val="Оглавление 9 Знак"/>
    <w:link w:val="90"/>
    <w:uiPriority w:val="39"/>
    <w:rsid w:val="00EF142F"/>
    <w:rPr>
      <w:rFonts w:ascii="XO Thames" w:eastAsia="Times New Roman" w:hAnsi="XO Thames" w:cs="Times New Roman"/>
      <w:color w:val="000000"/>
      <w:sz w:val="28"/>
      <w:szCs w:val="20"/>
      <w:lang w:eastAsia="ru-RU"/>
    </w:rPr>
  </w:style>
  <w:style w:type="paragraph" w:styleId="aff7">
    <w:name w:val="annotation text"/>
    <w:basedOn w:val="a"/>
    <w:link w:val="aff8"/>
    <w:rsid w:val="00EF142F"/>
    <w:pPr>
      <w:widowControl w:val="0"/>
      <w:spacing w:after="0" w:line="240" w:lineRule="auto"/>
    </w:pPr>
    <w:rPr>
      <w:rFonts w:ascii="Times New Roman" w:eastAsia="Times New Roman" w:hAnsi="Times New Roman"/>
      <w:color w:val="000000"/>
      <w:sz w:val="20"/>
      <w:szCs w:val="20"/>
      <w:lang w:eastAsia="ru-RU"/>
    </w:rPr>
  </w:style>
  <w:style w:type="character" w:customStyle="1" w:styleId="aff8">
    <w:name w:val="Текст примечания Знак"/>
    <w:basedOn w:val="a0"/>
    <w:link w:val="aff7"/>
    <w:rsid w:val="00EF142F"/>
    <w:rPr>
      <w:rFonts w:ascii="Times New Roman" w:eastAsia="Times New Roman" w:hAnsi="Times New Roman" w:cs="Times New Roman"/>
      <w:color w:val="000000"/>
      <w:sz w:val="20"/>
      <w:szCs w:val="20"/>
      <w:lang w:eastAsia="ru-RU"/>
    </w:rPr>
  </w:style>
  <w:style w:type="paragraph" w:customStyle="1" w:styleId="1c">
    <w:name w:val="Основной текст1"/>
    <w:basedOn w:val="a"/>
    <w:rsid w:val="00EF142F"/>
    <w:pPr>
      <w:widowControl w:val="0"/>
      <w:spacing w:after="0" w:line="240" w:lineRule="auto"/>
      <w:ind w:firstLine="400"/>
    </w:pPr>
    <w:rPr>
      <w:rFonts w:ascii="Times New Roman" w:eastAsia="Times New Roman" w:hAnsi="Times New Roman"/>
      <w:color w:val="000000"/>
      <w:sz w:val="20"/>
      <w:szCs w:val="20"/>
      <w:lang w:eastAsia="ru-RU"/>
    </w:rPr>
  </w:style>
  <w:style w:type="paragraph" w:styleId="80">
    <w:name w:val="toc 8"/>
    <w:next w:val="a"/>
    <w:link w:val="81"/>
    <w:uiPriority w:val="39"/>
    <w:rsid w:val="00EF142F"/>
    <w:pPr>
      <w:spacing w:after="0" w:line="240" w:lineRule="auto"/>
      <w:ind w:left="1400"/>
    </w:pPr>
    <w:rPr>
      <w:rFonts w:ascii="XO Thames" w:eastAsia="Times New Roman" w:hAnsi="XO Thames" w:cs="Times New Roman"/>
      <w:color w:val="000000"/>
      <w:sz w:val="28"/>
      <w:szCs w:val="20"/>
      <w:lang w:eastAsia="ru-RU"/>
    </w:rPr>
  </w:style>
  <w:style w:type="character" w:customStyle="1" w:styleId="81">
    <w:name w:val="Оглавление 8 Знак"/>
    <w:link w:val="80"/>
    <w:uiPriority w:val="39"/>
    <w:rsid w:val="00EF142F"/>
    <w:rPr>
      <w:rFonts w:ascii="XO Thames" w:eastAsia="Times New Roman" w:hAnsi="XO Thames" w:cs="Times New Roman"/>
      <w:color w:val="000000"/>
      <w:sz w:val="28"/>
      <w:szCs w:val="20"/>
      <w:lang w:eastAsia="ru-RU"/>
    </w:rPr>
  </w:style>
  <w:style w:type="paragraph" w:styleId="aff9">
    <w:name w:val="annotation subject"/>
    <w:basedOn w:val="aff7"/>
    <w:next w:val="aff7"/>
    <w:link w:val="affa"/>
    <w:rsid w:val="00EF142F"/>
    <w:rPr>
      <w:b/>
    </w:rPr>
  </w:style>
  <w:style w:type="character" w:customStyle="1" w:styleId="affa">
    <w:name w:val="Тема примечания Знак"/>
    <w:basedOn w:val="aff8"/>
    <w:link w:val="aff9"/>
    <w:rsid w:val="00EF142F"/>
    <w:rPr>
      <w:b/>
    </w:rPr>
  </w:style>
  <w:style w:type="paragraph" w:customStyle="1" w:styleId="1d">
    <w:name w:val="Выделение1"/>
    <w:link w:val="affb"/>
    <w:rsid w:val="00EF142F"/>
    <w:pPr>
      <w:spacing w:after="0" w:line="240" w:lineRule="auto"/>
    </w:pPr>
    <w:rPr>
      <w:rFonts w:ascii="Calibri" w:eastAsia="Times New Roman" w:hAnsi="Calibri" w:cs="Times New Roman"/>
      <w:i/>
      <w:color w:val="000000"/>
      <w:sz w:val="20"/>
      <w:szCs w:val="20"/>
      <w:lang w:eastAsia="ru-RU"/>
    </w:rPr>
  </w:style>
  <w:style w:type="character" w:styleId="affb">
    <w:name w:val="Emphasis"/>
    <w:link w:val="1d"/>
    <w:rsid w:val="00EF142F"/>
    <w:rPr>
      <w:rFonts w:ascii="Calibri" w:eastAsia="Times New Roman" w:hAnsi="Calibri" w:cs="Times New Roman"/>
      <w:i/>
      <w:color w:val="000000"/>
      <w:sz w:val="20"/>
      <w:szCs w:val="20"/>
      <w:lang w:eastAsia="ru-RU"/>
    </w:rPr>
  </w:style>
  <w:style w:type="paragraph" w:styleId="52">
    <w:name w:val="toc 5"/>
    <w:next w:val="a"/>
    <w:link w:val="53"/>
    <w:uiPriority w:val="39"/>
    <w:rsid w:val="00EF142F"/>
    <w:pPr>
      <w:spacing w:after="0" w:line="240" w:lineRule="auto"/>
      <w:ind w:left="800"/>
    </w:pPr>
    <w:rPr>
      <w:rFonts w:ascii="XO Thames" w:eastAsia="Times New Roman" w:hAnsi="XO Thames" w:cs="Times New Roman"/>
      <w:color w:val="000000"/>
      <w:sz w:val="28"/>
      <w:szCs w:val="20"/>
      <w:lang w:eastAsia="ru-RU"/>
    </w:rPr>
  </w:style>
  <w:style w:type="character" w:customStyle="1" w:styleId="53">
    <w:name w:val="Оглавление 5 Знак"/>
    <w:link w:val="52"/>
    <w:uiPriority w:val="39"/>
    <w:rsid w:val="00EF142F"/>
    <w:rPr>
      <w:rFonts w:ascii="XO Thames" w:eastAsia="Times New Roman" w:hAnsi="XO Thames" w:cs="Times New Roman"/>
      <w:color w:val="000000"/>
      <w:sz w:val="28"/>
      <w:szCs w:val="20"/>
      <w:lang w:eastAsia="ru-RU"/>
    </w:rPr>
  </w:style>
  <w:style w:type="character" w:customStyle="1" w:styleId="aff">
    <w:name w:val="Без интервала Знак"/>
    <w:link w:val="afe"/>
    <w:rsid w:val="00EF142F"/>
    <w:rPr>
      <w:rFonts w:ascii="Calibri" w:eastAsia="Calibri" w:hAnsi="Calibri" w:cs="Times New Roman"/>
    </w:rPr>
  </w:style>
  <w:style w:type="paragraph" w:customStyle="1" w:styleId="1e">
    <w:name w:val="Знак примечания1"/>
    <w:link w:val="affc"/>
    <w:rsid w:val="00EF142F"/>
    <w:pPr>
      <w:spacing w:after="0" w:line="240" w:lineRule="auto"/>
    </w:pPr>
    <w:rPr>
      <w:rFonts w:ascii="Calibri" w:eastAsia="Times New Roman" w:hAnsi="Calibri" w:cs="Times New Roman"/>
      <w:color w:val="000000"/>
      <w:sz w:val="16"/>
      <w:szCs w:val="20"/>
      <w:lang w:eastAsia="ru-RU"/>
    </w:rPr>
  </w:style>
  <w:style w:type="character" w:styleId="affc">
    <w:name w:val="annotation reference"/>
    <w:link w:val="1e"/>
    <w:rsid w:val="00EF142F"/>
    <w:rPr>
      <w:rFonts w:ascii="Calibri" w:eastAsia="Times New Roman" w:hAnsi="Calibri" w:cs="Times New Roman"/>
      <w:color w:val="000000"/>
      <w:sz w:val="16"/>
      <w:szCs w:val="20"/>
      <w:lang w:eastAsia="ru-RU"/>
    </w:rPr>
  </w:style>
  <w:style w:type="paragraph" w:styleId="affd">
    <w:name w:val="Subtitle"/>
    <w:basedOn w:val="a"/>
    <w:next w:val="a"/>
    <w:link w:val="affe"/>
    <w:uiPriority w:val="11"/>
    <w:qFormat/>
    <w:rsid w:val="00EF142F"/>
    <w:pPr>
      <w:widowControl w:val="0"/>
      <w:spacing w:after="60" w:line="240" w:lineRule="auto"/>
      <w:jc w:val="center"/>
      <w:outlineLvl w:val="1"/>
    </w:pPr>
    <w:rPr>
      <w:rFonts w:ascii="Cambria" w:eastAsia="Times New Roman" w:hAnsi="Cambria"/>
      <w:color w:val="000000"/>
      <w:sz w:val="24"/>
      <w:szCs w:val="20"/>
      <w:lang w:eastAsia="ru-RU"/>
    </w:rPr>
  </w:style>
  <w:style w:type="character" w:customStyle="1" w:styleId="affe">
    <w:name w:val="Подзаголовок Знак"/>
    <w:basedOn w:val="a0"/>
    <w:link w:val="affd"/>
    <w:uiPriority w:val="11"/>
    <w:rsid w:val="00EF142F"/>
    <w:rPr>
      <w:rFonts w:ascii="Cambria" w:eastAsia="Times New Roman" w:hAnsi="Cambria" w:cs="Times New Roman"/>
      <w:color w:val="000000"/>
      <w:sz w:val="24"/>
      <w:szCs w:val="20"/>
      <w:lang w:eastAsia="ru-RU"/>
    </w:rPr>
  </w:style>
  <w:style w:type="paragraph" w:customStyle="1" w:styleId="123">
    <w:name w:val="_Список_123"/>
    <w:rsid w:val="00EF142F"/>
    <w:pPr>
      <w:tabs>
        <w:tab w:val="left" w:pos="851"/>
        <w:tab w:val="left" w:pos="1644"/>
        <w:tab w:val="left" w:pos="1928"/>
        <w:tab w:val="left" w:pos="2325"/>
      </w:tabs>
      <w:spacing w:after="60" w:line="240" w:lineRule="auto"/>
      <w:jc w:val="both"/>
    </w:pPr>
    <w:rPr>
      <w:rFonts w:ascii="Times New Roman" w:eastAsia="Times New Roman" w:hAnsi="Times New Roman" w:cs="Times New Roman"/>
      <w:color w:val="000000"/>
      <w:sz w:val="24"/>
      <w:szCs w:val="20"/>
      <w:lang w:eastAsia="ru-RU"/>
    </w:rPr>
  </w:style>
  <w:style w:type="paragraph" w:customStyle="1" w:styleId="1f">
    <w:name w:val="Знак сноски1"/>
    <w:link w:val="afff"/>
    <w:rsid w:val="00EF142F"/>
    <w:pPr>
      <w:spacing w:after="0" w:line="240" w:lineRule="auto"/>
    </w:pPr>
    <w:rPr>
      <w:rFonts w:ascii="Calibri" w:eastAsia="Times New Roman" w:hAnsi="Calibri" w:cs="Times New Roman"/>
      <w:color w:val="000000"/>
      <w:sz w:val="20"/>
      <w:szCs w:val="20"/>
      <w:vertAlign w:val="superscript"/>
      <w:lang w:eastAsia="ru-RU"/>
    </w:rPr>
  </w:style>
  <w:style w:type="character" w:styleId="afff">
    <w:name w:val="footnote reference"/>
    <w:link w:val="1f"/>
    <w:rsid w:val="00EF142F"/>
    <w:rPr>
      <w:rFonts w:ascii="Calibri" w:eastAsia="Times New Roman" w:hAnsi="Calibri" w:cs="Times New Roman"/>
      <w:color w:val="000000"/>
      <w:sz w:val="20"/>
      <w:szCs w:val="20"/>
      <w:vertAlign w:val="superscript"/>
      <w:lang w:eastAsia="ru-RU"/>
    </w:rPr>
  </w:style>
  <w:style w:type="paragraph" w:customStyle="1" w:styleId="Heading1">
    <w:name w:val="Heading 1"/>
    <w:basedOn w:val="a"/>
    <w:rsid w:val="00EF142F"/>
    <w:pPr>
      <w:widowControl w:val="0"/>
      <w:spacing w:after="0" w:line="240" w:lineRule="auto"/>
      <w:ind w:left="350" w:right="262"/>
      <w:jc w:val="center"/>
      <w:outlineLvl w:val="0"/>
    </w:pPr>
    <w:rPr>
      <w:rFonts w:ascii="Times New Roman" w:eastAsia="Times New Roman" w:hAnsi="Times New Roman"/>
      <w:b/>
      <w:color w:val="00000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839"/>
    <w:rPr>
      <w:rFonts w:ascii="Calibri" w:eastAsia="Calibri" w:hAnsi="Calibri" w:cs="Times New Roman"/>
    </w:rPr>
  </w:style>
  <w:style w:type="paragraph" w:styleId="1">
    <w:name w:val="heading 1"/>
    <w:aliases w:val="Раздел Договора,H1,&quot;Алмаз&quot;"/>
    <w:basedOn w:val="a"/>
    <w:next w:val="a"/>
    <w:link w:val="10"/>
    <w:uiPriority w:val="99"/>
    <w:qFormat/>
    <w:rsid w:val="008F6839"/>
    <w:pPr>
      <w:keepNext/>
      <w:spacing w:before="240" w:after="60"/>
      <w:outlineLvl w:val="0"/>
    </w:pPr>
    <w:rPr>
      <w:rFonts w:ascii="Arial" w:hAnsi="Arial" w:cs="Arial"/>
      <w:kern w:val="32"/>
      <w:sz w:val="32"/>
      <w:szCs w:val="32"/>
    </w:rPr>
  </w:style>
  <w:style w:type="paragraph" w:styleId="2">
    <w:name w:val="heading 2"/>
    <w:basedOn w:val="a"/>
    <w:next w:val="a"/>
    <w:link w:val="20"/>
    <w:qFormat/>
    <w:rsid w:val="001A313C"/>
    <w:pPr>
      <w:keepNext/>
      <w:spacing w:after="0" w:line="240" w:lineRule="auto"/>
      <w:ind w:left="-540" w:firstLine="540"/>
      <w:outlineLvl w:val="1"/>
    </w:pPr>
    <w:rPr>
      <w:rFonts w:ascii="Times New Roman" w:eastAsia="Times New Roman" w:hAnsi="Times New Roman"/>
      <w:sz w:val="28"/>
      <w:szCs w:val="24"/>
      <w:lang w:eastAsia="ru-RU"/>
    </w:rPr>
  </w:style>
  <w:style w:type="paragraph" w:styleId="3">
    <w:name w:val="heading 3"/>
    <w:basedOn w:val="a"/>
    <w:next w:val="a"/>
    <w:link w:val="30"/>
    <w:uiPriority w:val="99"/>
    <w:qFormat/>
    <w:rsid w:val="00A815B4"/>
    <w:pPr>
      <w:keepNext/>
      <w:keepLines/>
      <w:spacing w:before="200" w:after="0" w:line="240" w:lineRule="auto"/>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rsid w:val="008F6839"/>
    <w:rPr>
      <w:rFonts w:ascii="Arial" w:eastAsia="Calibri" w:hAnsi="Arial" w:cs="Arial"/>
      <w:kern w:val="32"/>
      <w:sz w:val="32"/>
      <w:szCs w:val="32"/>
    </w:rPr>
  </w:style>
  <w:style w:type="character" w:customStyle="1" w:styleId="20">
    <w:name w:val="Заголовок 2 Знак"/>
    <w:basedOn w:val="a0"/>
    <w:link w:val="2"/>
    <w:rsid w:val="001A313C"/>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9"/>
    <w:rsid w:val="00A815B4"/>
    <w:rPr>
      <w:rFonts w:ascii="Cambria" w:eastAsia="Times New Roman" w:hAnsi="Cambria" w:cs="Times New Roman"/>
      <w:b/>
      <w:bCs/>
      <w:color w:val="4F81BD"/>
      <w:sz w:val="24"/>
      <w:szCs w:val="24"/>
      <w:lang w:eastAsia="ru-RU"/>
    </w:rPr>
  </w:style>
  <w:style w:type="paragraph" w:styleId="a3">
    <w:name w:val="Body Text Indent"/>
    <w:basedOn w:val="a"/>
    <w:link w:val="a4"/>
    <w:uiPriority w:val="99"/>
    <w:unhideWhenUsed/>
    <w:rsid w:val="008F6839"/>
    <w:pPr>
      <w:spacing w:after="120"/>
      <w:ind w:left="283"/>
    </w:pPr>
  </w:style>
  <w:style w:type="character" w:customStyle="1" w:styleId="a4">
    <w:name w:val="Основной текст с отступом Знак"/>
    <w:basedOn w:val="a0"/>
    <w:link w:val="a3"/>
    <w:uiPriority w:val="99"/>
    <w:rsid w:val="008F6839"/>
    <w:rPr>
      <w:rFonts w:ascii="Calibri" w:eastAsia="Calibri" w:hAnsi="Calibri" w:cs="Times New Roman"/>
    </w:rPr>
  </w:style>
  <w:style w:type="character" w:customStyle="1" w:styleId="FontStyle27">
    <w:name w:val="Font Style27"/>
    <w:rsid w:val="008F6839"/>
    <w:rPr>
      <w:rFonts w:ascii="Microsoft Sans Serif" w:hAnsi="Microsoft Sans Serif" w:cs="Microsoft Sans Serif"/>
      <w:sz w:val="16"/>
      <w:szCs w:val="16"/>
    </w:rPr>
  </w:style>
  <w:style w:type="paragraph" w:styleId="a5">
    <w:name w:val="Body Text"/>
    <w:basedOn w:val="a"/>
    <w:link w:val="a6"/>
    <w:unhideWhenUsed/>
    <w:rsid w:val="001A313C"/>
    <w:pPr>
      <w:spacing w:after="120"/>
    </w:pPr>
  </w:style>
  <w:style w:type="character" w:customStyle="1" w:styleId="a6">
    <w:name w:val="Основной текст Знак"/>
    <w:basedOn w:val="a0"/>
    <w:link w:val="a5"/>
    <w:rsid w:val="001A313C"/>
    <w:rPr>
      <w:rFonts w:ascii="Calibri" w:eastAsia="Calibri" w:hAnsi="Calibri" w:cs="Times New Roman"/>
    </w:rPr>
  </w:style>
  <w:style w:type="paragraph" w:styleId="21">
    <w:name w:val="Body Text 2"/>
    <w:basedOn w:val="a"/>
    <w:link w:val="22"/>
    <w:uiPriority w:val="99"/>
    <w:unhideWhenUsed/>
    <w:rsid w:val="001A313C"/>
    <w:pPr>
      <w:spacing w:after="120" w:line="480" w:lineRule="auto"/>
    </w:pPr>
  </w:style>
  <w:style w:type="character" w:customStyle="1" w:styleId="22">
    <w:name w:val="Основной текст 2 Знак"/>
    <w:basedOn w:val="a0"/>
    <w:link w:val="21"/>
    <w:uiPriority w:val="99"/>
    <w:rsid w:val="001A313C"/>
    <w:rPr>
      <w:rFonts w:ascii="Calibri" w:eastAsia="Calibri" w:hAnsi="Calibri" w:cs="Times New Roman"/>
    </w:rPr>
  </w:style>
  <w:style w:type="paragraph" w:customStyle="1" w:styleId="11">
    <w:name w:val="Знак Знак Знак1 Знак"/>
    <w:basedOn w:val="a"/>
    <w:uiPriority w:val="99"/>
    <w:rsid w:val="001A313C"/>
    <w:pPr>
      <w:spacing w:before="100" w:beforeAutospacing="1" w:after="100" w:afterAutospacing="1" w:line="240" w:lineRule="auto"/>
      <w:jc w:val="both"/>
    </w:pPr>
    <w:rPr>
      <w:rFonts w:ascii="Tahoma" w:eastAsia="Times New Roman" w:hAnsi="Tahoma"/>
      <w:sz w:val="20"/>
      <w:szCs w:val="20"/>
      <w:lang w:val="en-US"/>
    </w:rPr>
  </w:style>
  <w:style w:type="paragraph" w:styleId="a7">
    <w:name w:val="Title"/>
    <w:basedOn w:val="a"/>
    <w:link w:val="a8"/>
    <w:qFormat/>
    <w:rsid w:val="001A313C"/>
    <w:pPr>
      <w:spacing w:after="0" w:line="240" w:lineRule="auto"/>
      <w:jc w:val="center"/>
    </w:pPr>
    <w:rPr>
      <w:rFonts w:ascii="Times New Roman" w:eastAsia="Times New Roman" w:hAnsi="Times New Roman"/>
      <w:sz w:val="28"/>
      <w:szCs w:val="24"/>
      <w:lang w:eastAsia="ru-RU"/>
    </w:rPr>
  </w:style>
  <w:style w:type="character" w:customStyle="1" w:styleId="a8">
    <w:name w:val="Название Знак"/>
    <w:basedOn w:val="a0"/>
    <w:link w:val="a7"/>
    <w:rsid w:val="001A313C"/>
    <w:rPr>
      <w:rFonts w:ascii="Times New Roman" w:eastAsia="Times New Roman" w:hAnsi="Times New Roman" w:cs="Times New Roman"/>
      <w:sz w:val="28"/>
      <w:szCs w:val="24"/>
      <w:lang w:eastAsia="ru-RU"/>
    </w:rPr>
  </w:style>
  <w:style w:type="paragraph" w:customStyle="1" w:styleId="ConsNonformat">
    <w:name w:val="ConsNonformat"/>
    <w:uiPriority w:val="99"/>
    <w:rsid w:val="001A31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1A31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1A313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header"/>
    <w:basedOn w:val="a"/>
    <w:link w:val="aa"/>
    <w:uiPriority w:val="99"/>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basedOn w:val="a0"/>
    <w:link w:val="a9"/>
    <w:uiPriority w:val="99"/>
    <w:rsid w:val="001A313C"/>
    <w:rPr>
      <w:rFonts w:ascii="Times New Roman" w:eastAsia="Times New Roman" w:hAnsi="Times New Roman" w:cs="Times New Roman"/>
      <w:sz w:val="24"/>
      <w:szCs w:val="24"/>
      <w:lang w:eastAsia="ru-RU"/>
    </w:rPr>
  </w:style>
  <w:style w:type="paragraph" w:styleId="ab">
    <w:name w:val="footer"/>
    <w:basedOn w:val="a"/>
    <w:link w:val="ac"/>
    <w:uiPriority w:val="99"/>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rsid w:val="001A313C"/>
    <w:rPr>
      <w:rFonts w:ascii="Times New Roman" w:eastAsia="Times New Roman" w:hAnsi="Times New Roman" w:cs="Times New Roman"/>
      <w:sz w:val="24"/>
      <w:szCs w:val="24"/>
      <w:lang w:eastAsia="ru-RU"/>
    </w:rPr>
  </w:style>
  <w:style w:type="character" w:styleId="ad">
    <w:name w:val="page number"/>
    <w:basedOn w:val="a0"/>
    <w:rsid w:val="001A313C"/>
  </w:style>
  <w:style w:type="paragraph" w:styleId="23">
    <w:name w:val="Body Text Indent 2"/>
    <w:basedOn w:val="a"/>
    <w:link w:val="24"/>
    <w:uiPriority w:val="99"/>
    <w:rsid w:val="001A313C"/>
    <w:pPr>
      <w:spacing w:after="0" w:line="240" w:lineRule="auto"/>
      <w:ind w:left="60"/>
    </w:pPr>
    <w:rPr>
      <w:rFonts w:ascii="Times New Roman" w:eastAsia="Times New Roman" w:hAnsi="Times New Roman"/>
      <w:sz w:val="28"/>
      <w:szCs w:val="24"/>
      <w:lang w:eastAsia="ru-RU"/>
    </w:rPr>
  </w:style>
  <w:style w:type="character" w:customStyle="1" w:styleId="24">
    <w:name w:val="Основной текст с отступом 2 Знак"/>
    <w:basedOn w:val="a0"/>
    <w:link w:val="23"/>
    <w:uiPriority w:val="99"/>
    <w:rsid w:val="001A313C"/>
    <w:rPr>
      <w:rFonts w:ascii="Times New Roman" w:eastAsia="Times New Roman" w:hAnsi="Times New Roman" w:cs="Times New Roman"/>
      <w:sz w:val="28"/>
      <w:szCs w:val="24"/>
      <w:lang w:eastAsia="ru-RU"/>
    </w:rPr>
  </w:style>
  <w:style w:type="paragraph" w:styleId="31">
    <w:name w:val="Body Text Indent 3"/>
    <w:basedOn w:val="a"/>
    <w:link w:val="32"/>
    <w:uiPriority w:val="99"/>
    <w:rsid w:val="001A313C"/>
    <w:pPr>
      <w:spacing w:after="0" w:line="240" w:lineRule="auto"/>
      <w:ind w:firstLine="36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uiPriority w:val="99"/>
    <w:rsid w:val="001A313C"/>
    <w:rPr>
      <w:rFonts w:ascii="Times New Roman" w:eastAsia="Times New Roman" w:hAnsi="Times New Roman" w:cs="Times New Roman"/>
      <w:sz w:val="28"/>
      <w:szCs w:val="24"/>
      <w:lang w:eastAsia="ru-RU"/>
    </w:rPr>
  </w:style>
  <w:style w:type="paragraph" w:styleId="33">
    <w:name w:val="Body Text 3"/>
    <w:basedOn w:val="a"/>
    <w:link w:val="34"/>
    <w:rsid w:val="001A313C"/>
    <w:pPr>
      <w:spacing w:after="0" w:line="240" w:lineRule="auto"/>
      <w:ind w:right="-569"/>
    </w:pPr>
    <w:rPr>
      <w:rFonts w:ascii="Times New Roman" w:eastAsia="Times New Roman" w:hAnsi="Times New Roman"/>
      <w:sz w:val="28"/>
      <w:szCs w:val="24"/>
      <w:lang w:eastAsia="ru-RU"/>
    </w:rPr>
  </w:style>
  <w:style w:type="character" w:customStyle="1" w:styleId="34">
    <w:name w:val="Основной текст 3 Знак"/>
    <w:basedOn w:val="a0"/>
    <w:link w:val="33"/>
    <w:rsid w:val="001A313C"/>
    <w:rPr>
      <w:rFonts w:ascii="Times New Roman" w:eastAsia="Times New Roman" w:hAnsi="Times New Roman" w:cs="Times New Roman"/>
      <w:sz w:val="28"/>
      <w:szCs w:val="24"/>
      <w:lang w:eastAsia="ru-RU"/>
    </w:rPr>
  </w:style>
  <w:style w:type="paragraph" w:styleId="ae">
    <w:name w:val="Block Text"/>
    <w:basedOn w:val="a"/>
    <w:rsid w:val="001A313C"/>
    <w:pPr>
      <w:spacing w:after="0" w:line="240" w:lineRule="auto"/>
      <w:ind w:left="1140" w:right="-35"/>
    </w:pPr>
    <w:rPr>
      <w:rFonts w:ascii="Times New Roman" w:eastAsia="Times New Roman" w:hAnsi="Times New Roman"/>
      <w:sz w:val="28"/>
      <w:szCs w:val="24"/>
      <w:lang w:eastAsia="ru-RU"/>
    </w:rPr>
  </w:style>
  <w:style w:type="paragraph" w:styleId="af">
    <w:name w:val="Balloon Text"/>
    <w:basedOn w:val="a"/>
    <w:link w:val="af0"/>
    <w:uiPriority w:val="99"/>
    <w:semiHidden/>
    <w:rsid w:val="001A313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1A313C"/>
    <w:rPr>
      <w:rFonts w:ascii="Tahoma" w:eastAsia="Times New Roman" w:hAnsi="Tahoma" w:cs="Tahoma"/>
      <w:sz w:val="16"/>
      <w:szCs w:val="16"/>
      <w:lang w:eastAsia="ru-RU"/>
    </w:rPr>
  </w:style>
  <w:style w:type="paragraph" w:customStyle="1" w:styleId="210">
    <w:name w:val="Основной текст 21"/>
    <w:basedOn w:val="a"/>
    <w:rsid w:val="005E0193"/>
    <w:pPr>
      <w:spacing w:after="0" w:line="240" w:lineRule="auto"/>
      <w:jc w:val="both"/>
    </w:pPr>
    <w:rPr>
      <w:rFonts w:ascii="Times New Roman" w:eastAsia="Times New Roman" w:hAnsi="Times New Roman"/>
      <w:sz w:val="24"/>
      <w:szCs w:val="20"/>
      <w:lang w:eastAsia="ru-RU"/>
    </w:rPr>
  </w:style>
  <w:style w:type="paragraph" w:styleId="af1">
    <w:name w:val="List Paragraph"/>
    <w:basedOn w:val="a"/>
    <w:uiPriority w:val="34"/>
    <w:qFormat/>
    <w:rsid w:val="00CB1033"/>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rsid w:val="00A815B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110">
    <w:name w:val="Знак Знак Знак1 Знак1"/>
    <w:basedOn w:val="a"/>
    <w:uiPriority w:val="99"/>
    <w:rsid w:val="00A815B4"/>
    <w:pPr>
      <w:spacing w:before="100" w:beforeAutospacing="1" w:after="100" w:afterAutospacing="1" w:line="240" w:lineRule="auto"/>
      <w:jc w:val="both"/>
    </w:pPr>
    <w:rPr>
      <w:rFonts w:ascii="Tahoma" w:eastAsia="Times New Roman" w:hAnsi="Tahoma"/>
      <w:sz w:val="20"/>
      <w:szCs w:val="20"/>
      <w:lang w:val="en-US"/>
    </w:rPr>
  </w:style>
  <w:style w:type="paragraph" w:customStyle="1" w:styleId="xl65">
    <w:name w:val="xl65"/>
    <w:basedOn w:val="a"/>
    <w:uiPriority w:val="99"/>
    <w:rsid w:val="00A815B4"/>
    <w:pP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66">
    <w:name w:val="xl66"/>
    <w:basedOn w:val="a"/>
    <w:uiPriority w:val="99"/>
    <w:rsid w:val="00A815B4"/>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7">
    <w:name w:val="xl67"/>
    <w:basedOn w:val="a"/>
    <w:uiPriority w:val="99"/>
    <w:rsid w:val="00A815B4"/>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8">
    <w:name w:val="xl68"/>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8"/>
      <w:szCs w:val="28"/>
      <w:lang w:eastAsia="ru-RU"/>
    </w:rPr>
  </w:style>
  <w:style w:type="paragraph" w:customStyle="1" w:styleId="xl69">
    <w:name w:val="xl69"/>
    <w:basedOn w:val="a"/>
    <w:uiPriority w:val="99"/>
    <w:rsid w:val="00A815B4"/>
    <w:pPr>
      <w:spacing w:before="100" w:beforeAutospacing="1" w:after="100" w:afterAutospacing="1" w:line="240" w:lineRule="auto"/>
    </w:pPr>
    <w:rPr>
      <w:rFonts w:ascii="Times New Roman" w:eastAsia="Times New Roman" w:hAnsi="Times New Roman"/>
      <w:color w:val="CCFFCC"/>
      <w:sz w:val="28"/>
      <w:szCs w:val="28"/>
      <w:lang w:eastAsia="ru-RU"/>
    </w:rPr>
  </w:style>
  <w:style w:type="paragraph" w:customStyle="1" w:styleId="xl70">
    <w:name w:val="xl70"/>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71">
    <w:name w:val="xl71"/>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8"/>
      <w:szCs w:val="28"/>
      <w:lang w:eastAsia="ru-RU"/>
    </w:rPr>
  </w:style>
  <w:style w:type="paragraph" w:customStyle="1" w:styleId="xl72">
    <w:name w:val="xl72"/>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73">
    <w:name w:val="xl73"/>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74">
    <w:name w:val="xl74"/>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75">
    <w:name w:val="xl75"/>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76">
    <w:name w:val="xl76"/>
    <w:basedOn w:val="a"/>
    <w:uiPriority w:val="99"/>
    <w:rsid w:val="00A815B4"/>
    <w:pPr>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77">
    <w:name w:val="xl77"/>
    <w:basedOn w:val="a"/>
    <w:uiPriority w:val="99"/>
    <w:rsid w:val="00A815B4"/>
    <w:pPr>
      <w:spacing w:before="100" w:beforeAutospacing="1" w:after="100" w:afterAutospacing="1" w:line="240" w:lineRule="auto"/>
      <w:jc w:val="right"/>
    </w:pPr>
    <w:rPr>
      <w:rFonts w:ascii="Times New Roman" w:eastAsia="Times New Roman" w:hAnsi="Times New Roman"/>
      <w:b/>
      <w:bCs/>
      <w:sz w:val="28"/>
      <w:szCs w:val="28"/>
      <w:lang w:eastAsia="ru-RU"/>
    </w:rPr>
  </w:style>
  <w:style w:type="paragraph" w:customStyle="1" w:styleId="xl78">
    <w:name w:val="xl78"/>
    <w:basedOn w:val="a"/>
    <w:uiPriority w:val="99"/>
    <w:rsid w:val="00A815B4"/>
    <w:pPr>
      <w:spacing w:before="100" w:beforeAutospacing="1" w:after="100" w:afterAutospacing="1" w:line="240" w:lineRule="auto"/>
      <w:jc w:val="center"/>
    </w:pPr>
    <w:rPr>
      <w:rFonts w:ascii="Times New Roman" w:eastAsia="Times New Roman" w:hAnsi="Times New Roman"/>
      <w:sz w:val="28"/>
      <w:szCs w:val="28"/>
      <w:lang w:eastAsia="ru-RU"/>
    </w:rPr>
  </w:style>
  <w:style w:type="paragraph" w:styleId="af2">
    <w:name w:val="Plain Text"/>
    <w:basedOn w:val="a"/>
    <w:link w:val="af3"/>
    <w:uiPriority w:val="99"/>
    <w:rsid w:val="00A815B4"/>
    <w:pPr>
      <w:spacing w:after="0" w:line="240" w:lineRule="auto"/>
    </w:pPr>
    <w:rPr>
      <w:rFonts w:ascii="Courier New" w:eastAsia="Times New Roman" w:hAnsi="Courier New"/>
      <w:i/>
      <w:iCs/>
      <w:sz w:val="20"/>
      <w:szCs w:val="20"/>
      <w:lang w:eastAsia="ru-RU"/>
    </w:rPr>
  </w:style>
  <w:style w:type="character" w:customStyle="1" w:styleId="af3">
    <w:name w:val="Текст Знак"/>
    <w:basedOn w:val="a0"/>
    <w:link w:val="af2"/>
    <w:uiPriority w:val="99"/>
    <w:rsid w:val="00A815B4"/>
    <w:rPr>
      <w:rFonts w:ascii="Courier New" w:eastAsia="Times New Roman" w:hAnsi="Courier New" w:cs="Times New Roman"/>
      <w:i/>
      <w:iCs/>
      <w:sz w:val="20"/>
      <w:szCs w:val="20"/>
      <w:lang w:eastAsia="ru-RU"/>
    </w:rPr>
  </w:style>
  <w:style w:type="paragraph" w:customStyle="1" w:styleId="ConsPlusTitle">
    <w:name w:val="ConsPlusTitle"/>
    <w:uiPriority w:val="99"/>
    <w:rsid w:val="00A815B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5">
    <w:name w:val="Style5"/>
    <w:basedOn w:val="a"/>
    <w:uiPriority w:val="99"/>
    <w:rsid w:val="00A815B4"/>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character" w:customStyle="1" w:styleId="FontStyle18">
    <w:name w:val="Font Style18"/>
    <w:uiPriority w:val="99"/>
    <w:rsid w:val="00A815B4"/>
    <w:rPr>
      <w:rFonts w:ascii="Times New Roman" w:hAnsi="Times New Roman"/>
      <w:b/>
      <w:sz w:val="26"/>
    </w:rPr>
  </w:style>
  <w:style w:type="paragraph" w:customStyle="1" w:styleId="ConsPlusNonformat">
    <w:name w:val="ConsPlusNonformat"/>
    <w:uiPriority w:val="99"/>
    <w:rsid w:val="00A815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
    <w:uiPriority w:val="99"/>
    <w:rsid w:val="00A815B4"/>
    <w:pPr>
      <w:ind w:left="720"/>
      <w:contextualSpacing/>
    </w:pPr>
    <w:rPr>
      <w:lang w:eastAsia="ru-RU"/>
    </w:rPr>
  </w:style>
  <w:style w:type="character" w:customStyle="1" w:styleId="13">
    <w:name w:val="Знак Знак1"/>
    <w:basedOn w:val="a0"/>
    <w:uiPriority w:val="99"/>
    <w:rsid w:val="00A815B4"/>
    <w:rPr>
      <w:rFonts w:ascii="Calibri" w:hAnsi="Calibri" w:cs="Times New Roman"/>
      <w:sz w:val="22"/>
      <w:szCs w:val="22"/>
      <w:lang w:eastAsia="ru-RU"/>
    </w:rPr>
  </w:style>
  <w:style w:type="character" w:customStyle="1" w:styleId="af4">
    <w:name w:val="Знак Знак"/>
    <w:basedOn w:val="a0"/>
    <w:uiPriority w:val="99"/>
    <w:rsid w:val="00A815B4"/>
    <w:rPr>
      <w:rFonts w:ascii="Calibri" w:hAnsi="Calibri" w:cs="Times New Roman"/>
      <w:sz w:val="22"/>
      <w:szCs w:val="22"/>
      <w:lang w:eastAsia="ru-RU"/>
    </w:rPr>
  </w:style>
  <w:style w:type="paragraph" w:customStyle="1" w:styleId="120">
    <w:name w:val="Знак Знак Знак1 Знак2"/>
    <w:basedOn w:val="a"/>
    <w:uiPriority w:val="99"/>
    <w:rsid w:val="00A815B4"/>
    <w:pPr>
      <w:spacing w:before="100" w:beforeAutospacing="1" w:after="100" w:afterAutospacing="1" w:line="240" w:lineRule="auto"/>
      <w:jc w:val="both"/>
    </w:pPr>
    <w:rPr>
      <w:rFonts w:ascii="Tahoma" w:hAnsi="Tahoma"/>
      <w:sz w:val="20"/>
      <w:szCs w:val="20"/>
      <w:lang w:val="en-US"/>
    </w:rPr>
  </w:style>
  <w:style w:type="character" w:customStyle="1" w:styleId="9">
    <w:name w:val="Знак Знак9"/>
    <w:locked/>
    <w:rsid w:val="00600E56"/>
    <w:rPr>
      <w:rFonts w:ascii="Times New Roman CYR" w:hAnsi="Times New Roman CYR" w:cs="Times New Roman CYR"/>
      <w:b/>
      <w:bCs/>
      <w:sz w:val="24"/>
      <w:szCs w:val="24"/>
      <w:u w:val="single"/>
      <w:lang w:val="ru-RU" w:eastAsia="ru-RU" w:bidi="ar-SA"/>
    </w:rPr>
  </w:style>
  <w:style w:type="character" w:customStyle="1" w:styleId="af5">
    <w:name w:val="Текст сноски Знак"/>
    <w:link w:val="af6"/>
    <w:semiHidden/>
    <w:locked/>
    <w:rsid w:val="00600E56"/>
    <w:rPr>
      <w:lang w:eastAsia="ru-RU"/>
    </w:rPr>
  </w:style>
  <w:style w:type="paragraph" w:styleId="af6">
    <w:name w:val="footnote text"/>
    <w:basedOn w:val="a"/>
    <w:link w:val="af5"/>
    <w:semiHidden/>
    <w:rsid w:val="00600E56"/>
    <w:pPr>
      <w:spacing w:after="0" w:line="240" w:lineRule="auto"/>
    </w:pPr>
    <w:rPr>
      <w:rFonts w:asciiTheme="minorHAnsi" w:eastAsiaTheme="minorHAnsi" w:hAnsiTheme="minorHAnsi" w:cstheme="minorBidi"/>
      <w:lang w:eastAsia="ru-RU"/>
    </w:rPr>
  </w:style>
  <w:style w:type="character" w:customStyle="1" w:styleId="14">
    <w:name w:val="Текст сноски Знак1"/>
    <w:basedOn w:val="a0"/>
    <w:uiPriority w:val="99"/>
    <w:semiHidden/>
    <w:rsid w:val="00600E56"/>
    <w:rPr>
      <w:rFonts w:ascii="Calibri" w:eastAsia="Calibri" w:hAnsi="Calibri" w:cs="Times New Roman"/>
      <w:sz w:val="20"/>
      <w:szCs w:val="20"/>
    </w:rPr>
  </w:style>
  <w:style w:type="character" w:customStyle="1" w:styleId="7">
    <w:name w:val="Знак Знак7"/>
    <w:semiHidden/>
    <w:locked/>
    <w:rsid w:val="00600E56"/>
    <w:rPr>
      <w:sz w:val="24"/>
      <w:szCs w:val="24"/>
      <w:lang w:val="ru-RU" w:eastAsia="ru-RU" w:bidi="ar-SA"/>
    </w:rPr>
  </w:style>
  <w:style w:type="character" w:customStyle="1" w:styleId="8">
    <w:name w:val="Знак Знак8"/>
    <w:semiHidden/>
    <w:locked/>
    <w:rsid w:val="00600E56"/>
    <w:rPr>
      <w:rFonts w:ascii="Times New Roman CYR" w:hAnsi="Times New Roman CYR" w:cs="Times New Roman CYR"/>
      <w:sz w:val="24"/>
      <w:szCs w:val="24"/>
      <w:lang w:val="ru-RU" w:eastAsia="ru-RU" w:bidi="ar-SA"/>
    </w:rPr>
  </w:style>
  <w:style w:type="character" w:customStyle="1" w:styleId="6">
    <w:name w:val="Знак Знак6"/>
    <w:semiHidden/>
    <w:locked/>
    <w:rsid w:val="00600E56"/>
    <w:rPr>
      <w:rFonts w:ascii="Times New Roman CYR" w:hAnsi="Times New Roman CYR" w:cs="Times New Roman CYR"/>
      <w:sz w:val="24"/>
      <w:szCs w:val="24"/>
      <w:lang w:val="ru-RU" w:eastAsia="ru-RU" w:bidi="ar-SA"/>
    </w:rPr>
  </w:style>
  <w:style w:type="character" w:customStyle="1" w:styleId="5">
    <w:name w:val="Знак Знак5"/>
    <w:semiHidden/>
    <w:locked/>
    <w:rsid w:val="00600E56"/>
    <w:rPr>
      <w:rFonts w:ascii="Times New Roman CYR" w:hAnsi="Times New Roman CYR" w:cs="Times New Roman CYR"/>
      <w:sz w:val="24"/>
      <w:szCs w:val="24"/>
      <w:lang w:val="ru-RU" w:eastAsia="ru-RU" w:bidi="ar-SA"/>
    </w:rPr>
  </w:style>
  <w:style w:type="character" w:customStyle="1" w:styleId="af7">
    <w:name w:val="Схема документа Знак"/>
    <w:link w:val="af8"/>
    <w:uiPriority w:val="99"/>
    <w:semiHidden/>
    <w:locked/>
    <w:rsid w:val="00600E56"/>
    <w:rPr>
      <w:rFonts w:ascii="Tahoma" w:hAnsi="Tahoma" w:cs="Tahoma"/>
      <w:shd w:val="clear" w:color="auto" w:fill="000080"/>
      <w:lang w:eastAsia="ru-RU"/>
    </w:rPr>
  </w:style>
  <w:style w:type="paragraph" w:styleId="af8">
    <w:name w:val="Document Map"/>
    <w:basedOn w:val="a"/>
    <w:link w:val="af7"/>
    <w:uiPriority w:val="99"/>
    <w:semiHidden/>
    <w:rsid w:val="00600E56"/>
    <w:pPr>
      <w:shd w:val="clear" w:color="auto" w:fill="000080"/>
      <w:spacing w:after="0" w:line="240" w:lineRule="auto"/>
    </w:pPr>
    <w:rPr>
      <w:rFonts w:ascii="Tahoma" w:eastAsiaTheme="minorHAnsi" w:hAnsi="Tahoma" w:cs="Tahoma"/>
      <w:lang w:eastAsia="ru-RU"/>
    </w:rPr>
  </w:style>
  <w:style w:type="character" w:customStyle="1" w:styleId="15">
    <w:name w:val="Схема документа Знак1"/>
    <w:basedOn w:val="a0"/>
    <w:uiPriority w:val="99"/>
    <w:semiHidden/>
    <w:rsid w:val="00600E56"/>
    <w:rPr>
      <w:rFonts w:ascii="Tahoma" w:eastAsia="Calibri" w:hAnsi="Tahoma" w:cs="Tahoma"/>
      <w:sz w:val="16"/>
      <w:szCs w:val="16"/>
    </w:rPr>
  </w:style>
  <w:style w:type="character" w:styleId="af9">
    <w:name w:val="Hyperlink"/>
    <w:uiPriority w:val="99"/>
    <w:unhideWhenUsed/>
    <w:rsid w:val="00600E56"/>
    <w:rPr>
      <w:color w:val="0000FF"/>
      <w:u w:val="single"/>
    </w:rPr>
  </w:style>
</w:styles>
</file>

<file path=word/webSettings.xml><?xml version="1.0" encoding="utf-8"?>
<w:webSettings xmlns:r="http://schemas.openxmlformats.org/officeDocument/2006/relationships" xmlns:w="http://schemas.openxmlformats.org/wordprocessingml/2006/main">
  <w:divs>
    <w:div w:id="225259732">
      <w:bodyDiv w:val="1"/>
      <w:marLeft w:val="0"/>
      <w:marRight w:val="0"/>
      <w:marTop w:val="0"/>
      <w:marBottom w:val="0"/>
      <w:divBdr>
        <w:top w:val="none" w:sz="0" w:space="0" w:color="auto"/>
        <w:left w:val="none" w:sz="0" w:space="0" w:color="auto"/>
        <w:bottom w:val="none" w:sz="0" w:space="0" w:color="auto"/>
        <w:right w:val="none" w:sz="0" w:space="0" w:color="auto"/>
      </w:divBdr>
    </w:div>
    <w:div w:id="958075692">
      <w:bodyDiv w:val="1"/>
      <w:marLeft w:val="0"/>
      <w:marRight w:val="0"/>
      <w:marTop w:val="0"/>
      <w:marBottom w:val="0"/>
      <w:divBdr>
        <w:top w:val="none" w:sz="0" w:space="0" w:color="auto"/>
        <w:left w:val="none" w:sz="0" w:space="0" w:color="auto"/>
        <w:bottom w:val="none" w:sz="0" w:space="0" w:color="auto"/>
        <w:right w:val="none" w:sz="0" w:space="0" w:color="auto"/>
      </w:divBdr>
    </w:div>
    <w:div w:id="174942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docs.cntd.ru/document/901876063"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Pages>
  <Words>10111</Words>
  <Characters>57634</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36</cp:revision>
  <cp:lastPrinted>2020-01-24T12:07:00Z</cp:lastPrinted>
  <dcterms:created xsi:type="dcterms:W3CDTF">2014-05-30T05:55:00Z</dcterms:created>
  <dcterms:modified xsi:type="dcterms:W3CDTF">2023-05-02T08:46:00Z</dcterms:modified>
</cp:coreProperties>
</file>